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212D65" w:rsidRPr="009A0835" w:rsidRDefault="00212D65">
      <w:pPr>
        <w:rPr>
          <w:rFonts w:eastAsia="仿宋_GB2312"/>
          <w:sz w:val="84"/>
        </w:rPr>
      </w:pPr>
      <w:bookmarkStart w:id="0" w:name="OLE_LINK112"/>
    </w:p>
    <w:p w:rsidR="0004555F" w:rsidRDefault="00733033"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4.65pt,22.5pt" to="36.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04555F" w:rsidRPr="0004555F">
        <w:rPr>
          <w:rFonts w:eastAsia="黑体" w:hint="eastAsia"/>
          <w:b/>
          <w:spacing w:val="40"/>
          <w:w w:val="66"/>
          <w:sz w:val="60"/>
          <w:szCs w:val="60"/>
        </w:rPr>
        <w:t>天津市滨海新区人民政府杭州道街道</w:t>
      </w:r>
    </w:p>
    <w:p w:rsidR="006B4D99" w:rsidRDefault="0004555F" w:rsidP="00AF1C29">
      <w:pPr>
        <w:ind w:right="105"/>
        <w:jc w:val="right"/>
        <w:rPr>
          <w:rFonts w:eastAsia="黑体"/>
          <w:b/>
          <w:spacing w:val="40"/>
          <w:w w:val="66"/>
          <w:sz w:val="60"/>
          <w:szCs w:val="60"/>
        </w:rPr>
      </w:pPr>
      <w:r w:rsidRPr="0004555F">
        <w:rPr>
          <w:rFonts w:eastAsia="黑体" w:hint="eastAsia"/>
          <w:b/>
          <w:spacing w:val="40"/>
          <w:w w:val="66"/>
          <w:sz w:val="60"/>
          <w:szCs w:val="60"/>
        </w:rPr>
        <w:t>办事处采购</w:t>
      </w:r>
      <w:r w:rsidRPr="0004555F">
        <w:rPr>
          <w:rFonts w:eastAsia="黑体" w:hint="eastAsia"/>
          <w:b/>
          <w:spacing w:val="40"/>
          <w:w w:val="66"/>
          <w:sz w:val="60"/>
          <w:szCs w:val="60"/>
        </w:rPr>
        <w:t>2025-2026</w:t>
      </w:r>
      <w:r>
        <w:rPr>
          <w:rFonts w:eastAsia="黑体" w:hint="eastAsia"/>
          <w:b/>
          <w:spacing w:val="40"/>
          <w:w w:val="66"/>
          <w:sz w:val="60"/>
          <w:szCs w:val="60"/>
        </w:rPr>
        <w:t>年物业</w:t>
      </w:r>
      <w:r w:rsidR="00E02866">
        <w:rPr>
          <w:rFonts w:eastAsia="黑体"/>
          <w:b/>
          <w:spacing w:val="40"/>
          <w:w w:val="66"/>
          <w:sz w:val="60"/>
          <w:szCs w:val="60"/>
        </w:rPr>
        <w:t>项目</w:t>
      </w:r>
    </w:p>
    <w:p w:rsidR="00212D65" w:rsidRPr="009A0835" w:rsidRDefault="00733033"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6704;visibility:visible" from="9.15pt,21.75pt" to="239.4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F65FEF"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04555F" w:rsidRPr="0004555F">
        <w:rPr>
          <w:rFonts w:eastAsia="黑体"/>
          <w:spacing w:val="40"/>
          <w:w w:val="66"/>
          <w:sz w:val="32"/>
          <w:szCs w:val="32"/>
        </w:rPr>
        <w:tab/>
        <w:t>TJBH-2025-D-0141</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147345">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2025</w:t>
      </w:r>
      <w:r w:rsidR="00212D65" w:rsidRPr="009A0835">
        <w:rPr>
          <w:rFonts w:eastAsia="仿宋_GB2312"/>
          <w:b/>
          <w:bCs/>
          <w:kern w:val="0"/>
          <w:sz w:val="44"/>
          <w:szCs w:val="44"/>
        </w:rPr>
        <w:t>.</w:t>
      </w:r>
      <w:r w:rsidR="0004555F">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第一部分磋商邀请函</w:t>
      </w:r>
      <w:bookmarkEnd w:id="1"/>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bookmarkStart w:id="4" w:name="OLE_LINK29"/>
      <w:bookmarkStart w:id="5" w:name="OLE_LINK30"/>
      <w:r w:rsidRPr="00366E92">
        <w:rPr>
          <w:rFonts w:ascii="Times New Roman" w:eastAsia="宋体" w:hAnsi="Times New Roman" w:cs="Times New Roman"/>
          <w:color w:val="auto"/>
          <w:kern w:val="2"/>
        </w:rPr>
        <w:t>受</w:t>
      </w:r>
      <w:r w:rsidR="00A21EB2" w:rsidRPr="00A21EB2">
        <w:rPr>
          <w:rFonts w:ascii="Times New Roman" w:eastAsia="宋体" w:hAnsi="Times New Roman" w:cs="Times New Roman" w:hint="eastAsia"/>
          <w:color w:val="auto"/>
          <w:kern w:val="2"/>
        </w:rPr>
        <w:t>天津市滨海新区人民政府杭州道街道办事处机关</w:t>
      </w:r>
      <w:bookmarkStart w:id="6" w:name="_GoBack"/>
      <w:bookmarkEnd w:id="6"/>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w:t>
      </w:r>
      <w:r w:rsidR="009A744F">
        <w:rPr>
          <w:rFonts w:ascii="Times New Roman" w:eastAsia="宋体" w:hAnsi="Times New Roman" w:cs="Times New Roman" w:hint="eastAsia"/>
          <w:color w:val="auto"/>
          <w:kern w:val="2"/>
        </w:rPr>
        <w:t>滨海新区</w:t>
      </w:r>
      <w:r>
        <w:rPr>
          <w:rFonts w:ascii="Times New Roman" w:eastAsia="宋体" w:hAnsi="Times New Roman" w:cs="Times New Roman" w:hint="eastAsia"/>
          <w:color w:val="auto"/>
          <w:kern w:val="2"/>
        </w:rPr>
        <w:t>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04555F" w:rsidRPr="0004555F">
        <w:rPr>
          <w:rFonts w:ascii="Times New Roman" w:eastAsia="宋体" w:hAnsi="Times New Roman" w:cs="Times New Roman" w:hint="eastAsia"/>
          <w:color w:val="auto"/>
          <w:kern w:val="2"/>
        </w:rPr>
        <w:t>天津市滨海新区人民政府杭州道街道办事处采购</w:t>
      </w:r>
      <w:r w:rsidR="0004555F" w:rsidRPr="0004555F">
        <w:rPr>
          <w:rFonts w:ascii="Times New Roman" w:eastAsia="宋体" w:hAnsi="Times New Roman" w:cs="Times New Roman" w:hint="eastAsia"/>
          <w:color w:val="auto"/>
          <w:kern w:val="2"/>
        </w:rPr>
        <w:t>2025-2026</w:t>
      </w:r>
      <w:r w:rsidR="0004555F">
        <w:rPr>
          <w:rFonts w:ascii="Times New Roman" w:eastAsia="宋体" w:hAnsi="Times New Roman" w:cs="Times New Roman" w:hint="eastAsia"/>
          <w:color w:val="auto"/>
          <w:kern w:val="2"/>
        </w:rPr>
        <w:t>年物业</w:t>
      </w:r>
      <w:r w:rsidRPr="005448E6">
        <w:rPr>
          <w:rFonts w:ascii="Times New Roman" w:eastAsia="宋体" w:hAnsi="Times New Roman" w:cs="Times New Roman" w:hint="eastAsia"/>
          <w:color w:val="auto"/>
          <w:kern w:val="2"/>
        </w:rPr>
        <w:t>项目</w:t>
      </w:r>
      <w:r w:rsidRPr="00366E92">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sidR="003F3CB7">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BB61A8">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bookmarkStart w:id="7" w:name="OLE_LINK65"/>
      <w:bookmarkStart w:id="8" w:name="OLE_LINK66"/>
      <w:r w:rsidR="0004555F" w:rsidRPr="0004555F">
        <w:rPr>
          <w:rFonts w:ascii="Times New Roman" w:eastAsia="宋体" w:hAnsi="Times New Roman" w:cs="Times New Roman" w:hint="eastAsia"/>
          <w:color w:val="auto"/>
          <w:kern w:val="2"/>
        </w:rPr>
        <w:t>天津市滨海新区人民政府杭州道街道办事处采购</w:t>
      </w:r>
      <w:r w:rsidR="0004555F" w:rsidRPr="0004555F">
        <w:rPr>
          <w:rFonts w:ascii="Times New Roman" w:eastAsia="宋体" w:hAnsi="Times New Roman" w:cs="Times New Roman" w:hint="eastAsia"/>
          <w:color w:val="auto"/>
          <w:kern w:val="2"/>
        </w:rPr>
        <w:t>2025-2026</w:t>
      </w:r>
      <w:r w:rsidR="0004555F" w:rsidRPr="0004555F">
        <w:rPr>
          <w:rFonts w:ascii="Times New Roman" w:eastAsia="宋体" w:hAnsi="Times New Roman" w:cs="Times New Roman" w:hint="eastAsia"/>
          <w:color w:val="auto"/>
          <w:kern w:val="2"/>
        </w:rPr>
        <w:t>年物业项目</w:t>
      </w:r>
      <w:bookmarkEnd w:id="7"/>
      <w:bookmarkEnd w:id="8"/>
    </w:p>
    <w:p w:rsidR="00487087" w:rsidRPr="0004555F"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bookmarkStart w:id="9" w:name="OLE_LINK67"/>
      <w:r w:rsidR="0004555F" w:rsidRPr="0004555F">
        <w:rPr>
          <w:rFonts w:ascii="Times New Roman" w:eastAsia="宋体" w:hAnsi="Times New Roman" w:cs="Times New Roman"/>
          <w:color w:val="auto"/>
          <w:kern w:val="2"/>
        </w:rPr>
        <w:t>TJBH-2025-D-0141</w:t>
      </w:r>
      <w:bookmarkEnd w:id="9"/>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5448E6" w:rsidRDefault="007A0FE9" w:rsidP="00C20667">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第一包：</w:t>
      </w:r>
      <w:r w:rsidR="009A744F" w:rsidRPr="005448E6">
        <w:rPr>
          <w:rFonts w:ascii="Times New Roman" w:eastAsia="宋体" w:hAnsi="Times New Roman" w:cs="Times New Roman" w:hint="eastAsia"/>
          <w:color w:val="auto"/>
        </w:rPr>
        <w:t>物业管理服务</w:t>
      </w:r>
      <w:r w:rsidR="009A744F" w:rsidRPr="005448E6">
        <w:rPr>
          <w:rFonts w:ascii="Times New Roman" w:eastAsia="宋体" w:hAnsi="Times New Roman" w:cs="Times New Roman" w:hint="eastAsia"/>
          <w:color w:val="auto"/>
        </w:rPr>
        <w:t>1</w:t>
      </w:r>
      <w:r w:rsidR="009A744F" w:rsidRPr="005448E6">
        <w:rPr>
          <w:rFonts w:ascii="Times New Roman" w:eastAsia="宋体" w:hAnsi="Times New Roman" w:cs="Times New Roman" w:hint="eastAsia"/>
          <w:color w:val="auto"/>
        </w:rPr>
        <w:t>项，合同履行期限</w:t>
      </w:r>
      <w:r w:rsidR="0004555F">
        <w:rPr>
          <w:rFonts w:ascii="Times New Roman" w:eastAsia="宋体" w:hAnsi="Times New Roman" w:cs="Times New Roman" w:hint="eastAsia"/>
          <w:color w:val="auto"/>
        </w:rPr>
        <w:t>1</w:t>
      </w:r>
      <w:r w:rsidR="009A744F" w:rsidRPr="005448E6">
        <w:rPr>
          <w:rFonts w:ascii="Times New Roman" w:eastAsia="宋体" w:hAnsi="Times New Roman" w:cs="Times New Roman" w:hint="eastAsia"/>
          <w:color w:val="auto"/>
        </w:rPr>
        <w:t>年。</w:t>
      </w:r>
    </w:p>
    <w:p w:rsidR="00487087" w:rsidRPr="005448E6" w:rsidRDefault="00487087" w:rsidP="00C20667">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color w:val="auto"/>
        </w:rPr>
        <w:t>三、项目预算</w:t>
      </w:r>
    </w:p>
    <w:p w:rsidR="00A774E8" w:rsidRPr="005448E6" w:rsidRDefault="00A774E8" w:rsidP="00A774E8">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heme="minorEastAsia" w:cs="Times New Roman" w:hint="eastAsia"/>
          <w:color w:val="auto"/>
        </w:rPr>
        <w:t>第一包：</w:t>
      </w:r>
      <w:r w:rsidR="00B01CBF" w:rsidRPr="00B01CBF">
        <w:rPr>
          <w:rFonts w:ascii="Times New Roman" w:eastAsia="宋体" w:hAnsiTheme="minorEastAsia" w:cs="Times New Roman" w:hint="eastAsia"/>
          <w:color w:val="auto"/>
        </w:rPr>
        <w:t>1411035.2</w:t>
      </w:r>
      <w:r w:rsidR="00B01CBF" w:rsidRPr="00B01CBF">
        <w:rPr>
          <w:rFonts w:ascii="Times New Roman" w:eastAsia="宋体" w:hAnsiTheme="minorEastAsia" w:cs="Times New Roman" w:hint="eastAsia"/>
          <w:color w:val="auto"/>
        </w:rPr>
        <w:t>元</w:t>
      </w:r>
      <w:r w:rsidR="00B01CBF">
        <w:rPr>
          <w:rFonts w:ascii="Times New Roman" w:eastAsia="宋体" w:hAnsiTheme="minorEastAsia" w:cs="Times New Roman" w:hint="eastAsia"/>
          <w:color w:val="auto"/>
        </w:rPr>
        <w:t>。</w:t>
      </w:r>
    </w:p>
    <w:p w:rsidR="00487087" w:rsidRPr="00BE5C54" w:rsidRDefault="003E00A9"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487087" w:rsidRPr="00BE5C54">
        <w:rPr>
          <w:rFonts w:ascii="Times New Roman" w:eastAsia="宋体" w:hAnsi="Times New Roman" w:cs="Times New Roman"/>
          <w:color w:val="auto"/>
        </w:rPr>
        <w:t>、</w:t>
      </w:r>
      <w:r w:rsidR="00487087" w:rsidRPr="00C20667">
        <w:rPr>
          <w:rFonts w:ascii="Times New Roman" w:eastAsia="宋体" w:hAnsi="Times New Roman" w:cs="Times New Roman"/>
          <w:color w:val="auto"/>
        </w:rPr>
        <w:t>供应商资格要求（实质性要求）</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须具备《中华人民共和国政府采购法》第二十二条第一款规定的条件，提供以下材料：</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121A6C" w:rsidRPr="00407C06" w:rsidRDefault="00121A6C" w:rsidP="00121A6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21A6C" w:rsidRPr="00787352" w:rsidRDefault="00121A6C" w:rsidP="00121A6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CE4FF8">
        <w:rPr>
          <w:rFonts w:ascii="Times New Roman" w:eastAsia="宋体" w:hAnsi="Times New Roman" w:cs="Times New Roman" w:hint="eastAsia"/>
          <w:color w:val="auto"/>
        </w:rPr>
        <w:t>2024</w:t>
      </w:r>
      <w:r w:rsidR="00CF461F">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D16C1" w:rsidRPr="005448E6" w:rsidRDefault="001D16C1" w:rsidP="001D16C1">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 xml:space="preserve">5. </w:t>
      </w:r>
      <w:r w:rsidRPr="005448E6">
        <w:rPr>
          <w:rFonts w:ascii="Times New Roman" w:eastAsia="宋体" w:hAnsi="Times New Roman" w:cs="Times New Roman" w:hint="eastAsia"/>
          <w:color w:val="auto"/>
        </w:rPr>
        <w:t>提交具备履行合同所必需的设备和专业技术能力证明材料。</w:t>
      </w:r>
    </w:p>
    <w:p w:rsidR="009A744F" w:rsidRPr="00133327" w:rsidRDefault="009A744F" w:rsidP="009A744F">
      <w:pPr>
        <w:pStyle w:val="Default"/>
        <w:spacing w:line="360" w:lineRule="auto"/>
        <w:ind w:firstLineChars="200" w:firstLine="480"/>
        <w:rPr>
          <w:rFonts w:ascii="Times New Roman" w:eastAsia="宋体" w:hAnsi="Times New Roman" w:cs="Times New Roman"/>
          <w:color w:val="auto"/>
        </w:rPr>
      </w:pPr>
      <w:r w:rsidRPr="00133327">
        <w:rPr>
          <w:rFonts w:ascii="Times New Roman" w:eastAsia="宋体" w:hAnsi="Times New Roman" w:cs="Times New Roman" w:hint="eastAsia"/>
          <w:color w:val="auto"/>
        </w:rPr>
        <w:t>（三）本项目不接受联合体参与磋商。</w:t>
      </w:r>
    </w:p>
    <w:p w:rsidR="004E0323" w:rsidRPr="00133327" w:rsidRDefault="004E0323" w:rsidP="009A744F">
      <w:pPr>
        <w:pStyle w:val="Default"/>
        <w:spacing w:line="360" w:lineRule="auto"/>
        <w:ind w:firstLineChars="200" w:firstLine="480"/>
        <w:rPr>
          <w:rFonts w:ascii="Times New Roman" w:eastAsia="宋体" w:hAnsi="Times New Roman" w:cs="Times New Roman"/>
          <w:color w:val="auto"/>
        </w:rPr>
      </w:pPr>
      <w:r w:rsidRPr="00133327">
        <w:rPr>
          <w:rFonts w:ascii="Times New Roman" w:eastAsia="宋体" w:hAnsi="Times New Roman" w:cs="Times New Roman" w:hint="eastAsia"/>
          <w:color w:val="auto"/>
        </w:rPr>
        <w:t>（四）</w:t>
      </w:r>
      <w:bookmarkStart w:id="10" w:name="OLE_LINK24"/>
      <w:bookmarkStart w:id="11" w:name="OLE_LINK25"/>
      <w:r w:rsidRPr="00133327">
        <w:rPr>
          <w:rFonts w:ascii="Times New Roman" w:eastAsia="宋体" w:hAnsi="Times New Roman" w:cs="Times New Roman" w:hint="eastAsia"/>
          <w:color w:val="auto"/>
        </w:rPr>
        <w:t>本项目专门面向中小企业采购</w:t>
      </w:r>
      <w:bookmarkEnd w:id="10"/>
      <w:bookmarkEnd w:id="11"/>
      <w:r w:rsidRPr="00133327">
        <w:rPr>
          <w:rFonts w:ascii="Times New Roman" w:eastAsia="宋体" w:hAnsi="Times New Roman" w:cs="Times New Roman" w:hint="eastAsia"/>
          <w:color w:val="auto"/>
        </w:rPr>
        <w:t>，提供《中小企业声明函》。</w:t>
      </w:r>
    </w:p>
    <w:p w:rsidR="003E00A9" w:rsidRPr="00133327"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12" w:name="OLE_LINK4"/>
      <w:r w:rsidRPr="00133327">
        <w:rPr>
          <w:rFonts w:ascii="Times New Roman" w:eastAsia="宋体" w:hAnsi="Times New Roman" w:cs="Times New Roman" w:hint="eastAsia"/>
          <w:color w:val="auto"/>
        </w:rPr>
        <w:t>五</w:t>
      </w:r>
      <w:r w:rsidRPr="00133327">
        <w:rPr>
          <w:rFonts w:ascii="Times New Roman" w:eastAsia="宋体" w:hAnsi="Times New Roman" w:cs="Times New Roman"/>
          <w:color w:val="auto"/>
        </w:rPr>
        <w:t>、项目需要落实的政府采购政策</w:t>
      </w:r>
    </w:p>
    <w:p w:rsidR="00133327" w:rsidRPr="00133327" w:rsidRDefault="003E00A9" w:rsidP="003E00A9">
      <w:pPr>
        <w:pStyle w:val="Default"/>
        <w:spacing w:line="360" w:lineRule="auto"/>
        <w:ind w:firstLineChars="200" w:firstLine="480"/>
        <w:rPr>
          <w:rFonts w:ascii="Times New Roman" w:eastAsia="宋体" w:hAnsi="Times New Roman" w:cs="Times New Roman"/>
          <w:color w:val="auto"/>
        </w:rPr>
      </w:pPr>
      <w:r w:rsidRPr="00133327">
        <w:rPr>
          <w:rFonts w:ascii="Times New Roman" w:eastAsia="宋体" w:hAnsi="Times New Roman" w:cs="Times New Roman"/>
          <w:color w:val="auto"/>
        </w:rPr>
        <w:t>（一）</w:t>
      </w:r>
      <w:r w:rsidR="005448E6" w:rsidRPr="00133327">
        <w:rPr>
          <w:rFonts w:ascii="Times New Roman" w:eastAsia="宋体" w:hAnsi="Times New Roman" w:cs="Times New Roman" w:hint="eastAsia"/>
          <w:color w:val="auto"/>
        </w:rPr>
        <w:t>本项目专门面向中小企业采购。</w:t>
      </w:r>
    </w:p>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12"/>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6720B1">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6720B1">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6720B1">
        <w:rPr>
          <w:rFonts w:ascii="Times New Roman" w:eastAsia="宋体" w:hAnsi="Times New Roman" w:hint="eastAsia"/>
          <w:color w:val="auto"/>
        </w:rPr>
        <w:t>供应</w:t>
      </w:r>
      <w:proofErr w:type="gramEnd"/>
      <w:r w:rsidR="006720B1">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7A72F7">
        <w:rPr>
          <w:rFonts w:ascii="Times New Roman" w:eastAsia="宋体" w:hAnsi="Times New Roman" w:cs="Times New Roman" w:hint="eastAsia"/>
          <w:color w:val="auto"/>
        </w:rPr>
        <w:t>12:00</w:t>
      </w:r>
      <w:r w:rsidR="007A72F7">
        <w:rPr>
          <w:rFonts w:ascii="Times New Roman" w:eastAsia="宋体" w:hAnsi="Times New Roman" w:cs="Times New Roman" w:hint="eastAsia"/>
          <w:color w:val="auto"/>
        </w:rPr>
        <w:t>前</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六</w:t>
      </w:r>
      <w:r w:rsidRPr="00B40B89">
        <w:rPr>
          <w:rFonts w:ascii="Times New Roman" w:eastAsia="宋体" w:hAnsi="Times New Roman" w:cs="Times New Roman"/>
          <w:color w:val="auto"/>
        </w:rPr>
        <w:t>、获取竞争性磋商文件时间、方式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（一）获取竞争性磋商文件的时</w:t>
      </w:r>
      <w:r w:rsidRPr="002C4ED3">
        <w:rPr>
          <w:rFonts w:ascii="Times New Roman" w:eastAsia="宋体" w:hAnsi="Times New Roman" w:cs="Times New Roman"/>
          <w:color w:val="auto"/>
        </w:rPr>
        <w:t>间：</w:t>
      </w:r>
      <w:r w:rsidR="00147345" w:rsidRPr="002C4ED3">
        <w:rPr>
          <w:rFonts w:ascii="Times New Roman" w:eastAsia="宋体" w:hAnsi="Times New Roman"/>
          <w:color w:val="auto"/>
        </w:rPr>
        <w:t>2025</w:t>
      </w:r>
      <w:r w:rsidRPr="002C4ED3">
        <w:rPr>
          <w:rFonts w:ascii="Times New Roman" w:eastAsia="宋体" w:hint="eastAsia"/>
          <w:color w:val="auto"/>
        </w:rPr>
        <w:t>年</w:t>
      </w:r>
      <w:r w:rsidR="002C4ED3" w:rsidRPr="002C4ED3">
        <w:rPr>
          <w:rFonts w:ascii="Times New Roman" w:eastAsia="宋体" w:hint="eastAsia"/>
          <w:color w:val="auto"/>
        </w:rPr>
        <w:t>9</w:t>
      </w:r>
      <w:r w:rsidRPr="002C4ED3">
        <w:rPr>
          <w:rFonts w:ascii="Times New Roman" w:eastAsia="宋体" w:hint="eastAsia"/>
          <w:color w:val="auto"/>
        </w:rPr>
        <w:t>月</w:t>
      </w:r>
      <w:r w:rsidR="002C4ED3" w:rsidRPr="002C4ED3">
        <w:rPr>
          <w:rFonts w:ascii="Times New Roman" w:eastAsia="宋体" w:hint="eastAsia"/>
          <w:color w:val="auto"/>
        </w:rPr>
        <w:t>16</w:t>
      </w:r>
      <w:r w:rsidRPr="002C4ED3">
        <w:rPr>
          <w:rFonts w:ascii="Times New Roman" w:eastAsia="宋体" w:hint="eastAsia"/>
          <w:color w:val="auto"/>
        </w:rPr>
        <w:t>日至</w:t>
      </w:r>
      <w:r w:rsidR="00147345" w:rsidRPr="002C4ED3">
        <w:rPr>
          <w:rFonts w:ascii="Times New Roman" w:eastAsia="宋体" w:hAnsi="Times New Roman"/>
          <w:color w:val="auto"/>
        </w:rPr>
        <w:t>2025</w:t>
      </w:r>
      <w:r w:rsidRPr="002C4ED3">
        <w:rPr>
          <w:rFonts w:ascii="Times New Roman" w:eastAsia="宋体" w:hint="eastAsia"/>
          <w:color w:val="auto"/>
        </w:rPr>
        <w:t>年</w:t>
      </w:r>
      <w:r w:rsidR="002C4ED3" w:rsidRPr="002C4ED3">
        <w:rPr>
          <w:rFonts w:ascii="Times New Roman" w:eastAsia="宋体" w:hint="eastAsia"/>
          <w:color w:val="auto"/>
        </w:rPr>
        <w:t>9</w:t>
      </w:r>
      <w:r w:rsidRPr="002C4ED3">
        <w:rPr>
          <w:rFonts w:ascii="Times New Roman" w:eastAsia="宋体" w:hint="eastAsia"/>
          <w:color w:val="auto"/>
        </w:rPr>
        <w:t>月</w:t>
      </w:r>
      <w:r w:rsidR="002C4ED3" w:rsidRPr="002C4ED3">
        <w:rPr>
          <w:rFonts w:ascii="Times New Roman" w:eastAsia="宋体" w:hint="eastAsia"/>
          <w:color w:val="auto"/>
        </w:rPr>
        <w:t>23</w:t>
      </w:r>
      <w:r w:rsidRPr="002C4ED3">
        <w:rPr>
          <w:rFonts w:ascii="Times New Roman" w:eastAsia="宋体" w:hint="eastAsia"/>
          <w:color w:val="auto"/>
        </w:rPr>
        <w:t>日，每</w:t>
      </w:r>
      <w:r w:rsidRPr="00B40B89">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D2073" w:rsidRPr="002C4ED3" w:rsidRDefault="00FD2073" w:rsidP="00FD2073">
      <w:pPr>
        <w:pStyle w:val="Default"/>
        <w:spacing w:line="360" w:lineRule="auto"/>
        <w:ind w:firstLineChars="200" w:firstLine="480"/>
        <w:jc w:val="both"/>
        <w:rPr>
          <w:rFonts w:ascii="Times New Roman" w:eastAsia="宋体" w:hAnsi="Times New Roman" w:cs="Times New Roman"/>
          <w:color w:val="auto"/>
        </w:rPr>
      </w:pPr>
      <w:r w:rsidRPr="002C4ED3">
        <w:rPr>
          <w:rFonts w:ascii="Times New Roman" w:eastAsia="宋体" w:hAnsi="Times New Roman" w:cs="Times New Roman" w:hint="eastAsia"/>
          <w:color w:val="auto"/>
        </w:rPr>
        <w:t>七</w:t>
      </w:r>
      <w:r w:rsidRPr="002C4ED3">
        <w:rPr>
          <w:rFonts w:ascii="Times New Roman" w:eastAsia="宋体" w:hAnsi="Times New Roman" w:cs="Times New Roman"/>
          <w:color w:val="auto"/>
        </w:rPr>
        <w:t>、网上应答时间</w:t>
      </w:r>
    </w:p>
    <w:p w:rsidR="00FD2073" w:rsidRPr="00B40B89" w:rsidRDefault="00147345" w:rsidP="00FD2073">
      <w:pPr>
        <w:pStyle w:val="Default"/>
        <w:spacing w:line="360" w:lineRule="auto"/>
        <w:ind w:firstLineChars="200" w:firstLine="480"/>
        <w:jc w:val="both"/>
        <w:rPr>
          <w:rFonts w:ascii="Times New Roman" w:eastAsia="宋体" w:hAnsi="Times New Roman" w:cs="Times New Roman"/>
          <w:color w:val="auto"/>
        </w:rPr>
      </w:pPr>
      <w:r w:rsidRPr="002C4ED3">
        <w:rPr>
          <w:rFonts w:ascii="Times New Roman" w:eastAsia="宋体" w:hAnsi="Times New Roman" w:cs="Times New Roman" w:hint="eastAsia"/>
          <w:color w:val="auto"/>
        </w:rPr>
        <w:t>2025</w:t>
      </w:r>
      <w:r w:rsidR="00FD2073" w:rsidRPr="002C4ED3">
        <w:rPr>
          <w:rFonts w:ascii="Times New Roman" w:eastAsia="宋体" w:hAnsi="Times New Roman" w:cs="Times New Roman" w:hint="eastAsia"/>
          <w:color w:val="auto"/>
        </w:rPr>
        <w:t>年</w:t>
      </w:r>
      <w:r w:rsidR="002C4ED3" w:rsidRPr="002C4ED3">
        <w:rPr>
          <w:rFonts w:ascii="Times New Roman" w:eastAsia="宋体" w:hAnsi="Times New Roman" w:cs="Times New Roman" w:hint="eastAsia"/>
          <w:color w:val="auto"/>
        </w:rPr>
        <w:t>9</w:t>
      </w:r>
      <w:r w:rsidR="00FD2073" w:rsidRPr="002C4ED3">
        <w:rPr>
          <w:rFonts w:ascii="Times New Roman" w:eastAsia="宋体" w:hAnsi="Times New Roman" w:cs="Times New Roman" w:hint="eastAsia"/>
          <w:color w:val="auto"/>
        </w:rPr>
        <w:t>月</w:t>
      </w:r>
      <w:r w:rsidR="002C4ED3" w:rsidRPr="002C4ED3">
        <w:rPr>
          <w:rFonts w:ascii="Times New Roman" w:eastAsia="宋体" w:hAnsi="Times New Roman" w:cs="Times New Roman" w:hint="eastAsia"/>
          <w:color w:val="auto"/>
        </w:rPr>
        <w:t>16</w:t>
      </w:r>
      <w:r w:rsidR="00FD2073" w:rsidRPr="002C4ED3">
        <w:rPr>
          <w:rFonts w:ascii="Times New Roman" w:eastAsia="宋体" w:hAnsi="Times New Roman" w:cs="Times New Roman" w:hint="eastAsia"/>
          <w:color w:val="auto"/>
        </w:rPr>
        <w:t>日</w:t>
      </w:r>
      <w:r w:rsidR="00FD2073" w:rsidRPr="002C4ED3">
        <w:rPr>
          <w:rFonts w:ascii="Times New Roman" w:eastAsia="宋体" w:hAnsi="Times New Roman" w:cs="Times New Roman" w:hint="eastAsia"/>
          <w:color w:val="auto"/>
        </w:rPr>
        <w:t>9:00</w:t>
      </w:r>
      <w:r w:rsidR="00FD2073" w:rsidRPr="002C4ED3">
        <w:rPr>
          <w:rFonts w:ascii="Times New Roman" w:eastAsia="宋体" w:hAnsi="Times New Roman" w:cs="Times New Roman" w:hint="eastAsia"/>
          <w:color w:val="auto"/>
        </w:rPr>
        <w:t>至</w:t>
      </w:r>
      <w:r w:rsidRPr="002C4ED3">
        <w:rPr>
          <w:rFonts w:ascii="Times New Roman" w:eastAsia="宋体" w:hAnsi="Times New Roman" w:cs="Times New Roman" w:hint="eastAsia"/>
          <w:color w:val="auto"/>
        </w:rPr>
        <w:t>2025</w:t>
      </w:r>
      <w:r w:rsidR="00FD2073" w:rsidRPr="002C4ED3">
        <w:rPr>
          <w:rFonts w:ascii="Times New Roman" w:eastAsia="宋体" w:hAnsi="Times New Roman" w:cs="Times New Roman" w:hint="eastAsia"/>
          <w:color w:val="auto"/>
        </w:rPr>
        <w:t>年</w:t>
      </w:r>
      <w:r w:rsidR="002C4ED3" w:rsidRPr="002C4ED3">
        <w:rPr>
          <w:rFonts w:ascii="Times New Roman" w:eastAsia="宋体" w:hAnsi="Times New Roman" w:cs="Times New Roman" w:hint="eastAsia"/>
          <w:color w:val="auto"/>
        </w:rPr>
        <w:t>10</w:t>
      </w:r>
      <w:r w:rsidR="00FD2073" w:rsidRPr="002C4ED3">
        <w:rPr>
          <w:rFonts w:ascii="Times New Roman" w:eastAsia="宋体" w:hAnsi="Times New Roman" w:cs="Times New Roman" w:hint="eastAsia"/>
          <w:color w:val="auto"/>
        </w:rPr>
        <w:t>月</w:t>
      </w:r>
      <w:r w:rsidR="002C4ED3" w:rsidRPr="002C4ED3">
        <w:rPr>
          <w:rFonts w:ascii="Times New Roman" w:eastAsia="宋体" w:hAnsi="Times New Roman" w:cs="Times New Roman" w:hint="eastAsia"/>
          <w:color w:val="auto"/>
        </w:rPr>
        <w:t>9</w:t>
      </w:r>
      <w:r w:rsidR="00FD2073" w:rsidRPr="002C4ED3">
        <w:rPr>
          <w:rFonts w:ascii="Times New Roman" w:eastAsia="宋体" w:hAnsi="Times New Roman" w:cs="Times New Roman" w:hint="eastAsia"/>
          <w:color w:val="auto"/>
        </w:rPr>
        <w:t>日</w:t>
      </w:r>
      <w:r w:rsidR="00723B92" w:rsidRPr="002C4ED3">
        <w:rPr>
          <w:rFonts w:ascii="Times New Roman" w:eastAsia="宋体" w:hAnsi="Times New Roman" w:cs="Times New Roman"/>
          <w:color w:val="auto"/>
        </w:rPr>
        <w:t>8:30</w:t>
      </w:r>
      <w:r w:rsidR="00FD2073" w:rsidRPr="002C4ED3">
        <w:rPr>
          <w:rFonts w:ascii="Times New Roman" w:eastAsia="宋体" w:hAnsi="Times New Roman" w:cs="Times New Roman" w:hint="eastAsia"/>
          <w:color w:val="auto"/>
        </w:rPr>
        <w:t>，使用</w:t>
      </w:r>
      <w:r w:rsidR="00F65FEF" w:rsidRPr="002C4ED3">
        <w:rPr>
          <w:rFonts w:ascii="Times New Roman" w:eastAsia="宋体" w:hAnsi="Times New Roman" w:cs="Times New Roman" w:hint="eastAsia"/>
          <w:color w:val="auto"/>
        </w:rPr>
        <w:t>天津数字认证有限公司</w:t>
      </w:r>
      <w:r w:rsidR="00FD2073" w:rsidRPr="002C4ED3">
        <w:rPr>
          <w:rFonts w:ascii="Times New Roman" w:eastAsia="宋体" w:hAnsi="Times New Roman" w:cs="Times New Roman" w:hint="eastAsia"/>
          <w:color w:val="auto"/>
        </w:rPr>
        <w:t>发出的</w:t>
      </w:r>
      <w:r w:rsidR="00FD2073" w:rsidRPr="002C4ED3">
        <w:rPr>
          <w:rFonts w:ascii="Times New Roman" w:eastAsia="宋体" w:hAnsi="Times New Roman" w:cs="Times New Roman" w:hint="eastAsia"/>
          <w:color w:val="auto"/>
        </w:rPr>
        <w:t>CA</w:t>
      </w:r>
      <w:r w:rsidR="00FD2073" w:rsidRPr="002C4ED3">
        <w:rPr>
          <w:rFonts w:ascii="Times New Roman" w:eastAsia="宋体" w:hAnsi="Times New Roman" w:cs="Times New Roman" w:hint="eastAsia"/>
          <w:color w:val="auto"/>
        </w:rPr>
        <w:t>数字证书（原天津市电子认证中心发出尚在有效</w:t>
      </w:r>
      <w:r w:rsidR="00FD2073">
        <w:rPr>
          <w:rFonts w:ascii="Times New Roman" w:eastAsia="宋体" w:hAnsi="Times New Roman" w:cs="Times New Roman" w:hint="eastAsia"/>
          <w:color w:val="auto"/>
        </w:rPr>
        <w:t>期内的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数字证书仍可使用）</w:t>
      </w:r>
      <w:r w:rsidR="00FD2073"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FD2073" w:rsidRPr="00B40B89">
        <w:rPr>
          <w:rFonts w:ascii="Times New Roman" w:eastAsia="宋体" w:hAnsi="Times New Roman" w:cs="Times New Roman"/>
          <w:color w:val="auto"/>
        </w:rPr>
        <w:t>进行应答</w:t>
      </w:r>
      <w:r w:rsidR="00FD2073" w:rsidRPr="00B40B89">
        <w:rPr>
          <w:rFonts w:ascii="Times New Roman" w:eastAsia="宋体" w:hAnsi="Times New Roman" w:cs="Times New Roman" w:hint="eastAsia"/>
          <w:color w:val="auto"/>
        </w:rPr>
        <w:t>并提交</w:t>
      </w:r>
      <w:r w:rsidR="00FD2073" w:rsidRPr="00B40B89">
        <w:rPr>
          <w:rFonts w:ascii="Times New Roman" w:eastAsia="宋体" w:hAnsi="Times New Roman" w:cs="Times New Roman"/>
          <w:color w:val="auto"/>
        </w:rPr>
        <w:t>。</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（一）提交电子响应文件截止时间</w:t>
      </w:r>
      <w:r w:rsidRPr="002C4ED3">
        <w:rPr>
          <w:rFonts w:ascii="Times New Roman" w:eastAsia="宋体" w:hAnsi="Times New Roman" w:cs="Times New Roman" w:hint="eastAsia"/>
          <w:color w:val="auto"/>
        </w:rPr>
        <w:t>：</w:t>
      </w:r>
      <w:r w:rsidR="00147345" w:rsidRPr="002C4ED3">
        <w:rPr>
          <w:rFonts w:ascii="Times New Roman" w:eastAsia="宋体" w:hAnsi="Times New Roman" w:cs="Times New Roman" w:hint="eastAsia"/>
          <w:color w:val="auto"/>
        </w:rPr>
        <w:t>2025</w:t>
      </w:r>
      <w:r w:rsidRPr="002C4ED3">
        <w:rPr>
          <w:rFonts w:ascii="Times New Roman" w:eastAsia="宋体" w:hAnsi="Times New Roman" w:cs="Times New Roman" w:hint="eastAsia"/>
          <w:color w:val="auto"/>
        </w:rPr>
        <w:t>年</w:t>
      </w:r>
      <w:r w:rsidR="002C4ED3" w:rsidRPr="002C4ED3">
        <w:rPr>
          <w:rFonts w:ascii="Times New Roman" w:eastAsia="宋体" w:hAnsi="Times New Roman" w:cs="Times New Roman" w:hint="eastAsia"/>
          <w:color w:val="auto"/>
        </w:rPr>
        <w:t>10</w:t>
      </w:r>
      <w:r w:rsidRPr="002C4ED3">
        <w:rPr>
          <w:rFonts w:ascii="Times New Roman" w:eastAsia="宋体" w:hAnsi="Times New Roman" w:cs="Times New Roman" w:hint="eastAsia"/>
          <w:color w:val="auto"/>
        </w:rPr>
        <w:t>月</w:t>
      </w:r>
      <w:r w:rsidR="002C4ED3" w:rsidRPr="002C4ED3">
        <w:rPr>
          <w:rFonts w:ascii="Times New Roman" w:eastAsia="宋体" w:hAnsi="Times New Roman" w:cs="Times New Roman" w:hint="eastAsia"/>
          <w:color w:val="auto"/>
        </w:rPr>
        <w:t>9</w:t>
      </w:r>
      <w:r w:rsidRPr="002C4ED3">
        <w:rPr>
          <w:rFonts w:ascii="Times New Roman" w:eastAsia="宋体" w:hAnsi="Times New Roman" w:cs="Times New Roman" w:hint="eastAsia"/>
          <w:color w:val="auto"/>
        </w:rPr>
        <w:t>日</w:t>
      </w:r>
      <w:r w:rsidR="00723B92" w:rsidRPr="002C4ED3">
        <w:rPr>
          <w:rFonts w:ascii="Times New Roman" w:eastAsia="宋体" w:hAnsi="Times New Roman" w:cs="Times New Roman"/>
          <w:color w:val="auto"/>
        </w:rPr>
        <w:t>8:30</w:t>
      </w:r>
      <w:r w:rsidRPr="002C4ED3">
        <w:rPr>
          <w:rFonts w:ascii="Times New Roman" w:eastAsia="宋体" w:hAnsi="Times New Roman" w:cs="Times New Roman" w:hint="eastAsia"/>
          <w:color w:val="auto"/>
        </w:rPr>
        <w:t>。提交电子响应文件截止时间前提交网上应答并分别上传加盖电子签章的第一、第二阶段电子响</w:t>
      </w:r>
      <w:r w:rsidRPr="00B40B89">
        <w:rPr>
          <w:rFonts w:ascii="Times New Roman" w:eastAsia="宋体" w:hAnsi="Times New Roman" w:cs="Times New Roman" w:hint="eastAsia"/>
          <w:color w:val="auto"/>
        </w:rPr>
        <w:t>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（二）提交电子响应文件方式：本项目采用网上电子</w:t>
      </w:r>
      <w:r w:rsidR="003F3CB7">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FD2073" w:rsidRPr="002C4ED3" w:rsidRDefault="0094080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2C4ED3">
        <w:rPr>
          <w:rFonts w:ascii="Times New Roman" w:eastAsia="宋体" w:hAnsi="Times New Roman" w:cs="Times New Roman" w:hint="eastAsia"/>
          <w:color w:val="auto"/>
        </w:rPr>
        <w:t>（一）第一阶段解密时间：</w:t>
      </w:r>
      <w:r w:rsidR="00147345" w:rsidRPr="002C4ED3">
        <w:rPr>
          <w:rFonts w:ascii="Times New Roman" w:eastAsia="宋体" w:hAnsi="Times New Roman" w:cs="Times New Roman" w:hint="eastAsia"/>
          <w:color w:val="auto"/>
        </w:rPr>
        <w:t>2025</w:t>
      </w:r>
      <w:r w:rsidRPr="002C4ED3">
        <w:rPr>
          <w:rFonts w:ascii="Times New Roman" w:eastAsia="宋体" w:hAnsi="Times New Roman" w:cs="Times New Roman" w:hint="eastAsia"/>
          <w:color w:val="auto"/>
        </w:rPr>
        <w:t>年</w:t>
      </w:r>
      <w:r w:rsidR="002C4ED3" w:rsidRPr="002C4ED3">
        <w:rPr>
          <w:rFonts w:ascii="Times New Roman" w:eastAsia="宋体" w:hAnsi="Times New Roman" w:cs="Times New Roman" w:hint="eastAsia"/>
          <w:color w:val="auto"/>
        </w:rPr>
        <w:t>10</w:t>
      </w:r>
      <w:r w:rsidRPr="002C4ED3">
        <w:rPr>
          <w:rFonts w:ascii="Times New Roman" w:eastAsia="宋体" w:hAnsi="Times New Roman" w:cs="Times New Roman" w:hint="eastAsia"/>
          <w:color w:val="auto"/>
        </w:rPr>
        <w:t>月</w:t>
      </w:r>
      <w:r w:rsidR="002C4ED3" w:rsidRPr="002C4ED3">
        <w:rPr>
          <w:rFonts w:ascii="Times New Roman" w:eastAsia="宋体" w:hAnsi="Times New Roman" w:cs="Times New Roman" w:hint="eastAsia"/>
          <w:color w:val="auto"/>
        </w:rPr>
        <w:t>9</w:t>
      </w:r>
      <w:r w:rsidRPr="002C4ED3">
        <w:rPr>
          <w:rFonts w:ascii="Times New Roman" w:eastAsia="宋体" w:hAnsi="Times New Roman" w:cs="Times New Roman" w:hint="eastAsia"/>
          <w:color w:val="auto"/>
        </w:rPr>
        <w:t>日</w:t>
      </w:r>
      <w:r w:rsidR="00723B92" w:rsidRPr="002C4ED3">
        <w:rPr>
          <w:rFonts w:ascii="Times New Roman" w:eastAsia="宋体" w:hAnsi="Times New Roman" w:cs="Times New Roman"/>
          <w:color w:val="auto"/>
        </w:rPr>
        <w:t>8:30</w:t>
      </w:r>
      <w:r w:rsidRPr="002C4ED3">
        <w:rPr>
          <w:rFonts w:ascii="Times New Roman" w:eastAsia="宋体" w:hAnsi="Times New Roman" w:cs="Times New Roman" w:hint="eastAsia"/>
          <w:color w:val="auto"/>
        </w:rPr>
        <w:t>至</w:t>
      </w:r>
      <w:r w:rsidRPr="002C4ED3">
        <w:rPr>
          <w:rFonts w:ascii="Times New Roman" w:eastAsia="宋体" w:hAnsi="Times New Roman" w:cs="Times New Roman" w:hint="eastAsia"/>
          <w:color w:val="auto"/>
        </w:rPr>
        <w:t>9:30</w:t>
      </w:r>
      <w:r w:rsidRPr="002C4ED3">
        <w:rPr>
          <w:rFonts w:ascii="Times New Roman" w:eastAsia="宋体" w:hAnsi="Times New Roman" w:cs="Times New Roman" w:hint="eastAsia"/>
          <w:color w:val="auto"/>
        </w:rPr>
        <w:t>完成第一阶段解密的</w:t>
      </w:r>
      <w:r w:rsidRPr="00B40B89">
        <w:rPr>
          <w:rFonts w:ascii="Times New Roman" w:eastAsia="宋体" w:hAnsi="Times New Roman" w:cs="Times New Roman" w:hint="eastAsia"/>
          <w:color w:val="auto"/>
        </w:rPr>
        <w:t>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65FEF">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（二）采购代理机构地址：天津市滨海新区塘沽</w:t>
      </w:r>
      <w:r w:rsidR="009355C5" w:rsidRPr="005448E6">
        <w:rPr>
          <w:rFonts w:ascii="Times New Roman" w:eastAsia="宋体" w:hAnsi="Times New Roman" w:cs="Times New Roman" w:hint="eastAsia"/>
          <w:color w:val="auto"/>
        </w:rPr>
        <w:t>营口道</w:t>
      </w:r>
      <w:r w:rsidR="009355C5" w:rsidRPr="005448E6">
        <w:rPr>
          <w:rFonts w:ascii="Times New Roman" w:eastAsia="宋体" w:hAnsi="Times New Roman" w:cs="Times New Roman" w:hint="eastAsia"/>
          <w:color w:val="auto"/>
        </w:rPr>
        <w:t>468</w:t>
      </w:r>
      <w:r w:rsidR="009355C5" w:rsidRPr="005448E6">
        <w:rPr>
          <w:rFonts w:ascii="Times New Roman" w:eastAsia="宋体" w:hAnsi="Times New Roman" w:cs="Times New Roman" w:hint="eastAsia"/>
          <w:color w:val="auto"/>
        </w:rPr>
        <w:t>号</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color w:val="auto"/>
        </w:rPr>
        <w:t>（</w:t>
      </w:r>
      <w:r w:rsidRPr="005448E6">
        <w:rPr>
          <w:rFonts w:ascii="Times New Roman" w:eastAsia="宋体" w:hAnsi="Times New Roman" w:cs="Times New Roman" w:hint="eastAsia"/>
          <w:color w:val="auto"/>
        </w:rPr>
        <w:t>三</w:t>
      </w:r>
      <w:r w:rsidRPr="005448E6">
        <w:rPr>
          <w:rFonts w:ascii="Times New Roman" w:eastAsia="宋体" w:hAnsi="Times New Roman" w:cs="Times New Roman"/>
          <w:color w:val="auto"/>
        </w:rPr>
        <w:t>）联系人：</w:t>
      </w:r>
      <w:r w:rsidR="005448E6" w:rsidRPr="005448E6">
        <w:rPr>
          <w:rFonts w:ascii="Times New Roman" w:eastAsia="宋体" w:hAnsi="Times New Roman" w:cs="Times New Roman" w:hint="eastAsia"/>
          <w:color w:val="auto"/>
        </w:rPr>
        <w:t>夏冰</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（四）网址：</w:t>
      </w:r>
      <w:hyperlink r:id="rId9" w:history="1">
        <w:r w:rsidR="00B84958" w:rsidRPr="005448E6">
          <w:rPr>
            <w:rStyle w:val="a5"/>
            <w:rFonts w:ascii="Times New Roman" w:eastAsia="宋体" w:hAnsi="Times New Roman" w:cs="Times New Roman"/>
            <w:color w:val="auto"/>
          </w:rPr>
          <w:t>http://tjgpc.zwfwb.tj.gov.cn/</w:t>
        </w:r>
      </w:hyperlink>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（五）</w:t>
      </w:r>
      <w:r w:rsidRPr="005448E6">
        <w:rPr>
          <w:rFonts w:ascii="Times New Roman" w:eastAsia="宋体" w:hAnsi="Times New Roman" w:cs="Times New Roman"/>
          <w:color w:val="auto"/>
        </w:rPr>
        <w:t>对外办公时间：</w:t>
      </w:r>
      <w:r w:rsidRPr="005448E6">
        <w:rPr>
          <w:rFonts w:ascii="Times New Roman" w:eastAsia="宋体" w:hAnsi="Times New Roman" w:cs="Times New Roman" w:hint="eastAsia"/>
          <w:color w:val="auto"/>
        </w:rPr>
        <w:t>法定</w:t>
      </w:r>
      <w:r w:rsidRPr="005448E6">
        <w:rPr>
          <w:rFonts w:ascii="Times New Roman" w:eastAsia="宋体" w:hAnsi="Times New Roman" w:cs="Times New Roman"/>
          <w:color w:val="auto"/>
        </w:rPr>
        <w:t>工作日</w:t>
      </w:r>
      <w:r w:rsidRPr="005448E6">
        <w:rPr>
          <w:rFonts w:ascii="Times New Roman" w:eastAsia="宋体" w:hAnsi="Times New Roman" w:cs="Times New Roman"/>
          <w:color w:val="auto"/>
        </w:rPr>
        <w:t>9:00</w:t>
      </w:r>
      <w:r w:rsidRPr="005448E6">
        <w:rPr>
          <w:rFonts w:ascii="Times New Roman" w:eastAsia="宋体" w:hAnsi="Times New Roman" w:cs="Times New Roman"/>
          <w:color w:val="auto"/>
        </w:rPr>
        <w:t>～</w:t>
      </w:r>
      <w:r w:rsidRPr="005448E6">
        <w:rPr>
          <w:rFonts w:ascii="Times New Roman" w:eastAsia="宋体" w:hAnsi="Times New Roman" w:cs="Times New Roman"/>
          <w:color w:val="auto"/>
        </w:rPr>
        <w:t>12:00</w:t>
      </w:r>
      <w:r w:rsidRPr="005448E6">
        <w:rPr>
          <w:rFonts w:ascii="Times New Roman" w:eastAsia="宋体" w:hAnsi="Times New Roman" w:cs="Times New Roman"/>
          <w:color w:val="auto"/>
        </w:rPr>
        <w:t>，</w:t>
      </w:r>
      <w:r w:rsidRPr="005448E6">
        <w:rPr>
          <w:rFonts w:ascii="Times New Roman" w:eastAsia="宋体" w:hAnsi="Times New Roman" w:cs="Times New Roman"/>
          <w:color w:val="auto"/>
        </w:rPr>
        <w:t>14:00</w:t>
      </w:r>
      <w:r w:rsidRPr="005448E6">
        <w:rPr>
          <w:rFonts w:ascii="Times New Roman" w:eastAsia="宋体" w:hAnsi="Times New Roman" w:cs="Times New Roman"/>
          <w:color w:val="auto"/>
        </w:rPr>
        <w:t>～</w:t>
      </w:r>
      <w:r w:rsidRPr="005448E6">
        <w:rPr>
          <w:rFonts w:ascii="Times New Roman" w:eastAsia="宋体" w:hAnsi="Times New Roman" w:cs="Times New Roman"/>
          <w:color w:val="auto"/>
        </w:rPr>
        <w:t>1</w:t>
      </w:r>
      <w:r w:rsidRPr="005448E6">
        <w:rPr>
          <w:rFonts w:ascii="Times New Roman" w:eastAsia="宋体" w:hAnsi="Times New Roman" w:cs="Times New Roman" w:hint="eastAsia"/>
          <w:color w:val="auto"/>
        </w:rPr>
        <w:t>7</w:t>
      </w:r>
      <w:r w:rsidRPr="005448E6">
        <w:rPr>
          <w:rFonts w:ascii="Times New Roman" w:eastAsia="宋体" w:hAnsi="Times New Roman" w:cs="Times New Roman"/>
          <w:color w:val="auto"/>
        </w:rPr>
        <w:t>:00</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（六）咨询服务电话</w:t>
      </w:r>
      <w:r w:rsidRPr="005448E6">
        <w:rPr>
          <w:rFonts w:ascii="Times New Roman" w:eastAsia="宋体" w:hAnsi="Times New Roman" w:cs="Times New Roman"/>
          <w:color w:val="auto"/>
        </w:rPr>
        <w:t>：</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 xml:space="preserve">1. </w:t>
      </w:r>
      <w:r w:rsidRPr="005448E6">
        <w:rPr>
          <w:rFonts w:ascii="Times New Roman" w:eastAsia="宋体" w:hAnsi="Times New Roman" w:cs="Times New Roman" w:hint="eastAsia"/>
          <w:color w:val="auto"/>
        </w:rPr>
        <w:t>供应商注册、电子签章办理咨询：</w:t>
      </w:r>
      <w:r w:rsidRPr="005448E6">
        <w:rPr>
          <w:rFonts w:ascii="Times New Roman" w:eastAsia="宋体" w:hAnsi="Times New Roman" w:cs="Times New Roman" w:hint="eastAsia"/>
          <w:color w:val="auto"/>
        </w:rPr>
        <w:t>022-24538316</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 xml:space="preserve">2. </w:t>
      </w:r>
      <w:r w:rsidRPr="005448E6">
        <w:rPr>
          <w:rFonts w:ascii="Times New Roman" w:eastAsia="宋体" w:hAnsi="Times New Roman" w:cs="Times New Roman" w:hint="eastAsia"/>
          <w:color w:val="auto"/>
        </w:rPr>
        <w:t>采购文件咨询：</w:t>
      </w:r>
      <w:r w:rsidRPr="005448E6">
        <w:rPr>
          <w:rFonts w:ascii="Times New Roman" w:eastAsia="宋体" w:hAnsi="Times New Roman" w:cs="Times New Roman"/>
          <w:color w:val="auto"/>
        </w:rPr>
        <w:t>022-</w:t>
      </w:r>
      <w:r w:rsidR="005448E6" w:rsidRPr="005448E6">
        <w:rPr>
          <w:rFonts w:ascii="Times New Roman" w:eastAsia="宋体" w:hAnsi="Times New Roman" w:cs="Times New Roman" w:hint="eastAsia"/>
          <w:color w:val="auto"/>
        </w:rPr>
        <w:t>25866107</w:t>
      </w:r>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color w:val="auto"/>
        </w:rPr>
        <w:t xml:space="preserve">3. </w:t>
      </w:r>
      <w:r w:rsidRPr="005448E6">
        <w:rPr>
          <w:rFonts w:ascii="Times New Roman" w:eastAsia="宋体" w:hAnsi="Times New Roman" w:cs="Times New Roman" w:hint="eastAsia"/>
          <w:color w:val="auto"/>
        </w:rPr>
        <w:t>网上应答操作咨询：</w:t>
      </w:r>
      <w:r w:rsidRPr="005448E6">
        <w:rPr>
          <w:rFonts w:ascii="Times New Roman" w:eastAsia="宋体" w:hAnsi="Times New Roman" w:cs="Times New Roman"/>
          <w:color w:val="auto"/>
        </w:rPr>
        <w:t>022-24538</w:t>
      </w:r>
      <w:r w:rsidR="003B43BC" w:rsidRPr="005448E6">
        <w:rPr>
          <w:rFonts w:ascii="Times New Roman" w:eastAsia="宋体" w:hAnsi="Times New Roman" w:cs="Times New Roman" w:hint="eastAsia"/>
          <w:color w:val="auto"/>
        </w:rPr>
        <w:t>3</w:t>
      </w:r>
      <w:r w:rsidR="003B43BC">
        <w:rPr>
          <w:rFonts w:ascii="Times New Roman" w:eastAsia="宋体" w:hAnsi="Times New Roman" w:cs="Times New Roman" w:hint="eastAsia"/>
          <w:color w:val="auto"/>
        </w:rPr>
        <w:t>09</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827E3E" w:rsidRPr="005448E6" w:rsidRDefault="00827E3E"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hint="eastAsia"/>
          <w:color w:val="auto"/>
        </w:rPr>
        <w:t>（七）邮箱：</w:t>
      </w:r>
      <w:r w:rsidRPr="005448E6">
        <w:rPr>
          <w:rFonts w:ascii="Times New Roman" w:eastAsia="宋体" w:hAnsi="Times New Roman" w:cs="Times New Roman" w:hint="eastAsia"/>
          <w:color w:val="auto"/>
        </w:rPr>
        <w:t>bhzfzcb@tj.gov.cn</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color w:val="auto"/>
        </w:rPr>
        <w:t>十</w:t>
      </w:r>
      <w:r w:rsidRPr="005448E6">
        <w:rPr>
          <w:rFonts w:ascii="Times New Roman" w:eastAsia="宋体" w:hAnsi="Times New Roman" w:cs="Times New Roman" w:hint="eastAsia"/>
          <w:color w:val="auto"/>
        </w:rPr>
        <w:t>一</w:t>
      </w:r>
      <w:r w:rsidRPr="005448E6">
        <w:rPr>
          <w:rFonts w:ascii="Times New Roman" w:eastAsia="宋体" w:hAnsi="Times New Roman" w:cs="Times New Roman"/>
          <w:color w:val="auto"/>
        </w:rPr>
        <w:t>、采购人的名称、地址和联系方式</w:t>
      </w:r>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color w:val="auto"/>
        </w:rPr>
        <w:t>（一）采购人名称：</w:t>
      </w:r>
      <w:bookmarkStart w:id="13" w:name="OLE_LINK84"/>
      <w:bookmarkStart w:id="14" w:name="OLE_LINK85"/>
      <w:r w:rsidR="00090F26" w:rsidRPr="00090F26">
        <w:rPr>
          <w:rFonts w:ascii="Times New Roman" w:eastAsia="宋体" w:hAnsi="Times New Roman" w:cs="Times New Roman" w:hint="eastAsia"/>
          <w:color w:val="auto"/>
        </w:rPr>
        <w:t>天津市滨海新区人民政府杭州道街道办事处</w:t>
      </w:r>
      <w:bookmarkEnd w:id="13"/>
      <w:bookmarkEnd w:id="14"/>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color w:val="auto"/>
        </w:rPr>
        <w:t>（二）采购人地址：</w:t>
      </w:r>
      <w:bookmarkStart w:id="15" w:name="OLE_LINK41"/>
      <w:r w:rsidR="00090F26" w:rsidRPr="00090F26">
        <w:rPr>
          <w:rFonts w:ascii="Times New Roman" w:eastAsia="宋体" w:hAnsi="Times New Roman" w:cs="Times New Roman" w:hint="eastAsia"/>
          <w:color w:val="auto"/>
        </w:rPr>
        <w:t>天津市滨海新区中心北路</w:t>
      </w:r>
      <w:r w:rsidR="00090F26" w:rsidRPr="00090F26">
        <w:rPr>
          <w:rFonts w:ascii="Times New Roman" w:eastAsia="宋体" w:hAnsi="Times New Roman" w:cs="Times New Roman" w:hint="eastAsia"/>
          <w:color w:val="auto"/>
        </w:rPr>
        <w:t>1709</w:t>
      </w:r>
      <w:r w:rsidR="00090F26" w:rsidRPr="00090F26">
        <w:rPr>
          <w:rFonts w:ascii="Times New Roman" w:eastAsia="宋体" w:hAnsi="Times New Roman" w:cs="Times New Roman" w:hint="eastAsia"/>
          <w:color w:val="auto"/>
        </w:rPr>
        <w:t>号</w:t>
      </w:r>
      <w:bookmarkEnd w:id="15"/>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color w:val="auto"/>
        </w:rPr>
        <w:lastRenderedPageBreak/>
        <w:t>（三）采购人联系人：</w:t>
      </w:r>
      <w:bookmarkStart w:id="16" w:name="OLE_LINK39"/>
      <w:bookmarkStart w:id="17" w:name="OLE_LINK40"/>
      <w:r w:rsidR="00090F26" w:rsidRPr="00090F26">
        <w:rPr>
          <w:rFonts w:ascii="Times New Roman" w:eastAsia="宋体" w:hAnsi="Times New Roman" w:cs="Times New Roman" w:hint="eastAsia"/>
          <w:color w:val="auto"/>
        </w:rPr>
        <w:t>李新萍</w:t>
      </w:r>
      <w:bookmarkEnd w:id="16"/>
      <w:bookmarkEnd w:id="17"/>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color w:val="auto"/>
        </w:rPr>
        <w:t>（四）采购人联系电话：</w:t>
      </w:r>
      <w:r w:rsidR="00090F26" w:rsidRPr="00090F26">
        <w:rPr>
          <w:rFonts w:ascii="Times New Roman" w:eastAsia="宋体" w:hAnsi="Times New Roman" w:cs="Times New Roman"/>
          <w:color w:val="auto"/>
        </w:rPr>
        <w:t>022-66317366</w:t>
      </w:r>
    </w:p>
    <w:p w:rsidR="00FD2073" w:rsidRPr="005448E6" w:rsidRDefault="00FD2073" w:rsidP="00FD2073">
      <w:pPr>
        <w:pStyle w:val="Default"/>
        <w:spacing w:line="360" w:lineRule="auto"/>
        <w:ind w:firstLineChars="200" w:firstLine="480"/>
        <w:jc w:val="both"/>
        <w:rPr>
          <w:rFonts w:ascii="Times New Roman" w:eastAsia="宋体" w:hAnsi="Times New Roman" w:cs="Times New Roman"/>
          <w:color w:val="auto"/>
        </w:rPr>
      </w:pPr>
      <w:r w:rsidRPr="005448E6">
        <w:rPr>
          <w:rFonts w:ascii="Times New Roman" w:eastAsia="宋体" w:hAnsi="Times New Roman" w:cs="Times New Roman"/>
          <w:color w:val="auto"/>
        </w:rPr>
        <w:t>十</w:t>
      </w:r>
      <w:r w:rsidRPr="005448E6">
        <w:rPr>
          <w:rFonts w:ascii="Times New Roman" w:eastAsia="宋体" w:hAnsi="Times New Roman" w:cs="Times New Roman" w:hint="eastAsia"/>
          <w:color w:val="auto"/>
        </w:rPr>
        <w:t>二</w:t>
      </w:r>
      <w:r w:rsidRPr="005448E6">
        <w:rPr>
          <w:rFonts w:ascii="Times New Roman" w:eastAsia="宋体" w:hAnsi="Times New Roman" w:cs="Times New Roman"/>
          <w:color w:val="auto"/>
        </w:rPr>
        <w:t>、质疑方式</w:t>
      </w:r>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5448E6">
        <w:rPr>
          <w:rFonts w:ascii="Times New Roman" w:eastAsia="宋体" w:hAnsi="Times New Roman" w:cs="Times New Roman" w:hint="eastAsia"/>
          <w:color w:val="auto"/>
        </w:rPr>
        <w:t>磋商</w:t>
      </w:r>
      <w:r w:rsidRPr="005448E6">
        <w:rPr>
          <w:rFonts w:ascii="Times New Roman" w:eastAsia="宋体" w:hAnsi="Times New Roman" w:cs="Times New Roman" w:hint="eastAsia"/>
          <w:color w:val="auto"/>
        </w:rPr>
        <w:t>须知》“</w:t>
      </w:r>
      <w:r w:rsidRPr="005448E6">
        <w:rPr>
          <w:rFonts w:ascii="Times New Roman" w:eastAsia="宋体" w:hAnsi="Times New Roman" w:cs="Times New Roman" w:hint="eastAsia"/>
          <w:color w:val="auto"/>
        </w:rPr>
        <w:t xml:space="preserve">8. </w:t>
      </w:r>
      <w:r w:rsidRPr="005448E6">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采购人针对采购文件质疑受理：</w:t>
      </w:r>
    </w:p>
    <w:p w:rsidR="00FD2073" w:rsidRPr="00090F26" w:rsidRDefault="00FD2073" w:rsidP="00090F26">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1.</w:t>
      </w:r>
      <w:r w:rsidRPr="005448E6">
        <w:rPr>
          <w:rFonts w:ascii="Times New Roman" w:eastAsia="宋体" w:hAnsi="Times New Roman" w:cs="Times New Roman" w:hint="eastAsia"/>
          <w:color w:val="auto"/>
        </w:rPr>
        <w:t>联系部门：</w:t>
      </w:r>
      <w:r w:rsidR="00CA6843" w:rsidRPr="00090F26">
        <w:rPr>
          <w:rFonts w:ascii="Times New Roman" w:eastAsia="宋体" w:hAnsi="Times New Roman" w:cs="Times New Roman" w:hint="eastAsia"/>
          <w:color w:val="auto"/>
        </w:rPr>
        <w:t>天津市滨海新区人民政府杭州道街道办事处</w:t>
      </w:r>
      <w:r w:rsidR="00090F26" w:rsidRPr="00090F26">
        <w:rPr>
          <w:rFonts w:ascii="Times New Roman" w:eastAsia="宋体" w:hAnsi="Times New Roman" w:cs="Times New Roman" w:hint="eastAsia"/>
          <w:color w:val="auto"/>
        </w:rPr>
        <w:t>综合办公室</w:t>
      </w:r>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2.</w:t>
      </w:r>
      <w:r w:rsidRPr="005448E6">
        <w:rPr>
          <w:rFonts w:ascii="Times New Roman" w:eastAsia="宋体" w:hAnsi="Times New Roman" w:cs="Times New Roman" w:hint="eastAsia"/>
          <w:color w:val="auto"/>
        </w:rPr>
        <w:t>联系人：</w:t>
      </w:r>
      <w:r w:rsidR="00090F26" w:rsidRPr="00090F26">
        <w:rPr>
          <w:rFonts w:ascii="Times New Roman" w:eastAsia="宋体" w:hAnsi="Times New Roman" w:cs="Times New Roman" w:hint="eastAsia"/>
          <w:color w:val="auto"/>
        </w:rPr>
        <w:t>李新萍</w:t>
      </w:r>
    </w:p>
    <w:p w:rsidR="00FD2073" w:rsidRPr="005448E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3.</w:t>
      </w:r>
      <w:r w:rsidRPr="005448E6">
        <w:rPr>
          <w:rFonts w:ascii="Times New Roman" w:eastAsia="宋体" w:hAnsi="Times New Roman" w:cs="Times New Roman" w:hint="eastAsia"/>
          <w:color w:val="auto"/>
        </w:rPr>
        <w:t>联系方式：</w:t>
      </w:r>
      <w:r w:rsidR="00090F26" w:rsidRPr="00090F26">
        <w:rPr>
          <w:rFonts w:ascii="Times New Roman" w:eastAsia="宋体" w:hAnsi="Times New Roman" w:cs="Times New Roman"/>
          <w:color w:val="auto"/>
        </w:rPr>
        <w:t>13022202910</w:t>
      </w:r>
    </w:p>
    <w:p w:rsidR="00FD2073" w:rsidRPr="00090F26" w:rsidRDefault="00FD2073" w:rsidP="00FD2073">
      <w:pPr>
        <w:pStyle w:val="Default"/>
        <w:spacing w:line="360" w:lineRule="auto"/>
        <w:ind w:firstLineChars="200" w:firstLine="480"/>
        <w:rPr>
          <w:rFonts w:ascii="Times New Roman" w:eastAsia="宋体" w:hAnsi="Times New Roman" w:cs="Times New Roman"/>
          <w:color w:val="auto"/>
        </w:rPr>
      </w:pPr>
      <w:r w:rsidRPr="005448E6">
        <w:rPr>
          <w:rFonts w:ascii="Times New Roman" w:eastAsia="宋体" w:hAnsi="Times New Roman" w:cs="Times New Roman" w:hint="eastAsia"/>
          <w:color w:val="auto"/>
        </w:rPr>
        <w:t>4.</w:t>
      </w:r>
      <w:r w:rsidRPr="00090F26">
        <w:rPr>
          <w:rFonts w:ascii="Times New Roman" w:eastAsia="宋体" w:hAnsi="Times New Roman" w:cs="Times New Roman" w:hint="eastAsia"/>
          <w:color w:val="auto"/>
        </w:rPr>
        <w:t>联系地址：</w:t>
      </w:r>
      <w:r w:rsidR="00090F26" w:rsidRPr="00090F26">
        <w:rPr>
          <w:rFonts w:ascii="Times New Roman" w:eastAsia="宋体" w:hAnsi="Times New Roman" w:cs="Times New Roman" w:hint="eastAsia"/>
          <w:color w:val="auto"/>
        </w:rPr>
        <w:t>天津市滨海新区中心北路</w:t>
      </w:r>
      <w:r w:rsidR="00090F26" w:rsidRPr="00090F26">
        <w:rPr>
          <w:rFonts w:ascii="Times New Roman" w:eastAsia="宋体" w:hAnsi="Times New Roman" w:cs="Times New Roman" w:hint="eastAsia"/>
          <w:color w:val="auto"/>
        </w:rPr>
        <w:t>1709</w:t>
      </w:r>
      <w:r w:rsidR="00090F26" w:rsidRPr="00090F26">
        <w:rPr>
          <w:rFonts w:ascii="Times New Roman" w:eastAsia="宋体" w:hAnsi="Times New Roman" w:cs="Times New Roman" w:hint="eastAsia"/>
          <w:color w:val="auto"/>
        </w:rPr>
        <w:t>号</w:t>
      </w:r>
    </w:p>
    <w:p w:rsidR="00FD2073" w:rsidRPr="00090F26" w:rsidRDefault="00FD2073" w:rsidP="00FD2073">
      <w:pPr>
        <w:pStyle w:val="Default"/>
        <w:spacing w:line="360" w:lineRule="auto"/>
        <w:ind w:firstLineChars="200" w:firstLine="480"/>
        <w:jc w:val="both"/>
        <w:rPr>
          <w:rFonts w:ascii="Times New Roman" w:eastAsia="宋体" w:hAnsi="Times New Roman" w:cs="Times New Roman"/>
          <w:color w:val="auto"/>
        </w:rPr>
      </w:pPr>
      <w:r w:rsidRPr="00090F26">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090F26">
        <w:rPr>
          <w:rFonts w:ascii="Times New Roman" w:eastAsia="宋体" w:hAnsi="Times New Roman" w:cs="Times New Roman" w:hint="eastAsia"/>
          <w:color w:val="auto"/>
        </w:rPr>
        <w:t>作出</w:t>
      </w:r>
      <w:proofErr w:type="gramEnd"/>
      <w:r w:rsidRPr="00090F26">
        <w:rPr>
          <w:rFonts w:ascii="Times New Roman" w:eastAsia="宋体" w:hAnsi="Times New Roman" w:cs="Times New Roman" w:hint="eastAsia"/>
          <w:color w:val="auto"/>
        </w:rPr>
        <w:t>答复的，供应商可以在质疑答复期满后</w:t>
      </w:r>
      <w:r w:rsidRPr="00090F26">
        <w:rPr>
          <w:rFonts w:ascii="Times New Roman" w:eastAsia="宋体" w:hAnsi="Times New Roman" w:cs="Times New Roman" w:hint="eastAsia"/>
          <w:color w:val="auto"/>
        </w:rPr>
        <w:t>15</w:t>
      </w:r>
      <w:r w:rsidRPr="00090F26">
        <w:rPr>
          <w:rFonts w:ascii="Times New Roman" w:eastAsia="宋体" w:hAnsi="Times New Roman" w:cs="Times New Roman" w:hint="eastAsia"/>
          <w:color w:val="auto"/>
        </w:rPr>
        <w:t>个工作日内，向</w:t>
      </w:r>
      <w:r w:rsidRPr="00090F26">
        <w:rPr>
          <w:rFonts w:ascii="Times New Roman" w:eastAsia="宋体" w:hAnsi="Times New Roman" w:cs="Times New Roman"/>
          <w:color w:val="auto"/>
        </w:rPr>
        <w:t>天津市</w:t>
      </w:r>
      <w:r w:rsidRPr="00090F26">
        <w:rPr>
          <w:rFonts w:ascii="Times New Roman" w:eastAsia="宋体" w:hAnsi="Times New Roman" w:cs="Times New Roman" w:hint="eastAsia"/>
          <w:color w:val="auto"/>
        </w:rPr>
        <w:t>滨海新区</w:t>
      </w:r>
      <w:r w:rsidRPr="00090F26">
        <w:rPr>
          <w:rFonts w:ascii="Times New Roman" w:eastAsia="宋体" w:hAnsi="Times New Roman" w:cs="Times New Roman"/>
          <w:color w:val="auto"/>
        </w:rPr>
        <w:t>财政局</w:t>
      </w:r>
      <w:r w:rsidRPr="00090F26">
        <w:rPr>
          <w:rFonts w:ascii="Times New Roman" w:eastAsia="宋体" w:hAnsi="Times New Roman" w:cs="Times New Roman" w:hint="eastAsia"/>
          <w:color w:val="auto"/>
        </w:rPr>
        <w:t>政府采购办公室提出投诉，逾期不予受理。</w:t>
      </w:r>
    </w:p>
    <w:p w:rsidR="00FD2073" w:rsidRPr="00090F26"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090F26">
        <w:rPr>
          <w:rFonts w:ascii="Times New Roman" w:eastAsia="宋体" w:hAnsi="Times New Roman" w:cs="Times New Roman" w:hint="eastAsia"/>
          <w:color w:val="auto"/>
          <w:kern w:val="2"/>
        </w:rPr>
        <w:t>十三、公告期限</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FD2073" w:rsidRPr="002C4ED3"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2C4ED3" w:rsidRDefault="00147345" w:rsidP="00FD2073">
      <w:pPr>
        <w:pStyle w:val="Default"/>
        <w:spacing w:line="360" w:lineRule="auto"/>
        <w:ind w:firstLineChars="2700" w:firstLine="6480"/>
        <w:jc w:val="both"/>
        <w:rPr>
          <w:rFonts w:ascii="Times New Roman" w:eastAsia="宋体" w:hAnsi="Times New Roman" w:cs="Times New Roman"/>
          <w:color w:val="auto"/>
          <w:kern w:val="2"/>
        </w:rPr>
      </w:pPr>
      <w:r w:rsidRPr="002C4ED3">
        <w:rPr>
          <w:rFonts w:ascii="Times New Roman" w:eastAsia="宋体" w:hAnsi="Times New Roman" w:cs="Times New Roman"/>
          <w:color w:val="auto"/>
          <w:kern w:val="2"/>
        </w:rPr>
        <w:t>2025</w:t>
      </w:r>
      <w:r w:rsidR="00FD2073" w:rsidRPr="002C4ED3">
        <w:rPr>
          <w:rFonts w:ascii="Times New Roman" w:eastAsia="宋体" w:hAnsi="Times New Roman" w:cs="Times New Roman"/>
          <w:color w:val="auto"/>
          <w:kern w:val="2"/>
        </w:rPr>
        <w:t>年</w:t>
      </w:r>
      <w:r w:rsidR="002C4ED3" w:rsidRPr="002C4ED3">
        <w:rPr>
          <w:rFonts w:ascii="Times New Roman" w:eastAsia="宋体" w:hAnsi="Times New Roman" w:cs="Times New Roman" w:hint="eastAsia"/>
          <w:color w:val="auto"/>
          <w:kern w:val="2"/>
        </w:rPr>
        <w:t>9</w:t>
      </w:r>
      <w:r w:rsidR="00FD2073" w:rsidRPr="002C4ED3">
        <w:rPr>
          <w:rFonts w:ascii="Times New Roman" w:eastAsia="宋体" w:hAnsi="Times New Roman" w:cs="Times New Roman"/>
          <w:color w:val="auto"/>
          <w:kern w:val="2"/>
        </w:rPr>
        <w:t>月</w:t>
      </w:r>
      <w:r w:rsidR="002C4ED3" w:rsidRPr="002C4ED3">
        <w:rPr>
          <w:rFonts w:ascii="Times New Roman" w:eastAsia="宋体" w:hAnsi="Times New Roman" w:cs="Times New Roman" w:hint="eastAsia"/>
          <w:color w:val="auto"/>
          <w:kern w:val="2"/>
        </w:rPr>
        <w:t>16</w:t>
      </w:r>
      <w:r w:rsidR="00FD2073" w:rsidRPr="002C4ED3">
        <w:rPr>
          <w:rFonts w:ascii="Times New Roman" w:eastAsia="宋体" w:hAnsi="Times New Roman" w:cs="Times New Roman"/>
          <w:color w:val="auto"/>
          <w:kern w:val="2"/>
        </w:rPr>
        <w:t>日</w:t>
      </w:r>
    </w:p>
    <w:bookmarkEnd w:id="4"/>
    <w:bookmarkEnd w:id="5"/>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3"/>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F3895" w:rsidRDefault="00441D86" w:rsidP="00441D86">
      <w:pPr>
        <w:spacing w:line="360" w:lineRule="auto"/>
        <w:ind w:firstLineChars="200" w:firstLine="480"/>
        <w:rPr>
          <w:sz w:val="24"/>
        </w:rPr>
      </w:pPr>
      <w:r w:rsidRPr="003F3895">
        <w:rPr>
          <w:sz w:val="24"/>
        </w:rPr>
        <w:t xml:space="preserve">1. </w:t>
      </w:r>
      <w:r w:rsidR="00BB61A8">
        <w:rPr>
          <w:sz w:val="24"/>
        </w:rPr>
        <w:t>磋商</w:t>
      </w:r>
      <w:r w:rsidRPr="003F3895">
        <w:rPr>
          <w:sz w:val="24"/>
        </w:rPr>
        <w:t>报价以人民币填列。</w:t>
      </w:r>
    </w:p>
    <w:p w:rsidR="00441D86" w:rsidRPr="007770E4" w:rsidRDefault="00441D86" w:rsidP="00441D86">
      <w:pPr>
        <w:spacing w:line="360" w:lineRule="auto"/>
        <w:ind w:firstLineChars="200" w:firstLine="480"/>
        <w:rPr>
          <w:sz w:val="24"/>
        </w:rPr>
      </w:pPr>
      <w:r w:rsidRPr="007770E4">
        <w:rPr>
          <w:sz w:val="24"/>
        </w:rPr>
        <w:t xml:space="preserve">2. </w:t>
      </w:r>
      <w:r w:rsidR="006720B1" w:rsidRPr="007770E4">
        <w:rPr>
          <w:sz w:val="24"/>
        </w:rPr>
        <w:t>供应商</w:t>
      </w:r>
      <w:r w:rsidRPr="007770E4">
        <w:rPr>
          <w:sz w:val="24"/>
        </w:rPr>
        <w:t>的报价应包括：人员工资、福利、社险</w:t>
      </w:r>
      <w:r w:rsidR="007B6CED" w:rsidRPr="007770E4">
        <w:rPr>
          <w:rFonts w:hint="eastAsia"/>
          <w:sz w:val="24"/>
        </w:rPr>
        <w:t>、住房公积金</w:t>
      </w:r>
      <w:r w:rsidRPr="007770E4">
        <w:rPr>
          <w:sz w:val="24"/>
        </w:rPr>
        <w:t>等人工费用、服装费、</w:t>
      </w:r>
      <w:r w:rsidRPr="007770E4">
        <w:rPr>
          <w:rFonts w:hint="eastAsia"/>
          <w:sz w:val="24"/>
        </w:rPr>
        <w:t>工具耗材费用、</w:t>
      </w:r>
      <w:r w:rsidRPr="007770E4">
        <w:rPr>
          <w:sz w:val="24"/>
        </w:rPr>
        <w:t>办公费、企业利润及税金等</w:t>
      </w:r>
      <w:r w:rsidRPr="007770E4">
        <w:rPr>
          <w:rFonts w:hint="eastAsia"/>
          <w:sz w:val="24"/>
        </w:rPr>
        <w:t>为完成磋商文件规定的一切工作所需的全部费用</w:t>
      </w:r>
      <w:r w:rsidRPr="007770E4">
        <w:rPr>
          <w:sz w:val="24"/>
        </w:rPr>
        <w:t>。</w:t>
      </w:r>
    </w:p>
    <w:p w:rsidR="00A11F23" w:rsidRPr="007770E4" w:rsidRDefault="00441D86" w:rsidP="00A11F23">
      <w:pPr>
        <w:spacing w:line="360" w:lineRule="auto"/>
        <w:ind w:firstLineChars="200" w:firstLine="480"/>
        <w:rPr>
          <w:kern w:val="0"/>
          <w:sz w:val="24"/>
          <w:szCs w:val="24"/>
        </w:rPr>
      </w:pPr>
      <w:r w:rsidRPr="007770E4">
        <w:rPr>
          <w:rFonts w:hint="eastAsia"/>
          <w:kern w:val="0"/>
          <w:sz w:val="24"/>
          <w:szCs w:val="24"/>
        </w:rPr>
        <w:t xml:space="preserve">3. </w:t>
      </w:r>
      <w:r w:rsidR="00BB61A8" w:rsidRPr="007770E4">
        <w:rPr>
          <w:rFonts w:hint="eastAsia"/>
          <w:kern w:val="0"/>
          <w:sz w:val="24"/>
          <w:szCs w:val="24"/>
        </w:rPr>
        <w:t>磋商</w:t>
      </w:r>
      <w:r w:rsidRPr="007770E4">
        <w:rPr>
          <w:rFonts w:hint="eastAsia"/>
          <w:kern w:val="0"/>
          <w:sz w:val="24"/>
          <w:szCs w:val="24"/>
        </w:rPr>
        <w:t>报价在不超采购预算的前提下，</w:t>
      </w:r>
      <w:r w:rsidR="00A11F23" w:rsidRPr="007770E4">
        <w:rPr>
          <w:rFonts w:hint="eastAsia"/>
          <w:kern w:val="0"/>
          <w:sz w:val="24"/>
          <w:szCs w:val="24"/>
        </w:rPr>
        <w:t>其合理性由评审委员会在评分中予以考虑。若出现异常低价</w:t>
      </w:r>
      <w:r w:rsidR="003F3CB7" w:rsidRPr="007770E4">
        <w:rPr>
          <w:rFonts w:hint="eastAsia"/>
          <w:kern w:val="0"/>
          <w:sz w:val="24"/>
          <w:szCs w:val="24"/>
        </w:rPr>
        <w:t>响应</w:t>
      </w:r>
      <w:r w:rsidR="00A11F23" w:rsidRPr="007770E4">
        <w:rPr>
          <w:rFonts w:hint="eastAsia"/>
          <w:kern w:val="0"/>
          <w:sz w:val="24"/>
          <w:szCs w:val="24"/>
        </w:rPr>
        <w:t>情况，评审委员会启动异常低价</w:t>
      </w:r>
      <w:r w:rsidR="003F3CB7" w:rsidRPr="007770E4">
        <w:rPr>
          <w:rFonts w:hint="eastAsia"/>
          <w:kern w:val="0"/>
          <w:sz w:val="24"/>
          <w:szCs w:val="24"/>
        </w:rPr>
        <w:t>响应</w:t>
      </w:r>
      <w:r w:rsidR="00A11F23" w:rsidRPr="007770E4">
        <w:rPr>
          <w:rFonts w:hint="eastAsia"/>
          <w:kern w:val="0"/>
          <w:sz w:val="24"/>
          <w:szCs w:val="24"/>
        </w:rPr>
        <w:t>审查程序（详见本文件第三部分</w:t>
      </w:r>
      <w:r w:rsidR="00730031" w:rsidRPr="007770E4">
        <w:rPr>
          <w:rFonts w:hint="eastAsia"/>
          <w:kern w:val="0"/>
          <w:sz w:val="24"/>
          <w:szCs w:val="24"/>
        </w:rPr>
        <w:t>27.5</w:t>
      </w:r>
      <w:r w:rsidR="00A11F23" w:rsidRPr="007770E4">
        <w:rPr>
          <w:rFonts w:hint="eastAsia"/>
          <w:kern w:val="0"/>
          <w:sz w:val="24"/>
          <w:szCs w:val="24"/>
        </w:rPr>
        <w:t>）。</w:t>
      </w:r>
    </w:p>
    <w:p w:rsidR="00441D86" w:rsidRPr="00454859" w:rsidRDefault="00441D86" w:rsidP="00441D86">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sidR="006720B1">
        <w:rPr>
          <w:sz w:val="24"/>
        </w:rPr>
        <w:t>供应商</w:t>
      </w:r>
      <w:r w:rsidRPr="00454859">
        <w:rPr>
          <w:sz w:val="24"/>
        </w:rPr>
        <w:t>负责。</w:t>
      </w:r>
    </w:p>
    <w:p w:rsidR="00441D86" w:rsidRPr="00082F0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F3895">
        <w:rPr>
          <w:rFonts w:ascii="Times New Roman" w:eastAsia="宋体" w:hAnsi="Times New Roman" w:cs="Times New Roman"/>
          <w:kern w:val="2"/>
        </w:rPr>
        <w:t>（</w:t>
      </w:r>
      <w:r w:rsidRPr="00082F02">
        <w:rPr>
          <w:rFonts w:ascii="Times New Roman" w:eastAsia="宋体" w:hAnsi="Times New Roman" w:cs="Times New Roman"/>
          <w:color w:val="auto"/>
          <w:kern w:val="2"/>
        </w:rPr>
        <w:t>二）时间、地点要求：</w:t>
      </w:r>
    </w:p>
    <w:p w:rsidR="00441D86" w:rsidRPr="00082F0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2F02">
        <w:rPr>
          <w:rFonts w:ascii="Times New Roman" w:eastAsia="宋体" w:hAnsi="Times New Roman" w:cs="Times New Roman"/>
          <w:color w:val="auto"/>
          <w:kern w:val="2"/>
        </w:rPr>
        <w:t xml:space="preserve">1. </w:t>
      </w:r>
      <w:r w:rsidRPr="00082F02">
        <w:rPr>
          <w:rFonts w:ascii="Times New Roman" w:eastAsia="宋体" w:hAnsi="Times New Roman" w:cs="Times New Roman"/>
          <w:color w:val="auto"/>
          <w:kern w:val="2"/>
        </w:rPr>
        <w:t>服务期：</w:t>
      </w:r>
      <w:bookmarkStart w:id="18" w:name="OLE_LINK37"/>
      <w:bookmarkStart w:id="19" w:name="OLE_LINK38"/>
      <w:r w:rsidRPr="00082F02">
        <w:rPr>
          <w:rFonts w:ascii="Times New Roman" w:eastAsia="宋体" w:hAnsi="Times New Roman" w:cs="Times New Roman" w:hint="eastAsia"/>
          <w:color w:val="auto"/>
          <w:kern w:val="2"/>
        </w:rPr>
        <w:t>合同规定的服务起始之日起</w:t>
      </w:r>
      <w:r w:rsidR="00082F02" w:rsidRPr="00082F02">
        <w:rPr>
          <w:rFonts w:ascii="Times New Roman" w:eastAsia="宋体" w:hAnsi="Times New Roman" w:cs="Times New Roman" w:hint="eastAsia"/>
          <w:color w:val="auto"/>
          <w:kern w:val="2"/>
        </w:rPr>
        <w:t>一年</w:t>
      </w:r>
      <w:r w:rsidRPr="00082F02">
        <w:rPr>
          <w:rFonts w:ascii="Times New Roman" w:eastAsia="宋体" w:hAnsi="Times New Roman" w:cs="Times New Roman"/>
          <w:color w:val="auto"/>
          <w:kern w:val="2"/>
        </w:rPr>
        <w:t>的服务期</w:t>
      </w:r>
      <w:r w:rsidRPr="00082F02">
        <w:rPr>
          <w:rFonts w:ascii="Times New Roman" w:eastAsia="宋体" w:hAnsi="Times New Roman" w:cs="Times New Roman" w:hint="eastAsia"/>
          <w:color w:val="auto"/>
          <w:kern w:val="2"/>
        </w:rPr>
        <w:t>，签订合同之日起</w:t>
      </w:r>
      <w:r w:rsidR="00082F02" w:rsidRPr="00082F02">
        <w:rPr>
          <w:rFonts w:hint="eastAsia"/>
          <w:color w:val="auto"/>
        </w:rPr>
        <w:t>7</w:t>
      </w:r>
      <w:r w:rsidRPr="00082F02">
        <w:rPr>
          <w:rFonts w:ascii="Times New Roman" w:eastAsia="宋体" w:hAnsi="Times New Roman" w:cs="Times New Roman" w:hint="eastAsia"/>
          <w:color w:val="auto"/>
          <w:kern w:val="2"/>
        </w:rPr>
        <w:t>日内服务人员进场</w:t>
      </w:r>
      <w:r w:rsidRPr="00082F02">
        <w:rPr>
          <w:rFonts w:ascii="Times New Roman" w:eastAsia="宋体" w:hAnsi="Times New Roman" w:cs="Times New Roman"/>
          <w:color w:val="auto"/>
          <w:kern w:val="2"/>
        </w:rPr>
        <w:t>（特殊情况以合同为准）。</w:t>
      </w:r>
      <w:bookmarkEnd w:id="18"/>
      <w:bookmarkEnd w:id="19"/>
    </w:p>
    <w:p w:rsidR="00441D86" w:rsidRPr="00082F0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2F02">
        <w:rPr>
          <w:rFonts w:ascii="Times New Roman" w:eastAsia="宋体" w:hAnsi="Times New Roman" w:cs="Times New Roman"/>
          <w:color w:val="auto"/>
          <w:kern w:val="2"/>
        </w:rPr>
        <w:t xml:space="preserve">2. </w:t>
      </w:r>
      <w:bookmarkStart w:id="20" w:name="OLE_LINK43"/>
      <w:bookmarkStart w:id="21" w:name="OLE_LINK44"/>
      <w:r w:rsidR="00DD2A83" w:rsidRPr="00082F02">
        <w:rPr>
          <w:rFonts w:ascii="Times New Roman" w:eastAsia="宋体" w:hAnsi="Times New Roman" w:cs="Times New Roman" w:hint="eastAsia"/>
          <w:color w:val="auto"/>
          <w:kern w:val="2"/>
        </w:rPr>
        <w:t>服务</w:t>
      </w:r>
      <w:r w:rsidRPr="00082F02">
        <w:rPr>
          <w:rFonts w:ascii="Times New Roman" w:eastAsia="宋体" w:hAnsi="Times New Roman" w:cs="Times New Roman"/>
          <w:color w:val="auto"/>
          <w:kern w:val="2"/>
        </w:rPr>
        <w:t>地点：采购人指定地点</w:t>
      </w:r>
      <w:r w:rsidR="007A4A67" w:rsidRPr="00082F02">
        <w:rPr>
          <w:color w:val="auto"/>
          <w:szCs w:val="22"/>
        </w:rPr>
        <w:t>（特殊情况以合同为准）。</w:t>
      </w:r>
    </w:p>
    <w:bookmarkEnd w:id="20"/>
    <w:bookmarkEnd w:id="21"/>
    <w:p w:rsidR="00441D86" w:rsidRPr="00082F0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2F02">
        <w:rPr>
          <w:rFonts w:ascii="Times New Roman" w:eastAsia="宋体" w:hAnsi="Times New Roman" w:cs="Times New Roman"/>
          <w:color w:val="auto"/>
          <w:kern w:val="2"/>
        </w:rPr>
        <w:t>（三）供应商须整包进行磋商，不得拆包分项磋商。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082F02">
        <w:rPr>
          <w:rFonts w:ascii="Times New Roman" w:eastAsia="宋体" w:hAnsi="Times New Roman" w:cs="Times New Roman"/>
          <w:color w:val="auto"/>
          <w:kern w:val="2"/>
        </w:rPr>
        <w:t>（四）磋商有效期：本项目磋</w:t>
      </w:r>
      <w:r w:rsidRPr="003F3895">
        <w:rPr>
          <w:rFonts w:ascii="Times New Roman" w:eastAsia="宋体" w:hAnsi="Times New Roman" w:cs="Times New Roman"/>
          <w:kern w:val="2"/>
        </w:rPr>
        <w:t>商有效期为</w:t>
      </w:r>
      <w:r w:rsidRPr="003F3895">
        <w:rPr>
          <w:rFonts w:ascii="Times New Roman" w:eastAsia="宋体" w:hAnsi="Times New Roman" w:cs="Times New Roman"/>
          <w:kern w:val="2"/>
        </w:rPr>
        <w:t>60</w:t>
      </w:r>
      <w:r w:rsidRPr="003F3895">
        <w:rPr>
          <w:rFonts w:ascii="Times New Roman" w:eastAsia="宋体" w:hAnsi="Times New Roman" w:cs="Times New Roman"/>
          <w:kern w:val="2"/>
        </w:rPr>
        <w:t>天。</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（五）付款方式</w:t>
      </w:r>
    </w:p>
    <w:p w:rsidR="0063496C" w:rsidRDefault="0063496C" w:rsidP="0063496C">
      <w:pPr>
        <w:autoSpaceDE w:val="0"/>
        <w:autoSpaceDN w:val="0"/>
        <w:adjustRightInd w:val="0"/>
        <w:spacing w:line="360" w:lineRule="auto"/>
        <w:ind w:firstLineChars="200" w:firstLine="480"/>
        <w:rPr>
          <w:sz w:val="24"/>
        </w:rPr>
      </w:pPr>
      <w:bookmarkStart w:id="22" w:name="OLE_LINK14"/>
      <w:bookmarkStart w:id="23" w:name="OLE_LINK13"/>
      <w:bookmarkStart w:id="24" w:name="OLE_LINK53"/>
      <w:bookmarkStart w:id="25" w:name="OLE_LINK52"/>
      <w:bookmarkStart w:id="26" w:name="OLE_LINK61"/>
      <w:bookmarkStart w:id="27" w:name="OLE_LINK75"/>
      <w:bookmarkStart w:id="28" w:name="OLE_LINK36"/>
      <w:bookmarkStart w:id="29" w:name="OLE_LINK16"/>
      <w:bookmarkStart w:id="30" w:name="OLE_LINK15"/>
      <w:bookmarkStart w:id="31" w:name="OLE_LINK42"/>
      <w:r>
        <w:rPr>
          <w:rFonts w:hint="eastAsia"/>
          <w:sz w:val="24"/>
        </w:rPr>
        <w:t>本项目付款事项如属于机关、事业单位采购货物、工程、服务支付中小企业款项，则应按照《保障中小企业款项支付条例》的相关规定执行：</w:t>
      </w:r>
    </w:p>
    <w:p w:rsidR="0063496C" w:rsidRDefault="0063496C" w:rsidP="0063496C">
      <w:pPr>
        <w:autoSpaceDE w:val="0"/>
        <w:autoSpaceDN w:val="0"/>
        <w:adjustRightInd w:val="0"/>
        <w:spacing w:line="360" w:lineRule="auto"/>
        <w:ind w:firstLineChars="200" w:firstLine="480"/>
        <w:rPr>
          <w:sz w:val="24"/>
        </w:rPr>
      </w:pPr>
      <w:r>
        <w:rPr>
          <w:sz w:val="24"/>
        </w:rPr>
        <w:t xml:space="preserve"> </w:t>
      </w:r>
      <w:r>
        <w:rPr>
          <w:rFonts w:hint="eastAsia"/>
          <w:sz w:val="24"/>
        </w:rPr>
        <w:t>机关、事业单位从中小企业采购货物、工程、服务，应当自货物、工程、服务交付之日起</w:t>
      </w:r>
      <w:r>
        <w:rPr>
          <w:sz w:val="24"/>
        </w:rPr>
        <w:t>30</w:t>
      </w:r>
      <w:r>
        <w:rPr>
          <w:rFonts w:hint="eastAsia"/>
          <w:sz w:val="24"/>
        </w:rPr>
        <w:t>日内支付款项；合同另有约定的，从其约定，但付款期限最长不得超过</w:t>
      </w:r>
      <w:r>
        <w:rPr>
          <w:sz w:val="24"/>
        </w:rPr>
        <w:t>60</w:t>
      </w:r>
      <w:r>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63496C" w:rsidRDefault="0063496C" w:rsidP="0063496C">
      <w:pPr>
        <w:autoSpaceDE w:val="0"/>
        <w:autoSpaceDN w:val="0"/>
        <w:adjustRightInd w:val="0"/>
        <w:spacing w:line="360" w:lineRule="auto"/>
        <w:ind w:firstLineChars="200" w:firstLine="480"/>
        <w:rPr>
          <w:rFonts w:hint="eastAsia"/>
          <w:sz w:val="24"/>
        </w:rPr>
      </w:pPr>
      <w:r>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w:t>
      </w:r>
      <w:r>
        <w:rPr>
          <w:rFonts w:hint="eastAsia"/>
          <w:sz w:val="24"/>
        </w:rPr>
        <w:lastRenderedPageBreak/>
        <w:t>的，从其规定。机关、事业单位拖延检验或者验收的，付款期限自约定的检验或者验收期限届满之日起算。</w:t>
      </w:r>
      <w:bookmarkEnd w:id="22"/>
      <w:bookmarkEnd w:id="23"/>
    </w:p>
    <w:p w:rsidR="00DF4C8F" w:rsidRPr="00DF4C8F" w:rsidRDefault="00DF4C8F" w:rsidP="00DF4C8F">
      <w:pPr>
        <w:autoSpaceDE w:val="0"/>
        <w:autoSpaceDN w:val="0"/>
        <w:adjustRightInd w:val="0"/>
        <w:spacing w:line="360" w:lineRule="auto"/>
        <w:ind w:firstLineChars="200" w:firstLine="480"/>
        <w:rPr>
          <w:sz w:val="24"/>
        </w:rPr>
      </w:pPr>
      <w:r>
        <w:rPr>
          <w:rFonts w:hint="eastAsia"/>
          <w:sz w:val="24"/>
        </w:rPr>
        <w:t>采购人要求</w:t>
      </w:r>
      <w:r w:rsidRPr="00DF4C8F">
        <w:rPr>
          <w:rFonts w:hint="eastAsia"/>
          <w:sz w:val="24"/>
        </w:rPr>
        <w:t>按季度付款，经考核后，每季度首月</w:t>
      </w:r>
      <w:r w:rsidRPr="00DF4C8F">
        <w:rPr>
          <w:rFonts w:hint="eastAsia"/>
          <w:sz w:val="24"/>
        </w:rPr>
        <w:t>15</w:t>
      </w:r>
      <w:r w:rsidRPr="00DF4C8F">
        <w:rPr>
          <w:rFonts w:hint="eastAsia"/>
          <w:sz w:val="24"/>
        </w:rPr>
        <w:t>日前支付上一季度服务费（特殊情况以合同为准）。</w:t>
      </w:r>
    </w:p>
    <w:bookmarkEnd w:id="24"/>
    <w:bookmarkEnd w:id="25"/>
    <w:bookmarkEnd w:id="26"/>
    <w:bookmarkEnd w:id="27"/>
    <w:bookmarkEnd w:id="28"/>
    <w:bookmarkEnd w:id="29"/>
    <w:bookmarkEnd w:id="30"/>
    <w:bookmarkEnd w:id="31"/>
    <w:p w:rsidR="005D45FE" w:rsidRDefault="005D45FE" w:rsidP="00441D8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3F7F3A" w:rsidRDefault="003F7F3A" w:rsidP="003F7F3A">
      <w:pPr>
        <w:autoSpaceDE w:val="0"/>
        <w:autoSpaceDN w:val="0"/>
        <w:adjustRightInd w:val="0"/>
        <w:spacing w:line="360" w:lineRule="auto"/>
        <w:ind w:firstLineChars="200" w:firstLine="480"/>
        <w:rPr>
          <w:sz w:val="24"/>
        </w:rPr>
      </w:pPr>
      <w:r>
        <w:rPr>
          <w:rFonts w:hint="eastAsia"/>
          <w:sz w:val="24"/>
        </w:rPr>
        <w:t>（七）验收方法及标准</w:t>
      </w:r>
    </w:p>
    <w:p w:rsidR="003F7F3A" w:rsidRDefault="003F7F3A" w:rsidP="003F7F3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w:t>
      </w:r>
      <w:r w:rsidR="006720B1">
        <w:rPr>
          <w:rFonts w:hint="eastAsia"/>
          <w:sz w:val="24"/>
        </w:rPr>
        <w:t>供应商</w:t>
      </w:r>
      <w:r>
        <w:rPr>
          <w:rFonts w:hint="eastAsia"/>
          <w:sz w:val="24"/>
        </w:rPr>
        <w:t>或者第三方机构参与验收。参与验收的</w:t>
      </w:r>
      <w:r w:rsidR="006720B1">
        <w:rPr>
          <w:rFonts w:hint="eastAsia"/>
          <w:sz w:val="24"/>
        </w:rPr>
        <w:t>供应商</w:t>
      </w:r>
      <w:r>
        <w:rPr>
          <w:rFonts w:hint="eastAsia"/>
          <w:sz w:val="24"/>
        </w:rPr>
        <w:t>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F7F3A" w:rsidRDefault="003F7F3A" w:rsidP="003F7F3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720B1" w:rsidRDefault="0041037E" w:rsidP="006720B1">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6720B1">
        <w:rPr>
          <w:sz w:val="24"/>
        </w:rPr>
        <w:t>供应商须承诺</w:t>
      </w:r>
      <w:r w:rsidR="006720B1">
        <w:rPr>
          <w:rFonts w:hint="eastAsia"/>
          <w:sz w:val="24"/>
        </w:rPr>
        <w:t>相应专业</w:t>
      </w:r>
      <w:r w:rsidR="006720B1">
        <w:rPr>
          <w:sz w:val="24"/>
        </w:rPr>
        <w:t>人员须具备国家相关部门颁发的在有效期内的资质证书，项目实施过程中保证持证上岗。</w:t>
      </w:r>
      <w:r w:rsidR="006720B1">
        <w:rPr>
          <w:rFonts w:hint="eastAsia"/>
          <w:sz w:val="24"/>
        </w:rPr>
        <w:t>履约验收时，向采购人提供上述人员相关资质证书原件（以及发证</w:t>
      </w:r>
      <w:proofErr w:type="gramStart"/>
      <w:r w:rsidR="006720B1">
        <w:rPr>
          <w:rFonts w:hint="eastAsia"/>
          <w:sz w:val="24"/>
        </w:rPr>
        <w:t>机关官网查询</w:t>
      </w:r>
      <w:proofErr w:type="gramEnd"/>
      <w:r w:rsidR="006720B1">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Tr="00453339">
        <w:trPr>
          <w:trHeight w:val="285"/>
          <w:jc w:val="center"/>
        </w:trPr>
        <w:tc>
          <w:tcPr>
            <w:tcW w:w="9393" w:type="dxa"/>
            <w:gridSpan w:val="3"/>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78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w:t>
            </w:r>
            <w:r w:rsidR="00BB61A8">
              <w:rPr>
                <w:kern w:val="0"/>
                <w:sz w:val="24"/>
                <w:szCs w:val="24"/>
              </w:rPr>
              <w:t>磋商</w:t>
            </w:r>
            <w:r w:rsidR="00BB61A8">
              <w:rPr>
                <w:rFonts w:hint="eastAsia"/>
                <w:kern w:val="0"/>
                <w:sz w:val="24"/>
                <w:szCs w:val="24"/>
              </w:rPr>
              <w:t>最终</w:t>
            </w:r>
            <w:r>
              <w:rPr>
                <w:kern w:val="0"/>
                <w:sz w:val="24"/>
                <w:szCs w:val="24"/>
              </w:rPr>
              <w:t>报价超过采购预算的，</w:t>
            </w:r>
            <w:r w:rsidR="00BB61A8">
              <w:rPr>
                <w:rFonts w:hint="eastAsia"/>
                <w:kern w:val="0"/>
                <w:sz w:val="24"/>
                <w:szCs w:val="24"/>
              </w:rPr>
              <w:t>响应</w:t>
            </w:r>
            <w:r>
              <w:rPr>
                <w:kern w:val="0"/>
                <w:sz w:val="24"/>
                <w:szCs w:val="24"/>
              </w:rPr>
              <w:t>无效，未超过采购预算的</w:t>
            </w:r>
            <w:r w:rsidR="00BB61A8">
              <w:rPr>
                <w:rFonts w:hint="eastAsia"/>
                <w:kern w:val="0"/>
                <w:sz w:val="24"/>
                <w:szCs w:val="24"/>
              </w:rPr>
              <w:lastRenderedPageBreak/>
              <w:t>磋商</w:t>
            </w:r>
            <w:r>
              <w:rPr>
                <w:kern w:val="0"/>
                <w:sz w:val="24"/>
                <w:szCs w:val="24"/>
              </w:rPr>
              <w:t>报价按以下公式进行计算。</w:t>
            </w:r>
          </w:p>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sidR="00BB61A8">
              <w:rPr>
                <w:rFonts w:hint="eastAsia"/>
                <w:kern w:val="0"/>
                <w:sz w:val="24"/>
                <w:szCs w:val="24"/>
              </w:rPr>
              <w:t>磋商</w:t>
            </w:r>
            <w:r>
              <w:rPr>
                <w:kern w:val="0"/>
                <w:sz w:val="24"/>
                <w:szCs w:val="24"/>
              </w:rPr>
              <w:t>报价得分</w:t>
            </w:r>
            <w:r>
              <w:rPr>
                <w:kern w:val="0"/>
                <w:sz w:val="24"/>
                <w:szCs w:val="24"/>
              </w:rPr>
              <w:t>=</w:t>
            </w:r>
            <w:r>
              <w:rPr>
                <w:kern w:val="0"/>
                <w:sz w:val="24"/>
                <w:szCs w:val="24"/>
              </w:rPr>
              <w:t>（</w:t>
            </w:r>
            <w:r w:rsidR="00BB61A8">
              <w:rPr>
                <w:rFonts w:hint="eastAsia"/>
                <w:kern w:val="0"/>
                <w:sz w:val="24"/>
                <w:szCs w:val="24"/>
              </w:rPr>
              <w:t>磋商</w:t>
            </w:r>
            <w:r>
              <w:rPr>
                <w:kern w:val="0"/>
                <w:sz w:val="24"/>
                <w:szCs w:val="24"/>
              </w:rPr>
              <w:t>基准价</w:t>
            </w:r>
            <w:r>
              <w:rPr>
                <w:kern w:val="0"/>
                <w:sz w:val="24"/>
                <w:szCs w:val="24"/>
              </w:rPr>
              <w:t>/</w:t>
            </w:r>
            <w:r w:rsidR="00BB61A8">
              <w:rPr>
                <w:rFonts w:hint="eastAsia"/>
                <w:kern w:val="0"/>
                <w:sz w:val="24"/>
                <w:szCs w:val="24"/>
              </w:rPr>
              <w:t>最后磋商报价</w:t>
            </w:r>
            <w:r>
              <w:rPr>
                <w:kern w:val="0"/>
                <w:sz w:val="24"/>
                <w:szCs w:val="24"/>
              </w:rPr>
              <w:t>）</w:t>
            </w:r>
            <w:r>
              <w:rPr>
                <w:kern w:val="0"/>
                <w:sz w:val="24"/>
                <w:szCs w:val="24"/>
              </w:rPr>
              <w:t>×20</w:t>
            </w:r>
          </w:p>
          <w:p w:rsidR="00810A60" w:rsidRDefault="00810A60" w:rsidP="00BB61A8">
            <w:pPr>
              <w:widowControl/>
              <w:adjustRightInd w:val="0"/>
              <w:snapToGrid w:val="0"/>
              <w:spacing w:line="360" w:lineRule="auto"/>
              <w:rPr>
                <w:kern w:val="0"/>
                <w:sz w:val="24"/>
                <w:szCs w:val="24"/>
              </w:rPr>
            </w:pPr>
            <w:r>
              <w:rPr>
                <w:kern w:val="0"/>
                <w:sz w:val="24"/>
                <w:szCs w:val="24"/>
              </w:rPr>
              <w:t>注：满足磋商文件要求且</w:t>
            </w:r>
            <w:r w:rsidR="00BB61A8">
              <w:rPr>
                <w:rFonts w:hint="eastAsia"/>
                <w:kern w:val="0"/>
                <w:sz w:val="24"/>
                <w:szCs w:val="24"/>
              </w:rPr>
              <w:t>最后报价</w:t>
            </w:r>
            <w:r>
              <w:rPr>
                <w:kern w:val="0"/>
                <w:sz w:val="24"/>
                <w:szCs w:val="24"/>
              </w:rPr>
              <w:t>最低的</w:t>
            </w:r>
            <w:r w:rsidR="00BB61A8">
              <w:rPr>
                <w:rFonts w:hint="eastAsia"/>
                <w:kern w:val="0"/>
                <w:sz w:val="24"/>
                <w:szCs w:val="24"/>
              </w:rPr>
              <w:t>供应商的报价</w:t>
            </w:r>
            <w:r>
              <w:rPr>
                <w:kern w:val="0"/>
                <w:sz w:val="24"/>
                <w:szCs w:val="24"/>
              </w:rPr>
              <w:t>为</w:t>
            </w:r>
            <w:r w:rsidR="00BB61A8">
              <w:rPr>
                <w:rFonts w:hint="eastAsia"/>
                <w:kern w:val="0"/>
                <w:sz w:val="24"/>
                <w:szCs w:val="24"/>
              </w:rPr>
              <w:t>磋商</w:t>
            </w:r>
            <w:r>
              <w:rPr>
                <w:kern w:val="0"/>
                <w:sz w:val="24"/>
                <w:szCs w:val="24"/>
              </w:rPr>
              <w:t>基准价。</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lastRenderedPageBreak/>
              <w:t>20</w:t>
            </w:r>
          </w:p>
        </w:tc>
      </w:tr>
      <w:tr w:rsidR="00810A60" w:rsidTr="00453339">
        <w:trPr>
          <w:trHeight w:val="70"/>
          <w:jc w:val="center"/>
        </w:trPr>
        <w:tc>
          <w:tcPr>
            <w:tcW w:w="9393" w:type="dxa"/>
            <w:gridSpan w:val="3"/>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sidR="00B25BA9">
              <w:rPr>
                <w:rFonts w:hint="eastAsia"/>
                <w:kern w:val="0"/>
                <w:sz w:val="24"/>
                <w:szCs w:val="24"/>
              </w:rPr>
              <w:t>47</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32" w:name="_Hlk208922690"/>
            <w:r>
              <w:rPr>
                <w:kern w:val="0"/>
                <w:sz w:val="24"/>
                <w:szCs w:val="24"/>
              </w:rPr>
              <w:t>1</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供应商</w:t>
            </w:r>
            <w:r w:rsidR="00810A60">
              <w:rPr>
                <w:kern w:val="0"/>
                <w:sz w:val="24"/>
                <w:szCs w:val="24"/>
              </w:rPr>
              <w:t>业绩</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完全按照以下要求提供</w:t>
            </w:r>
            <w:r w:rsidR="006720B1">
              <w:rPr>
                <w:rFonts w:hint="eastAsia"/>
                <w:kern w:val="0"/>
                <w:sz w:val="24"/>
                <w:szCs w:val="24"/>
              </w:rPr>
              <w:t>供应商</w:t>
            </w:r>
            <w:r w:rsidRPr="00873081">
              <w:rPr>
                <w:rFonts w:hint="eastAsia"/>
                <w:kern w:val="0"/>
                <w:sz w:val="24"/>
                <w:szCs w:val="24"/>
              </w:rPr>
              <w:t>曾实施的非住宅物业服务业绩，提供的证明材料均不得遮挡涂黑，否则不予认定加分。</w:t>
            </w:r>
          </w:p>
          <w:p w:rsidR="00810A60" w:rsidRPr="000C2B21" w:rsidRDefault="00810A60" w:rsidP="00CD7F59">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w:t>
            </w:r>
            <w:r w:rsidR="007A366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w:t>
            </w:r>
            <w:r w:rsidR="00E2346C" w:rsidRPr="000C2B21">
              <w:rPr>
                <w:rFonts w:hint="eastAsia"/>
                <w:kern w:val="0"/>
                <w:sz w:val="24"/>
                <w:szCs w:val="24"/>
              </w:rPr>
              <w:t>物业服务内容</w:t>
            </w:r>
            <w:r w:rsidR="00EF1DE8" w:rsidRPr="000C2B21">
              <w:rPr>
                <w:rFonts w:hint="eastAsia"/>
                <w:kern w:val="0"/>
                <w:sz w:val="24"/>
                <w:szCs w:val="24"/>
              </w:rPr>
              <w:t>（包含但不限于保洁服务、秩序维护服务、</w:t>
            </w:r>
            <w:proofErr w:type="gramStart"/>
            <w:r w:rsidR="00EF1DE8" w:rsidRPr="000C2B21">
              <w:rPr>
                <w:rFonts w:hint="eastAsia"/>
                <w:kern w:val="0"/>
                <w:sz w:val="24"/>
                <w:szCs w:val="24"/>
              </w:rPr>
              <w:t>消控服务</w:t>
            </w:r>
            <w:proofErr w:type="gramEnd"/>
            <w:r w:rsidR="00EF1DE8" w:rsidRPr="000C2B21">
              <w:rPr>
                <w:rFonts w:hint="eastAsia"/>
                <w:kern w:val="0"/>
                <w:sz w:val="24"/>
                <w:szCs w:val="24"/>
              </w:rPr>
              <w:t>、</w:t>
            </w:r>
            <w:r w:rsidR="00AF1E58" w:rsidRPr="000C2B21">
              <w:rPr>
                <w:rFonts w:hint="eastAsia"/>
                <w:kern w:val="0"/>
                <w:sz w:val="24"/>
                <w:szCs w:val="24"/>
              </w:rPr>
              <w:t>餐饮</w:t>
            </w:r>
            <w:r w:rsidR="00EF1DE8" w:rsidRPr="000C2B21">
              <w:rPr>
                <w:rFonts w:hint="eastAsia"/>
                <w:kern w:val="0"/>
                <w:sz w:val="24"/>
                <w:szCs w:val="24"/>
              </w:rPr>
              <w:t>服务）。</w:t>
            </w:r>
          </w:p>
          <w:p w:rsidR="00810A60" w:rsidRPr="000C2B21" w:rsidRDefault="00810A60" w:rsidP="00CD7F59">
            <w:pPr>
              <w:widowControl/>
              <w:adjustRightInd w:val="0"/>
              <w:snapToGrid w:val="0"/>
              <w:spacing w:line="360" w:lineRule="auto"/>
              <w:rPr>
                <w:kern w:val="0"/>
                <w:sz w:val="24"/>
                <w:szCs w:val="24"/>
              </w:rPr>
            </w:pPr>
            <w:r w:rsidRPr="000C2B21">
              <w:rPr>
                <w:rFonts w:hint="eastAsia"/>
                <w:kern w:val="0"/>
                <w:sz w:val="24"/>
                <w:szCs w:val="24"/>
              </w:rPr>
              <w:t>B.</w:t>
            </w:r>
            <w:r w:rsidRPr="000C2B21">
              <w:rPr>
                <w:rFonts w:hint="eastAsia"/>
                <w:kern w:val="0"/>
                <w:sz w:val="24"/>
                <w:szCs w:val="24"/>
              </w:rPr>
              <w:t>上述合同履行良好的相关证明材料原件扫描件（加盖上述合同甲方单位公章或上述合同中的甲方印章）。</w:t>
            </w:r>
          </w:p>
          <w:p w:rsidR="00810A60" w:rsidRPr="000C2B21" w:rsidRDefault="00810A60" w:rsidP="00CD7F59">
            <w:pPr>
              <w:widowControl/>
              <w:adjustRightInd w:val="0"/>
              <w:snapToGrid w:val="0"/>
              <w:spacing w:line="360" w:lineRule="auto"/>
              <w:rPr>
                <w:kern w:val="0"/>
                <w:sz w:val="24"/>
                <w:szCs w:val="24"/>
              </w:rPr>
            </w:pPr>
            <w:r w:rsidRPr="000C2B21">
              <w:rPr>
                <w:rFonts w:hint="eastAsia"/>
                <w:kern w:val="0"/>
                <w:sz w:val="24"/>
                <w:szCs w:val="24"/>
              </w:rPr>
              <w:t>每个业绩</w:t>
            </w:r>
            <w:r w:rsidRPr="000C2B21">
              <w:rPr>
                <w:rFonts w:hint="eastAsia"/>
                <w:kern w:val="0"/>
                <w:sz w:val="24"/>
                <w:szCs w:val="24"/>
              </w:rPr>
              <w:t>2</w:t>
            </w:r>
            <w:r w:rsidRPr="000C2B21">
              <w:rPr>
                <w:rFonts w:hint="eastAsia"/>
                <w:kern w:val="0"/>
                <w:sz w:val="24"/>
                <w:szCs w:val="24"/>
              </w:rPr>
              <w:t>分，最多</w:t>
            </w:r>
            <w:r w:rsidRPr="000C2B21">
              <w:rPr>
                <w:rFonts w:hint="eastAsia"/>
                <w:kern w:val="0"/>
                <w:sz w:val="24"/>
                <w:szCs w:val="24"/>
              </w:rPr>
              <w:t>10</w:t>
            </w:r>
            <w:r w:rsidRPr="000C2B21">
              <w:rPr>
                <w:rFonts w:hint="eastAsia"/>
                <w:kern w:val="0"/>
                <w:sz w:val="24"/>
                <w:szCs w:val="24"/>
              </w:rPr>
              <w:t>分</w:t>
            </w:r>
            <w:r w:rsidR="0072699F" w:rsidRPr="000C2B21">
              <w:rPr>
                <w:rFonts w:hint="eastAsia"/>
                <w:kern w:val="0"/>
                <w:sz w:val="24"/>
                <w:szCs w:val="24"/>
              </w:rPr>
              <w:t>。</w:t>
            </w:r>
          </w:p>
          <w:p w:rsidR="00470E62" w:rsidRDefault="001955B5" w:rsidP="00CD7F59">
            <w:pPr>
              <w:widowControl/>
              <w:adjustRightInd w:val="0"/>
              <w:snapToGrid w:val="0"/>
              <w:spacing w:line="360" w:lineRule="auto"/>
              <w:rPr>
                <w:kern w:val="0"/>
                <w:sz w:val="24"/>
                <w:szCs w:val="24"/>
              </w:rPr>
            </w:pPr>
            <w:r w:rsidRPr="001955B5">
              <w:rPr>
                <w:rFonts w:hint="eastAsia"/>
                <w:kern w:val="0"/>
                <w:sz w:val="24"/>
                <w:szCs w:val="24"/>
              </w:rPr>
              <w:t>注：如</w:t>
            </w:r>
            <w:r w:rsidR="006720B1">
              <w:rPr>
                <w:rFonts w:hint="eastAsia"/>
                <w:kern w:val="0"/>
                <w:sz w:val="24"/>
                <w:szCs w:val="24"/>
              </w:rPr>
              <w:t>供应商</w:t>
            </w:r>
            <w:r w:rsidRPr="001955B5">
              <w:rPr>
                <w:rFonts w:hint="eastAsia"/>
                <w:kern w:val="0"/>
                <w:sz w:val="24"/>
                <w:szCs w:val="24"/>
              </w:rPr>
              <w:t>提供的业绩为同一甲方单位的业绩，则不重复享受得分。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10</w:t>
            </w:r>
          </w:p>
        </w:tc>
      </w:tr>
      <w:tr w:rsidR="00810A60" w:rsidTr="00453339">
        <w:trPr>
          <w:trHeight w:val="80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33" w:name="_Hlk208922710"/>
            <w:bookmarkEnd w:id="32"/>
            <w:r>
              <w:rPr>
                <w:rFonts w:hint="eastAsia"/>
                <w:kern w:val="0"/>
                <w:sz w:val="24"/>
                <w:szCs w:val="24"/>
              </w:rPr>
              <w:t>2</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w:t>
            </w:r>
            <w:r w:rsidR="00810A60">
              <w:rPr>
                <w:kern w:val="0"/>
                <w:sz w:val="24"/>
                <w:szCs w:val="24"/>
              </w:rPr>
              <w:t>相关</w:t>
            </w:r>
            <w:proofErr w:type="gramEnd"/>
            <w:r w:rsidR="00810A60">
              <w:rPr>
                <w:kern w:val="0"/>
                <w:sz w:val="24"/>
                <w:szCs w:val="24"/>
              </w:rPr>
              <w:t>证书评价</w:t>
            </w:r>
          </w:p>
        </w:tc>
        <w:tc>
          <w:tcPr>
            <w:tcW w:w="7311" w:type="dxa"/>
            <w:vAlign w:val="center"/>
          </w:tcPr>
          <w:p w:rsidR="00810A60" w:rsidRPr="004C6D0B" w:rsidRDefault="006720B1" w:rsidP="00CD7F59">
            <w:pPr>
              <w:widowControl/>
              <w:adjustRightInd w:val="0"/>
              <w:snapToGrid w:val="0"/>
              <w:spacing w:line="360" w:lineRule="auto"/>
              <w:rPr>
                <w:kern w:val="0"/>
                <w:sz w:val="24"/>
                <w:szCs w:val="24"/>
              </w:rPr>
            </w:pPr>
            <w:r w:rsidRPr="004C6D0B">
              <w:rPr>
                <w:rFonts w:hint="eastAsia"/>
                <w:kern w:val="0"/>
                <w:sz w:val="24"/>
                <w:szCs w:val="24"/>
              </w:rPr>
              <w:t>供应商</w:t>
            </w:r>
            <w:r w:rsidR="00810A60" w:rsidRPr="004C6D0B">
              <w:rPr>
                <w:rFonts w:hint="eastAsia"/>
                <w:kern w:val="0"/>
                <w:sz w:val="24"/>
                <w:szCs w:val="24"/>
              </w:rPr>
              <w:t>具备质量管理体系认证、环境管理体系认证、职业健康安全管理体系认证、食品安全管理体系认证证书、</w:t>
            </w:r>
            <w:r w:rsidR="00810A60" w:rsidRPr="004C6D0B">
              <w:rPr>
                <w:rFonts w:hint="eastAsia"/>
                <w:kern w:val="0"/>
                <w:sz w:val="24"/>
                <w:szCs w:val="24"/>
              </w:rPr>
              <w:t>HACCP</w:t>
            </w:r>
            <w:r w:rsidR="00810A60" w:rsidRPr="004C6D0B">
              <w:rPr>
                <w:rFonts w:hint="eastAsia"/>
                <w:kern w:val="0"/>
                <w:sz w:val="24"/>
                <w:szCs w:val="24"/>
              </w:rPr>
              <w:t>体系认证证书，提供证书扫描件。</w:t>
            </w:r>
          </w:p>
          <w:p w:rsidR="00810A60" w:rsidRPr="004C6D0B" w:rsidRDefault="00810A60" w:rsidP="004C6D0B">
            <w:pPr>
              <w:widowControl/>
              <w:adjustRightInd w:val="0"/>
              <w:snapToGrid w:val="0"/>
              <w:spacing w:line="360" w:lineRule="auto"/>
              <w:rPr>
                <w:kern w:val="0"/>
                <w:sz w:val="24"/>
                <w:szCs w:val="24"/>
              </w:rPr>
            </w:pPr>
            <w:r w:rsidRPr="004C6D0B">
              <w:rPr>
                <w:rFonts w:hint="eastAsia"/>
                <w:kern w:val="0"/>
                <w:sz w:val="24"/>
                <w:szCs w:val="24"/>
              </w:rPr>
              <w:t>具备</w:t>
            </w:r>
            <w:r w:rsidRPr="004C6D0B">
              <w:rPr>
                <w:rFonts w:hint="eastAsia"/>
                <w:kern w:val="0"/>
                <w:sz w:val="24"/>
                <w:szCs w:val="24"/>
              </w:rPr>
              <w:t>1</w:t>
            </w:r>
            <w:r w:rsidRPr="004C6D0B">
              <w:rPr>
                <w:rFonts w:hint="eastAsia"/>
                <w:kern w:val="0"/>
                <w:sz w:val="24"/>
                <w:szCs w:val="24"/>
              </w:rPr>
              <w:t>个证书得</w:t>
            </w:r>
            <w:r w:rsidRPr="004C6D0B">
              <w:rPr>
                <w:rFonts w:hint="eastAsia"/>
                <w:kern w:val="0"/>
                <w:sz w:val="24"/>
                <w:szCs w:val="24"/>
              </w:rPr>
              <w:t>1</w:t>
            </w:r>
            <w:r w:rsidRPr="004C6D0B">
              <w:rPr>
                <w:rFonts w:hint="eastAsia"/>
                <w:kern w:val="0"/>
                <w:sz w:val="24"/>
                <w:szCs w:val="24"/>
              </w:rPr>
              <w:t>分，最高</w:t>
            </w:r>
            <w:r w:rsidR="004C6D0B" w:rsidRPr="004C6D0B">
              <w:rPr>
                <w:rFonts w:hint="eastAsia"/>
                <w:kern w:val="0"/>
                <w:sz w:val="24"/>
                <w:szCs w:val="24"/>
              </w:rPr>
              <w:t>5</w:t>
            </w:r>
            <w:r w:rsidRPr="004C6D0B">
              <w:rPr>
                <w:rFonts w:hint="eastAsia"/>
                <w:kern w:val="0"/>
                <w:sz w:val="24"/>
                <w:szCs w:val="24"/>
              </w:rPr>
              <w:t>分</w:t>
            </w:r>
            <w:r w:rsidR="0072699F">
              <w:rPr>
                <w:rFonts w:hint="eastAsia"/>
                <w:kern w:val="0"/>
                <w:sz w:val="24"/>
                <w:szCs w:val="24"/>
              </w:rPr>
              <w:t>。</w:t>
            </w:r>
          </w:p>
        </w:tc>
        <w:tc>
          <w:tcPr>
            <w:tcW w:w="1143" w:type="dxa"/>
            <w:vAlign w:val="center"/>
          </w:tcPr>
          <w:p w:rsidR="00810A60" w:rsidRPr="004C6D0B" w:rsidRDefault="004C6D0B" w:rsidP="00CD7F59">
            <w:pPr>
              <w:widowControl/>
              <w:adjustRightInd w:val="0"/>
              <w:snapToGrid w:val="0"/>
              <w:spacing w:line="360" w:lineRule="auto"/>
              <w:jc w:val="center"/>
              <w:rPr>
                <w:kern w:val="0"/>
                <w:sz w:val="24"/>
                <w:szCs w:val="24"/>
              </w:rPr>
            </w:pPr>
            <w:r w:rsidRPr="004C6D0B">
              <w:rPr>
                <w:rFonts w:hint="eastAsia"/>
                <w:kern w:val="0"/>
                <w:sz w:val="24"/>
                <w:szCs w:val="24"/>
              </w:rPr>
              <w:t>5</w:t>
            </w:r>
          </w:p>
        </w:tc>
      </w:tr>
      <w:tr w:rsidR="00810A60" w:rsidTr="00CD7F5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34" w:name="_Hlk208922720"/>
            <w:bookmarkEnd w:id="33"/>
            <w:r>
              <w:rPr>
                <w:rFonts w:hint="eastAsia"/>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bookmarkStart w:id="35" w:name="OLE_LINK81"/>
            <w:bookmarkStart w:id="36" w:name="OLE_LINK82"/>
            <w:r w:rsidRPr="00873081">
              <w:rPr>
                <w:rFonts w:hint="eastAsia"/>
                <w:kern w:val="0"/>
                <w:sz w:val="24"/>
                <w:szCs w:val="24"/>
              </w:rPr>
              <w:t>投入的项目经理为</w:t>
            </w:r>
            <w:r w:rsidR="003F3CB7">
              <w:rPr>
                <w:rFonts w:hint="eastAsia"/>
                <w:kern w:val="0"/>
                <w:sz w:val="24"/>
                <w:szCs w:val="24"/>
              </w:rPr>
              <w:t>磋商</w:t>
            </w:r>
            <w:r w:rsidRPr="00873081">
              <w:rPr>
                <w:rFonts w:hint="eastAsia"/>
                <w:kern w:val="0"/>
                <w:sz w:val="24"/>
                <w:szCs w:val="24"/>
              </w:rPr>
              <w:t>单位正式员工，提供项目经理姓名、项目经理开标日当月或上一月的由</w:t>
            </w:r>
            <w:r w:rsidR="003F3CB7">
              <w:rPr>
                <w:rFonts w:hint="eastAsia"/>
                <w:kern w:val="0"/>
                <w:sz w:val="24"/>
                <w:szCs w:val="24"/>
              </w:rPr>
              <w:t>磋商</w:t>
            </w:r>
            <w:r w:rsidRPr="00873081">
              <w:rPr>
                <w:rFonts w:hint="eastAsia"/>
                <w:kern w:val="0"/>
                <w:sz w:val="24"/>
                <w:szCs w:val="24"/>
              </w:rPr>
              <w:t>单位或其分公司缴纳社会保险证明扫描件，否则不予认定加分。</w:t>
            </w:r>
          </w:p>
          <w:p w:rsidR="00810A60" w:rsidRPr="00873081" w:rsidRDefault="00810A60" w:rsidP="00CD7F59">
            <w:pPr>
              <w:widowControl/>
              <w:adjustRightInd w:val="0"/>
              <w:snapToGrid w:val="0"/>
              <w:spacing w:line="360" w:lineRule="auto"/>
              <w:rPr>
                <w:kern w:val="0"/>
                <w:sz w:val="24"/>
                <w:szCs w:val="24"/>
              </w:rPr>
            </w:pPr>
            <w:bookmarkStart w:id="37" w:name="OLE_LINK83"/>
            <w:bookmarkStart w:id="38" w:name="OLE_LINK88"/>
            <w:bookmarkEnd w:id="35"/>
            <w:bookmarkEnd w:id="36"/>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）提供项目经理毕业证书扫描件，该项目经</w:t>
            </w:r>
            <w:r w:rsidRPr="001B7B77">
              <w:rPr>
                <w:rFonts w:hint="eastAsia"/>
                <w:kern w:val="0"/>
                <w:sz w:val="24"/>
                <w:szCs w:val="24"/>
              </w:rPr>
              <w:t>理</w:t>
            </w:r>
            <w:bookmarkStart w:id="39" w:name="OLE_LINK8"/>
            <w:bookmarkStart w:id="40" w:name="OLE_LINK9"/>
            <w:r w:rsidRPr="001B7B77">
              <w:rPr>
                <w:rFonts w:hint="eastAsia"/>
                <w:kern w:val="0"/>
                <w:sz w:val="24"/>
                <w:szCs w:val="24"/>
              </w:rPr>
              <w:t>具有大专或以</w:t>
            </w:r>
            <w:r w:rsidRPr="00873081">
              <w:rPr>
                <w:rFonts w:hint="eastAsia"/>
                <w:kern w:val="0"/>
                <w:sz w:val="24"/>
                <w:szCs w:val="24"/>
              </w:rPr>
              <w:t>上学历的</w:t>
            </w:r>
            <w:bookmarkEnd w:id="39"/>
            <w:bookmarkEnd w:id="40"/>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bookmarkStart w:id="41" w:name="OLE_LINK89"/>
            <w:bookmarkStart w:id="42" w:name="OLE_LINK90"/>
            <w:bookmarkEnd w:id="37"/>
            <w:bookmarkEnd w:id="38"/>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）提供项目经理用户服务证明扫描件（加盖用户单位公章），用户服务证明能表明该项目经理具备三年（含三年）以上非住宅物业管理经验的：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bookmarkStart w:id="43" w:name="OLE_LINK91"/>
            <w:bookmarkStart w:id="44" w:name="OLE_LINK92"/>
            <w:bookmarkEnd w:id="41"/>
            <w:bookmarkEnd w:id="42"/>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Pr="00873081">
              <w:rPr>
                <w:rFonts w:hint="eastAsia"/>
                <w:kern w:val="0"/>
                <w:sz w:val="24"/>
                <w:szCs w:val="24"/>
              </w:rPr>
              <w:t>45</w:t>
            </w:r>
            <w:r w:rsidRPr="00873081">
              <w:rPr>
                <w:rFonts w:hint="eastAsia"/>
                <w:kern w:val="0"/>
                <w:sz w:val="24"/>
                <w:szCs w:val="24"/>
              </w:rPr>
              <w:t>周岁或以下的：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r w:rsidR="00DB5E7F">
              <w:rPr>
                <w:rFonts w:hint="eastAsia"/>
                <w:kern w:val="0"/>
                <w:sz w:val="24"/>
                <w:szCs w:val="24"/>
              </w:rPr>
              <w:t>。</w:t>
            </w:r>
            <w:bookmarkEnd w:id="43"/>
            <w:bookmarkEnd w:id="44"/>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45" w:name="_Hlk208922940"/>
            <w:bookmarkEnd w:id="34"/>
            <w:r>
              <w:rPr>
                <w:rFonts w:hint="eastAsia"/>
                <w:kern w:val="0"/>
                <w:sz w:val="24"/>
                <w:szCs w:val="24"/>
              </w:rPr>
              <w:lastRenderedPageBreak/>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E10FF" w:rsidRPr="003E10FF" w:rsidRDefault="003E10FF" w:rsidP="003E10FF">
            <w:pPr>
              <w:widowControl/>
              <w:adjustRightInd w:val="0"/>
              <w:snapToGrid w:val="0"/>
              <w:spacing w:line="360" w:lineRule="auto"/>
              <w:rPr>
                <w:kern w:val="0"/>
                <w:sz w:val="24"/>
                <w:szCs w:val="24"/>
              </w:rPr>
            </w:pPr>
            <w:bookmarkStart w:id="46" w:name="OLE_LINK7"/>
            <w:bookmarkStart w:id="47" w:name="OLE_LINK95"/>
            <w:bookmarkStart w:id="48" w:name="OLE_LINK96"/>
            <w:r w:rsidRPr="003E10FF">
              <w:rPr>
                <w:rFonts w:hint="eastAsia"/>
                <w:kern w:val="0"/>
                <w:sz w:val="24"/>
                <w:szCs w:val="24"/>
              </w:rPr>
              <w:t>（</w:t>
            </w:r>
            <w:r w:rsidR="00271BDA">
              <w:rPr>
                <w:rFonts w:hint="eastAsia"/>
                <w:kern w:val="0"/>
                <w:sz w:val="24"/>
                <w:szCs w:val="24"/>
              </w:rPr>
              <w:t>1</w:t>
            </w:r>
            <w:r w:rsidRPr="003E10FF">
              <w:rPr>
                <w:rFonts w:hint="eastAsia"/>
                <w:kern w:val="0"/>
                <w:sz w:val="24"/>
                <w:szCs w:val="24"/>
              </w:rPr>
              <w:t>）</w:t>
            </w:r>
            <w:r>
              <w:rPr>
                <w:rFonts w:ascii="宋体" w:hAnsi="宋体" w:cs="宋体" w:hint="eastAsia"/>
                <w:bCs/>
                <w:kern w:val="0"/>
                <w:sz w:val="24"/>
                <w:szCs w:val="24"/>
                <w:lang w:val="zh-CN" w:bidi="zh-CN"/>
              </w:rPr>
              <w:t>消防控制值班人员</w:t>
            </w:r>
            <w:r w:rsidRPr="003E10FF">
              <w:rPr>
                <w:rFonts w:hint="eastAsia"/>
                <w:kern w:val="0"/>
                <w:sz w:val="24"/>
                <w:szCs w:val="24"/>
              </w:rPr>
              <w:t>：提供《职业资格证书（建（构）筑物消防员或消防设施操作员）》（四级及以上）证书</w:t>
            </w:r>
            <w:proofErr w:type="gramStart"/>
            <w:r w:rsidRPr="003E10FF">
              <w:rPr>
                <w:rFonts w:hint="eastAsia"/>
                <w:kern w:val="0"/>
                <w:sz w:val="24"/>
                <w:szCs w:val="24"/>
              </w:rPr>
              <w:t>扫描件且满足</w:t>
            </w:r>
            <w:proofErr w:type="gramEnd"/>
            <w:r w:rsidR="00D712F6">
              <w:rPr>
                <w:rFonts w:hint="eastAsia"/>
                <w:kern w:val="0"/>
                <w:sz w:val="24"/>
                <w:szCs w:val="24"/>
              </w:rPr>
              <w:t>磋商</w:t>
            </w:r>
            <w:r w:rsidRPr="003E10FF">
              <w:rPr>
                <w:rFonts w:hint="eastAsia"/>
                <w:kern w:val="0"/>
                <w:sz w:val="24"/>
                <w:szCs w:val="24"/>
              </w:rPr>
              <w:t>文件要求，每个合格的人员得</w:t>
            </w:r>
            <w:r w:rsidR="00281ADC">
              <w:rPr>
                <w:rFonts w:hint="eastAsia"/>
                <w:kern w:val="0"/>
                <w:sz w:val="24"/>
                <w:szCs w:val="24"/>
              </w:rPr>
              <w:t>2</w:t>
            </w:r>
            <w:r w:rsidRPr="003E10FF">
              <w:rPr>
                <w:rFonts w:hint="eastAsia"/>
                <w:kern w:val="0"/>
                <w:sz w:val="24"/>
                <w:szCs w:val="24"/>
              </w:rPr>
              <w:t>分，最多</w:t>
            </w:r>
            <w:r w:rsidR="00281ADC">
              <w:rPr>
                <w:rFonts w:hint="eastAsia"/>
                <w:kern w:val="0"/>
                <w:sz w:val="24"/>
                <w:szCs w:val="24"/>
              </w:rPr>
              <w:t>8</w:t>
            </w:r>
            <w:r w:rsidRPr="003E10FF">
              <w:rPr>
                <w:rFonts w:hint="eastAsia"/>
                <w:kern w:val="0"/>
                <w:sz w:val="24"/>
                <w:szCs w:val="24"/>
              </w:rPr>
              <w:t>分；</w:t>
            </w:r>
          </w:p>
          <w:p w:rsidR="003E10FF" w:rsidRDefault="003E10FF" w:rsidP="003E10FF">
            <w:pPr>
              <w:widowControl/>
              <w:adjustRightInd w:val="0"/>
              <w:snapToGrid w:val="0"/>
              <w:spacing w:line="360" w:lineRule="auto"/>
              <w:rPr>
                <w:kern w:val="0"/>
                <w:sz w:val="24"/>
                <w:szCs w:val="24"/>
              </w:rPr>
            </w:pPr>
            <w:bookmarkStart w:id="49" w:name="OLE_LINK97"/>
            <w:bookmarkStart w:id="50" w:name="OLE_LINK98"/>
            <w:bookmarkEnd w:id="47"/>
            <w:bookmarkEnd w:id="48"/>
            <w:r w:rsidRPr="003E10FF">
              <w:rPr>
                <w:rFonts w:hint="eastAsia"/>
                <w:kern w:val="0"/>
                <w:sz w:val="24"/>
                <w:szCs w:val="24"/>
              </w:rPr>
              <w:t>（</w:t>
            </w:r>
            <w:r w:rsidR="00271BDA">
              <w:rPr>
                <w:rFonts w:hint="eastAsia"/>
                <w:kern w:val="0"/>
                <w:sz w:val="24"/>
                <w:szCs w:val="24"/>
              </w:rPr>
              <w:t>2</w:t>
            </w:r>
            <w:r w:rsidRPr="003E10FF">
              <w:rPr>
                <w:rFonts w:hint="eastAsia"/>
                <w:kern w:val="0"/>
                <w:sz w:val="24"/>
                <w:szCs w:val="24"/>
              </w:rPr>
              <w:t>）</w:t>
            </w:r>
            <w:bookmarkStart w:id="51" w:name="OLE_LINK51"/>
            <w:bookmarkStart w:id="52" w:name="OLE_LINK54"/>
            <w:r>
              <w:rPr>
                <w:rFonts w:ascii="宋体" w:hAnsi="宋体" w:cs="宋体" w:hint="eastAsia"/>
                <w:bCs/>
                <w:kern w:val="0"/>
                <w:sz w:val="24"/>
                <w:szCs w:val="24"/>
                <w:lang w:val="zh-CN" w:bidi="zh-CN"/>
              </w:rPr>
              <w:t>消防控制值班人员</w:t>
            </w:r>
            <w:bookmarkEnd w:id="51"/>
            <w:bookmarkEnd w:id="52"/>
            <w:r w:rsidRPr="003E10FF">
              <w:rPr>
                <w:rFonts w:hint="eastAsia"/>
                <w:kern w:val="0"/>
                <w:sz w:val="24"/>
                <w:szCs w:val="24"/>
              </w:rPr>
              <w:t>：提供上述</w:t>
            </w:r>
            <w:r w:rsidR="00A420D8">
              <w:rPr>
                <w:rFonts w:ascii="宋体" w:hAnsi="宋体" w:cs="宋体" w:hint="eastAsia"/>
                <w:bCs/>
                <w:kern w:val="0"/>
                <w:sz w:val="24"/>
                <w:szCs w:val="24"/>
                <w:lang w:val="zh-CN" w:bidi="zh-CN"/>
              </w:rPr>
              <w:t>消防控制值班人员</w:t>
            </w:r>
            <w:r w:rsidRPr="003E10FF">
              <w:rPr>
                <w:rFonts w:hint="eastAsia"/>
                <w:kern w:val="0"/>
                <w:sz w:val="24"/>
                <w:szCs w:val="24"/>
              </w:rPr>
              <w:t>（已提供（</w:t>
            </w:r>
            <w:r w:rsidR="00DB5E7F">
              <w:rPr>
                <w:rFonts w:hint="eastAsia"/>
                <w:kern w:val="0"/>
                <w:sz w:val="24"/>
                <w:szCs w:val="24"/>
              </w:rPr>
              <w:t>1</w:t>
            </w:r>
            <w:r w:rsidRPr="003E10FF">
              <w:rPr>
                <w:rFonts w:hint="eastAsia"/>
                <w:kern w:val="0"/>
                <w:sz w:val="24"/>
                <w:szCs w:val="24"/>
              </w:rPr>
              <w:t>）合格证书扫描件的）开标日当月或上一月的由投标单位或其分公司缴纳社会保险证明扫描件，每个合格的人员</w:t>
            </w:r>
            <w:proofErr w:type="gramStart"/>
            <w:r w:rsidRPr="003E10FF">
              <w:rPr>
                <w:rFonts w:hint="eastAsia"/>
                <w:kern w:val="0"/>
                <w:sz w:val="24"/>
                <w:szCs w:val="24"/>
              </w:rPr>
              <w:t>社保证明</w:t>
            </w:r>
            <w:proofErr w:type="gramEnd"/>
            <w:r w:rsidRPr="003E10FF">
              <w:rPr>
                <w:rFonts w:hint="eastAsia"/>
                <w:kern w:val="0"/>
                <w:sz w:val="24"/>
                <w:szCs w:val="24"/>
              </w:rPr>
              <w:t>扫描件得</w:t>
            </w:r>
            <w:r w:rsidRPr="003E10FF">
              <w:rPr>
                <w:rFonts w:hint="eastAsia"/>
                <w:kern w:val="0"/>
                <w:sz w:val="24"/>
                <w:szCs w:val="24"/>
              </w:rPr>
              <w:t>1</w:t>
            </w:r>
            <w:r w:rsidRPr="003E10FF">
              <w:rPr>
                <w:rFonts w:hint="eastAsia"/>
                <w:kern w:val="0"/>
                <w:sz w:val="24"/>
                <w:szCs w:val="24"/>
              </w:rPr>
              <w:t>分，最多</w:t>
            </w:r>
            <w:r>
              <w:rPr>
                <w:rFonts w:hint="eastAsia"/>
                <w:kern w:val="0"/>
                <w:sz w:val="24"/>
                <w:szCs w:val="24"/>
              </w:rPr>
              <w:t>4</w:t>
            </w:r>
            <w:r w:rsidRPr="003E10FF">
              <w:rPr>
                <w:rFonts w:hint="eastAsia"/>
                <w:kern w:val="0"/>
                <w:sz w:val="24"/>
                <w:szCs w:val="24"/>
              </w:rPr>
              <w:t>分；</w:t>
            </w:r>
          </w:p>
          <w:p w:rsidR="00A50ACD" w:rsidRDefault="00A50ACD" w:rsidP="00A50ACD">
            <w:pPr>
              <w:widowControl/>
              <w:adjustRightInd w:val="0"/>
              <w:snapToGrid w:val="0"/>
              <w:spacing w:line="360" w:lineRule="auto"/>
              <w:rPr>
                <w:kern w:val="0"/>
                <w:sz w:val="24"/>
                <w:szCs w:val="24"/>
              </w:rPr>
            </w:pPr>
            <w:bookmarkStart w:id="53" w:name="OLE_LINK99"/>
            <w:bookmarkStart w:id="54" w:name="OLE_LINK100"/>
            <w:bookmarkEnd w:id="49"/>
            <w:bookmarkEnd w:id="50"/>
            <w:r>
              <w:rPr>
                <w:rFonts w:hint="eastAsia"/>
                <w:kern w:val="0"/>
                <w:sz w:val="24"/>
                <w:szCs w:val="24"/>
              </w:rPr>
              <w:t>（</w:t>
            </w:r>
            <w:r w:rsidR="00271BDA">
              <w:rPr>
                <w:rFonts w:hint="eastAsia"/>
                <w:kern w:val="0"/>
                <w:sz w:val="24"/>
                <w:szCs w:val="24"/>
              </w:rPr>
              <w:t>3</w:t>
            </w:r>
            <w:r>
              <w:rPr>
                <w:rFonts w:hint="eastAsia"/>
                <w:kern w:val="0"/>
                <w:sz w:val="24"/>
                <w:szCs w:val="24"/>
              </w:rPr>
              <w:t>）</w:t>
            </w:r>
            <w:bookmarkStart w:id="55" w:name="OLE_LINK56"/>
            <w:bookmarkStart w:id="56" w:name="OLE_LINK55"/>
            <w:r>
              <w:rPr>
                <w:rFonts w:hint="eastAsia"/>
                <w:kern w:val="0"/>
                <w:sz w:val="24"/>
                <w:szCs w:val="24"/>
              </w:rPr>
              <w:t>维修工</w:t>
            </w:r>
            <w:bookmarkEnd w:id="55"/>
            <w:bookmarkEnd w:id="56"/>
            <w:r>
              <w:rPr>
                <w:rFonts w:hint="eastAsia"/>
                <w:kern w:val="0"/>
                <w:sz w:val="24"/>
                <w:szCs w:val="24"/>
              </w:rPr>
              <w:t>：提供</w:t>
            </w:r>
            <w:r>
              <w:rPr>
                <w:rFonts w:asciiTheme="minorEastAsia" w:eastAsiaTheme="minorEastAsia" w:hAnsiTheme="minorEastAsia" w:hint="eastAsia"/>
                <w:kern w:val="0"/>
                <w:sz w:val="24"/>
                <w:szCs w:val="24"/>
              </w:rPr>
              <w:t>《特种作业操作证（电工作业）》</w:t>
            </w:r>
            <w:r>
              <w:rPr>
                <w:rFonts w:hint="eastAsia"/>
                <w:kern w:val="0"/>
                <w:sz w:val="24"/>
                <w:szCs w:val="24"/>
              </w:rPr>
              <w:t>证书</w:t>
            </w:r>
            <w:proofErr w:type="gramStart"/>
            <w:r>
              <w:rPr>
                <w:rFonts w:hint="eastAsia"/>
                <w:kern w:val="0"/>
                <w:sz w:val="24"/>
                <w:szCs w:val="24"/>
              </w:rPr>
              <w:t>扫描件且满足</w:t>
            </w:r>
            <w:proofErr w:type="gramEnd"/>
            <w:r w:rsidR="00D712F6">
              <w:rPr>
                <w:rFonts w:hint="eastAsia"/>
                <w:kern w:val="0"/>
                <w:sz w:val="24"/>
                <w:szCs w:val="24"/>
              </w:rPr>
              <w:t>磋商</w:t>
            </w:r>
            <w:r>
              <w:rPr>
                <w:rFonts w:hint="eastAsia"/>
                <w:kern w:val="0"/>
                <w:sz w:val="24"/>
                <w:szCs w:val="24"/>
              </w:rPr>
              <w:t>文件要求，每个合格的</w:t>
            </w:r>
            <w:bookmarkStart w:id="57" w:name="OLE_LINK33"/>
            <w:bookmarkStart w:id="58" w:name="OLE_LINK32"/>
            <w:r>
              <w:rPr>
                <w:rFonts w:hint="eastAsia"/>
                <w:kern w:val="0"/>
                <w:sz w:val="24"/>
                <w:szCs w:val="24"/>
              </w:rPr>
              <w:t>人员</w:t>
            </w:r>
            <w:bookmarkEnd w:id="57"/>
            <w:bookmarkEnd w:id="58"/>
            <w:r>
              <w:rPr>
                <w:rFonts w:hint="eastAsia"/>
                <w:kern w:val="0"/>
                <w:sz w:val="24"/>
                <w:szCs w:val="24"/>
              </w:rPr>
              <w:t>得</w:t>
            </w:r>
            <w:r w:rsidR="00281ADC">
              <w:rPr>
                <w:rFonts w:hint="eastAsia"/>
                <w:kern w:val="0"/>
                <w:sz w:val="24"/>
                <w:szCs w:val="24"/>
              </w:rPr>
              <w:t>2</w:t>
            </w:r>
            <w:r>
              <w:rPr>
                <w:rFonts w:hint="eastAsia"/>
                <w:kern w:val="0"/>
                <w:sz w:val="24"/>
                <w:szCs w:val="24"/>
              </w:rPr>
              <w:t>分，最多</w:t>
            </w:r>
            <w:r w:rsidR="00281ADC">
              <w:rPr>
                <w:rFonts w:hint="eastAsia"/>
                <w:kern w:val="0"/>
                <w:sz w:val="24"/>
                <w:szCs w:val="24"/>
              </w:rPr>
              <w:t>2</w:t>
            </w:r>
            <w:r>
              <w:rPr>
                <w:rFonts w:hint="eastAsia"/>
                <w:kern w:val="0"/>
                <w:sz w:val="24"/>
                <w:szCs w:val="24"/>
              </w:rPr>
              <w:t>分；</w:t>
            </w:r>
          </w:p>
          <w:p w:rsidR="003E10FF" w:rsidRPr="00E426D5" w:rsidRDefault="00A50ACD" w:rsidP="003E10FF">
            <w:pPr>
              <w:widowControl/>
              <w:adjustRightInd w:val="0"/>
              <w:snapToGrid w:val="0"/>
              <w:spacing w:line="360" w:lineRule="auto"/>
              <w:rPr>
                <w:kern w:val="0"/>
                <w:sz w:val="24"/>
                <w:szCs w:val="24"/>
              </w:rPr>
            </w:pPr>
            <w:bookmarkStart w:id="59" w:name="OLE_LINK101"/>
            <w:bookmarkStart w:id="60" w:name="OLE_LINK102"/>
            <w:bookmarkStart w:id="61" w:name="OLE_LINK103"/>
            <w:bookmarkEnd w:id="53"/>
            <w:bookmarkEnd w:id="54"/>
            <w:r>
              <w:rPr>
                <w:rFonts w:hint="eastAsia"/>
                <w:kern w:val="0"/>
                <w:sz w:val="24"/>
                <w:szCs w:val="24"/>
              </w:rPr>
              <w:t>（</w:t>
            </w:r>
            <w:r w:rsidR="00271BDA">
              <w:rPr>
                <w:rFonts w:hint="eastAsia"/>
                <w:kern w:val="0"/>
                <w:sz w:val="24"/>
                <w:szCs w:val="24"/>
              </w:rPr>
              <w:t>4</w:t>
            </w:r>
            <w:r>
              <w:rPr>
                <w:rFonts w:hint="eastAsia"/>
                <w:kern w:val="0"/>
                <w:sz w:val="24"/>
                <w:szCs w:val="24"/>
              </w:rPr>
              <w:t>）维修工：提供上述维修工（已提供（</w:t>
            </w:r>
            <w:r w:rsidR="00271BDA">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bookmarkEnd w:id="46"/>
          </w:p>
          <w:p w:rsidR="003E10FF" w:rsidRDefault="003E10FF" w:rsidP="003E10FF">
            <w:pPr>
              <w:widowControl/>
              <w:adjustRightInd w:val="0"/>
              <w:snapToGrid w:val="0"/>
              <w:spacing w:line="360" w:lineRule="auto"/>
              <w:rPr>
                <w:kern w:val="0"/>
                <w:sz w:val="24"/>
                <w:szCs w:val="24"/>
              </w:rPr>
            </w:pPr>
            <w:bookmarkStart w:id="62" w:name="OLE_LINK104"/>
            <w:bookmarkStart w:id="63" w:name="OLE_LINK105"/>
            <w:bookmarkEnd w:id="59"/>
            <w:bookmarkEnd w:id="60"/>
            <w:bookmarkEnd w:id="61"/>
            <w:r>
              <w:rPr>
                <w:rFonts w:hint="eastAsia"/>
                <w:kern w:val="0"/>
                <w:sz w:val="24"/>
                <w:szCs w:val="24"/>
              </w:rPr>
              <w:t>（</w:t>
            </w:r>
            <w:r w:rsidR="00271BDA">
              <w:rPr>
                <w:rFonts w:hint="eastAsia"/>
                <w:kern w:val="0"/>
                <w:sz w:val="24"/>
                <w:szCs w:val="24"/>
              </w:rPr>
              <w:t>5</w:t>
            </w:r>
            <w:r>
              <w:rPr>
                <w:rFonts w:hint="eastAsia"/>
                <w:kern w:val="0"/>
                <w:sz w:val="24"/>
                <w:szCs w:val="24"/>
              </w:rPr>
              <w:t>）食堂服务人员</w:t>
            </w:r>
            <w:r w:rsidR="00E426D5">
              <w:rPr>
                <w:rFonts w:hint="eastAsia"/>
                <w:kern w:val="0"/>
                <w:sz w:val="24"/>
                <w:szCs w:val="24"/>
              </w:rPr>
              <w:t>：</w:t>
            </w:r>
            <w:r>
              <w:rPr>
                <w:rFonts w:hint="eastAsia"/>
                <w:kern w:val="0"/>
                <w:sz w:val="24"/>
                <w:szCs w:val="24"/>
              </w:rPr>
              <w:t>提供卫生防疫</w:t>
            </w:r>
            <w:r w:rsidR="00E426D5">
              <w:rPr>
                <w:rFonts w:hint="eastAsia"/>
                <w:kern w:val="0"/>
                <w:sz w:val="24"/>
                <w:szCs w:val="24"/>
              </w:rPr>
              <w:t>部门或医疗机构颁发的《健康证》证书</w:t>
            </w:r>
            <w:proofErr w:type="gramStart"/>
            <w:r w:rsidR="00E426D5">
              <w:rPr>
                <w:rFonts w:hint="eastAsia"/>
                <w:kern w:val="0"/>
                <w:sz w:val="24"/>
                <w:szCs w:val="24"/>
              </w:rPr>
              <w:t>扫描件且满足</w:t>
            </w:r>
            <w:proofErr w:type="gramEnd"/>
            <w:r w:rsidR="00E426D5">
              <w:rPr>
                <w:rFonts w:hint="eastAsia"/>
                <w:kern w:val="0"/>
                <w:sz w:val="24"/>
                <w:szCs w:val="24"/>
              </w:rPr>
              <w:t>招</w:t>
            </w:r>
            <w:r w:rsidR="00D712F6">
              <w:rPr>
                <w:rFonts w:hint="eastAsia"/>
                <w:kern w:val="0"/>
                <w:sz w:val="24"/>
                <w:szCs w:val="24"/>
              </w:rPr>
              <w:t>磋商</w:t>
            </w:r>
            <w:r w:rsidR="00790FAD">
              <w:rPr>
                <w:rFonts w:hint="eastAsia"/>
                <w:kern w:val="0"/>
                <w:sz w:val="24"/>
                <w:szCs w:val="24"/>
              </w:rPr>
              <w:t>文</w:t>
            </w:r>
            <w:r w:rsidR="00E426D5">
              <w:rPr>
                <w:rFonts w:hint="eastAsia"/>
                <w:kern w:val="0"/>
                <w:sz w:val="24"/>
                <w:szCs w:val="24"/>
              </w:rPr>
              <w:t>件要求，每个</w:t>
            </w:r>
            <w:r>
              <w:rPr>
                <w:rFonts w:hint="eastAsia"/>
                <w:kern w:val="0"/>
                <w:sz w:val="24"/>
                <w:szCs w:val="24"/>
              </w:rPr>
              <w:t>合格的人员得</w:t>
            </w:r>
            <w:r>
              <w:rPr>
                <w:kern w:val="0"/>
                <w:sz w:val="24"/>
                <w:szCs w:val="24"/>
              </w:rPr>
              <w:t>1</w:t>
            </w:r>
            <w:r>
              <w:rPr>
                <w:rFonts w:hint="eastAsia"/>
                <w:kern w:val="0"/>
                <w:sz w:val="24"/>
                <w:szCs w:val="24"/>
              </w:rPr>
              <w:t>分，最多</w:t>
            </w:r>
            <w:r w:rsidR="001170FF">
              <w:rPr>
                <w:rFonts w:hint="eastAsia"/>
                <w:kern w:val="0"/>
                <w:sz w:val="24"/>
                <w:szCs w:val="24"/>
              </w:rPr>
              <w:t>2</w:t>
            </w:r>
            <w:r>
              <w:rPr>
                <w:rFonts w:hint="eastAsia"/>
                <w:kern w:val="0"/>
                <w:sz w:val="24"/>
                <w:szCs w:val="24"/>
              </w:rPr>
              <w:t>分；</w:t>
            </w:r>
          </w:p>
          <w:p w:rsidR="00810A60" w:rsidRPr="00873081" w:rsidRDefault="003E10FF" w:rsidP="001170FF">
            <w:pPr>
              <w:widowControl/>
              <w:adjustRightInd w:val="0"/>
              <w:snapToGrid w:val="0"/>
              <w:spacing w:line="360" w:lineRule="auto"/>
              <w:rPr>
                <w:kern w:val="0"/>
                <w:sz w:val="24"/>
                <w:szCs w:val="24"/>
              </w:rPr>
            </w:pPr>
            <w:bookmarkStart w:id="64" w:name="OLE_LINK106"/>
            <w:bookmarkStart w:id="65" w:name="OLE_LINK107"/>
            <w:bookmarkEnd w:id="62"/>
            <w:bookmarkEnd w:id="63"/>
            <w:r>
              <w:rPr>
                <w:rFonts w:hint="eastAsia"/>
                <w:kern w:val="0"/>
                <w:sz w:val="24"/>
                <w:szCs w:val="24"/>
              </w:rPr>
              <w:t>（</w:t>
            </w:r>
            <w:r w:rsidR="00271BDA">
              <w:rPr>
                <w:rFonts w:hint="eastAsia"/>
                <w:kern w:val="0"/>
                <w:sz w:val="24"/>
                <w:szCs w:val="24"/>
              </w:rPr>
              <w:t>6</w:t>
            </w:r>
            <w:r>
              <w:rPr>
                <w:rFonts w:hint="eastAsia"/>
                <w:kern w:val="0"/>
                <w:sz w:val="24"/>
                <w:szCs w:val="24"/>
              </w:rPr>
              <w:t>）</w:t>
            </w:r>
            <w:bookmarkStart w:id="66" w:name="OLE_LINK59"/>
            <w:bookmarkStart w:id="67" w:name="OLE_LINK60"/>
            <w:r>
              <w:rPr>
                <w:rFonts w:hint="eastAsia"/>
                <w:kern w:val="0"/>
                <w:sz w:val="24"/>
                <w:szCs w:val="24"/>
              </w:rPr>
              <w:t>食堂服务人员</w:t>
            </w:r>
            <w:bookmarkEnd w:id="66"/>
            <w:bookmarkEnd w:id="67"/>
            <w:r>
              <w:rPr>
                <w:rFonts w:hint="eastAsia"/>
                <w:kern w:val="0"/>
                <w:sz w:val="24"/>
                <w:szCs w:val="24"/>
              </w:rPr>
              <w:t>：提供上述</w:t>
            </w:r>
            <w:r w:rsidR="00B56E09">
              <w:rPr>
                <w:rFonts w:hint="eastAsia"/>
                <w:kern w:val="0"/>
                <w:sz w:val="24"/>
                <w:szCs w:val="24"/>
              </w:rPr>
              <w:t>食堂服务人员</w:t>
            </w:r>
            <w:r>
              <w:rPr>
                <w:rFonts w:hint="eastAsia"/>
                <w:kern w:val="0"/>
                <w:sz w:val="24"/>
                <w:szCs w:val="24"/>
              </w:rPr>
              <w:t>（已提供（</w:t>
            </w:r>
            <w:r w:rsidR="00271BDA">
              <w:rPr>
                <w:rFonts w:hint="eastAsia"/>
                <w:kern w:val="0"/>
                <w:sz w:val="24"/>
                <w:szCs w:val="24"/>
              </w:rPr>
              <w:t>5</w:t>
            </w:r>
            <w:r>
              <w:rPr>
                <w:rFonts w:hint="eastAsia"/>
                <w:kern w:val="0"/>
                <w:sz w:val="24"/>
                <w:szCs w:val="24"/>
              </w:rPr>
              <w:t>）合格证书扫描件的）开标日当月或上一月的由投标单位或其分公司缴纳社会保险证明扫描件，每类合格的人员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sidR="001170FF">
              <w:rPr>
                <w:rFonts w:hint="eastAsia"/>
                <w:kern w:val="0"/>
                <w:sz w:val="24"/>
                <w:szCs w:val="24"/>
              </w:rPr>
              <w:t>2</w:t>
            </w:r>
            <w:r>
              <w:rPr>
                <w:rFonts w:hint="eastAsia"/>
                <w:kern w:val="0"/>
                <w:sz w:val="24"/>
                <w:szCs w:val="24"/>
              </w:rPr>
              <w:t>分</w:t>
            </w:r>
            <w:r w:rsidR="00E426D5">
              <w:rPr>
                <w:rFonts w:hint="eastAsia"/>
                <w:kern w:val="0"/>
                <w:sz w:val="24"/>
                <w:szCs w:val="24"/>
              </w:rPr>
              <w:t>。</w:t>
            </w:r>
            <w:bookmarkEnd w:id="64"/>
            <w:bookmarkEnd w:id="65"/>
          </w:p>
        </w:tc>
        <w:tc>
          <w:tcPr>
            <w:tcW w:w="1143" w:type="dxa"/>
            <w:vAlign w:val="center"/>
          </w:tcPr>
          <w:p w:rsidR="00810A60" w:rsidRPr="00FC09F4" w:rsidRDefault="001170FF" w:rsidP="00CD7F59">
            <w:pPr>
              <w:widowControl/>
              <w:adjustRightInd w:val="0"/>
              <w:snapToGrid w:val="0"/>
              <w:spacing w:line="360" w:lineRule="auto"/>
              <w:jc w:val="center"/>
              <w:rPr>
                <w:kern w:val="0"/>
                <w:sz w:val="24"/>
                <w:szCs w:val="24"/>
              </w:rPr>
            </w:pPr>
            <w:r w:rsidRPr="00FC09F4">
              <w:rPr>
                <w:rFonts w:hint="eastAsia"/>
                <w:kern w:val="0"/>
                <w:sz w:val="24"/>
                <w:szCs w:val="24"/>
              </w:rPr>
              <w:t>20</w:t>
            </w:r>
          </w:p>
        </w:tc>
      </w:tr>
      <w:tr w:rsidR="00810A60" w:rsidTr="00453339">
        <w:trPr>
          <w:trHeight w:val="50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68" w:name="_Hlk208923146"/>
            <w:bookmarkEnd w:id="45"/>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10A60" w:rsidRDefault="00810A60" w:rsidP="00CD7F5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453339">
        <w:trPr>
          <w:trHeight w:val="67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69" w:name="_Hlk208923155"/>
            <w:bookmarkEnd w:id="68"/>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w:t>
            </w:r>
          </w:p>
        </w:tc>
      </w:tr>
      <w:bookmarkEnd w:id="69"/>
      <w:tr w:rsidR="006720B1" w:rsidTr="00453339">
        <w:trPr>
          <w:trHeight w:val="671"/>
          <w:jc w:val="center"/>
        </w:trPr>
        <w:tc>
          <w:tcPr>
            <w:tcW w:w="663" w:type="dxa"/>
            <w:noWrap/>
            <w:vAlign w:val="center"/>
          </w:tcPr>
          <w:p w:rsidR="006720B1" w:rsidRDefault="006720B1" w:rsidP="00453339">
            <w:pPr>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419" w:type="dxa"/>
            <w:vAlign w:val="center"/>
          </w:tcPr>
          <w:p w:rsidR="006720B1" w:rsidRDefault="006720B1" w:rsidP="00453339">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6720B1" w:rsidRDefault="006720B1" w:rsidP="00FC09F4">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sidR="00FC09F4">
              <w:rPr>
                <w:rFonts w:ascii="宋体" w:hAnsi="宋体" w:cs="宋体" w:hint="eastAsia"/>
                <w:kern w:val="0"/>
                <w:sz w:val="24"/>
                <w:szCs w:val="24"/>
              </w:rPr>
              <w:t>3</w:t>
            </w:r>
            <w:r>
              <w:rPr>
                <w:rFonts w:ascii="宋体" w:hAnsi="宋体" w:cs="宋体" w:hint="eastAsia"/>
                <w:kern w:val="0"/>
                <w:sz w:val="24"/>
                <w:szCs w:val="24"/>
              </w:rPr>
              <w:t>分，其他0分。</w:t>
            </w:r>
          </w:p>
        </w:tc>
        <w:tc>
          <w:tcPr>
            <w:tcW w:w="1143" w:type="dxa"/>
            <w:vAlign w:val="center"/>
          </w:tcPr>
          <w:p w:rsidR="006720B1" w:rsidRDefault="00FC09F4" w:rsidP="00453339">
            <w:pPr>
              <w:spacing w:line="360" w:lineRule="auto"/>
              <w:jc w:val="center"/>
              <w:rPr>
                <w:rFonts w:ascii="宋体" w:hAnsi="宋体" w:cs="宋体"/>
                <w:kern w:val="0"/>
                <w:sz w:val="24"/>
                <w:szCs w:val="24"/>
              </w:rPr>
            </w:pPr>
            <w:r>
              <w:rPr>
                <w:rFonts w:ascii="宋体" w:hAnsi="宋体" w:cs="宋体" w:hint="eastAsia"/>
                <w:kern w:val="0"/>
                <w:sz w:val="24"/>
                <w:szCs w:val="24"/>
              </w:rPr>
              <w:t>3</w:t>
            </w:r>
          </w:p>
        </w:tc>
      </w:tr>
      <w:tr w:rsidR="00810A60" w:rsidTr="00453339">
        <w:trPr>
          <w:trHeight w:val="204"/>
          <w:jc w:val="center"/>
        </w:trPr>
        <w:tc>
          <w:tcPr>
            <w:tcW w:w="9393" w:type="dxa"/>
            <w:gridSpan w:val="3"/>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33</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0" w:name="_Hlk208921587"/>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针对本项目特点的人</w:t>
            </w:r>
            <w:r w:rsidRPr="004E6148">
              <w:rPr>
                <w:rFonts w:hint="eastAsia"/>
                <w:kern w:val="0"/>
                <w:sz w:val="24"/>
                <w:szCs w:val="24"/>
              </w:rPr>
              <w:lastRenderedPageBreak/>
              <w:t>员、岗位配置方案评价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lastRenderedPageBreak/>
              <w:t>人员配置方案满足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lastRenderedPageBreak/>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1" w:name="_Hlk208921596"/>
            <w:bookmarkEnd w:id="70"/>
            <w:r>
              <w:rPr>
                <w:kern w:val="0"/>
                <w:sz w:val="24"/>
                <w:szCs w:val="24"/>
              </w:rPr>
              <w:lastRenderedPageBreak/>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2" w:name="_Hlk208921622"/>
            <w:bookmarkEnd w:id="71"/>
            <w:r>
              <w:rPr>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3" w:name="_Hlk208922609"/>
            <w:bookmarkEnd w:id="72"/>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4" w:name="_Hlk208922616"/>
            <w:bookmarkEnd w:id="73"/>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69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5" w:name="_Hlk208922627"/>
            <w:bookmarkEnd w:id="74"/>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84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bookmarkStart w:id="76" w:name="_Hlk208922677"/>
            <w:bookmarkEnd w:id="75"/>
            <w:r>
              <w:rPr>
                <w:rFonts w:hint="eastAsia"/>
                <w:kern w:val="0"/>
                <w:sz w:val="24"/>
                <w:szCs w:val="24"/>
              </w:rPr>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价格测算方案评价，根据</w:t>
            </w:r>
            <w:r w:rsidR="001F705E">
              <w:rPr>
                <w:rFonts w:hint="eastAsia"/>
                <w:sz w:val="24"/>
              </w:rPr>
              <w:t>响应文件</w:t>
            </w:r>
            <w:r w:rsidRPr="004E6148">
              <w:rPr>
                <w:rFonts w:hint="eastAsia"/>
                <w:sz w:val="24"/>
              </w:rPr>
              <w:t>报价情况综合评定，其中社会保险、住房公积金应在</w:t>
            </w:r>
            <w:r w:rsidR="001F705E">
              <w:rPr>
                <w:rFonts w:hint="eastAsia"/>
                <w:sz w:val="24"/>
              </w:rPr>
              <w:t>响应文件</w:t>
            </w:r>
            <w:r w:rsidRPr="004E6148">
              <w:rPr>
                <w:rFonts w:hint="eastAsia"/>
                <w:sz w:val="24"/>
              </w:rPr>
              <w:t>中对人员保险、公积金缴纳类别及测算标准另附说明，如有人员享有优惠政策，须将享有优惠政策的批准文件和</w:t>
            </w:r>
            <w:r w:rsidRPr="004E6148">
              <w:rPr>
                <w:rFonts w:hint="eastAsia"/>
                <w:sz w:val="24"/>
              </w:rPr>
              <w:lastRenderedPageBreak/>
              <w:t>政策文件一并提供，否则不予认定</w:t>
            </w:r>
            <w:r w:rsidR="00563C48">
              <w:rPr>
                <w:rFonts w:hint="eastAsia"/>
                <w:sz w:val="24"/>
              </w:rPr>
              <w:t>。</w:t>
            </w:r>
          </w:p>
          <w:p w:rsidR="00810A60" w:rsidRPr="004E6148" w:rsidRDefault="003F3CB7" w:rsidP="00CD7F59">
            <w:pPr>
              <w:widowControl/>
              <w:adjustRightInd w:val="0"/>
              <w:snapToGrid w:val="0"/>
              <w:spacing w:line="360" w:lineRule="auto"/>
              <w:rPr>
                <w:sz w:val="24"/>
              </w:rPr>
            </w:pPr>
            <w:r>
              <w:rPr>
                <w:rFonts w:hint="eastAsia"/>
                <w:sz w:val="24"/>
              </w:rPr>
              <w:t>磋商</w:t>
            </w:r>
            <w:r w:rsidR="00810A60" w:rsidRPr="004E6148">
              <w:rPr>
                <w:rFonts w:hint="eastAsia"/>
                <w:sz w:val="24"/>
              </w:rPr>
              <w:t>报价在不超采购预算的前提下，其合理性由评标委员会在评分中予以考虑。</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810A60" w:rsidRDefault="00810A60" w:rsidP="002D1CE0">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w:t>
            </w:r>
            <w:r w:rsidR="0020666A">
              <w:rPr>
                <w:rFonts w:hint="eastAsia"/>
                <w:sz w:val="24"/>
              </w:rPr>
              <w:t>瑕疵</w:t>
            </w:r>
            <w:r w:rsidRPr="004E6148">
              <w:rPr>
                <w:rFonts w:hint="eastAsia"/>
                <w:sz w:val="24"/>
              </w:rPr>
              <w:t>的：</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76"/>
      <w:tr w:rsidR="00810A60" w:rsidTr="00453339">
        <w:trPr>
          <w:trHeight w:val="341"/>
          <w:jc w:val="center"/>
        </w:trPr>
        <w:tc>
          <w:tcPr>
            <w:tcW w:w="9393" w:type="dxa"/>
            <w:gridSpan w:val="3"/>
            <w:noWrap/>
            <w:vAlign w:val="center"/>
          </w:tcPr>
          <w:p w:rsidR="00810A60" w:rsidRDefault="00810A60" w:rsidP="00CD7F59">
            <w:pPr>
              <w:widowControl/>
              <w:adjustRightInd w:val="0"/>
              <w:snapToGrid w:val="0"/>
              <w:spacing w:line="360" w:lineRule="auto"/>
              <w:jc w:val="center"/>
              <w:rPr>
                <w:sz w:val="24"/>
              </w:rPr>
            </w:pPr>
            <w:r>
              <w:rPr>
                <w:sz w:val="24"/>
              </w:rPr>
              <w:lastRenderedPageBreak/>
              <w:t>合计</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100</w:t>
            </w:r>
          </w:p>
        </w:tc>
      </w:tr>
      <w:tr w:rsidR="00317C49" w:rsidTr="00453339">
        <w:trPr>
          <w:trHeight w:val="341"/>
          <w:jc w:val="center"/>
        </w:trPr>
        <w:tc>
          <w:tcPr>
            <w:tcW w:w="10536" w:type="dxa"/>
            <w:gridSpan w:val="4"/>
            <w:noWrap/>
            <w:vAlign w:val="center"/>
          </w:tcPr>
          <w:p w:rsidR="00317C49" w:rsidRDefault="00317C49" w:rsidP="00CD7F5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1BF2" w:rsidRDefault="00681BF2" w:rsidP="00681BF2">
      <w:pPr>
        <w:spacing w:line="360" w:lineRule="auto"/>
        <w:rPr>
          <w:b/>
          <w:sz w:val="24"/>
          <w:szCs w:val="24"/>
        </w:rPr>
      </w:pPr>
      <w:r>
        <w:rPr>
          <w:b/>
          <w:sz w:val="24"/>
          <w:szCs w:val="24"/>
        </w:rPr>
        <w:t>一、项目背景</w:t>
      </w:r>
    </w:p>
    <w:p w:rsidR="00681BF2" w:rsidRDefault="00681BF2" w:rsidP="00681BF2">
      <w:pPr>
        <w:spacing w:line="360" w:lineRule="auto"/>
        <w:ind w:firstLineChars="200" w:firstLine="480"/>
        <w:jc w:val="left"/>
        <w:rPr>
          <w:sz w:val="24"/>
        </w:rPr>
      </w:pPr>
      <w:r>
        <w:rPr>
          <w:rFonts w:hint="eastAsia"/>
          <w:sz w:val="24"/>
        </w:rPr>
        <w:t>项目面积：机关：</w:t>
      </w:r>
      <w:r>
        <w:rPr>
          <w:rFonts w:hint="eastAsia"/>
          <w:sz w:val="24"/>
        </w:rPr>
        <w:t>9899.68</w:t>
      </w:r>
      <w:r>
        <w:rPr>
          <w:rFonts w:hint="eastAsia"/>
          <w:sz w:val="24"/>
        </w:rPr>
        <w:t>平方米，文安里单身公寓楼</w:t>
      </w:r>
      <w:r>
        <w:rPr>
          <w:rFonts w:hint="eastAsia"/>
          <w:sz w:val="24"/>
        </w:rPr>
        <w:t>1889.9</w:t>
      </w:r>
      <w:r>
        <w:rPr>
          <w:rFonts w:hint="eastAsia"/>
          <w:sz w:val="24"/>
        </w:rPr>
        <w:t>平方米。需要提供的服务有：</w:t>
      </w:r>
      <w:r>
        <w:rPr>
          <w:rFonts w:hint="eastAsia"/>
          <w:sz w:val="24"/>
        </w:rPr>
        <w:t>1</w:t>
      </w:r>
      <w:r>
        <w:rPr>
          <w:rFonts w:hint="eastAsia"/>
          <w:sz w:val="24"/>
        </w:rPr>
        <w:t>、楼内公共区域及外围卫生，楼内包括公共卫生间，</w:t>
      </w:r>
      <w:proofErr w:type="gramStart"/>
      <w:r>
        <w:rPr>
          <w:rFonts w:hint="eastAsia"/>
          <w:sz w:val="24"/>
        </w:rPr>
        <w:t>人行直梯及主要</w:t>
      </w:r>
      <w:proofErr w:type="gramEnd"/>
      <w:r>
        <w:rPr>
          <w:rFonts w:hint="eastAsia"/>
          <w:sz w:val="24"/>
        </w:rPr>
        <w:t>领导办公室或会议室卫生清洁，垃圾日产日清。</w:t>
      </w:r>
      <w:r>
        <w:rPr>
          <w:rFonts w:hint="eastAsia"/>
          <w:sz w:val="24"/>
        </w:rPr>
        <w:t>2</w:t>
      </w:r>
      <w:r>
        <w:rPr>
          <w:rFonts w:hint="eastAsia"/>
          <w:sz w:val="24"/>
        </w:rPr>
        <w:t>、秩序服务：有形象岗（楼内门口），门岗，信访秩序维护，夜班监控，消防值班。</w:t>
      </w:r>
      <w:r>
        <w:rPr>
          <w:rFonts w:hint="eastAsia"/>
          <w:sz w:val="24"/>
        </w:rPr>
        <w:t>3</w:t>
      </w:r>
      <w:r>
        <w:rPr>
          <w:rFonts w:hint="eastAsia"/>
          <w:sz w:val="24"/>
        </w:rPr>
        <w:t>、建筑物及设备设施日常巡视维修维护。</w:t>
      </w:r>
      <w:r>
        <w:rPr>
          <w:rFonts w:hint="eastAsia"/>
          <w:sz w:val="24"/>
        </w:rPr>
        <w:t>4</w:t>
      </w:r>
      <w:r>
        <w:rPr>
          <w:rFonts w:hint="eastAsia"/>
          <w:sz w:val="24"/>
        </w:rPr>
        <w:t>、会议服务、大厅接待及收发报纸。</w:t>
      </w:r>
      <w:r>
        <w:rPr>
          <w:rFonts w:hint="eastAsia"/>
          <w:sz w:val="24"/>
        </w:rPr>
        <w:t>5</w:t>
      </w:r>
      <w:r>
        <w:rPr>
          <w:rFonts w:hint="eastAsia"/>
          <w:sz w:val="24"/>
        </w:rPr>
        <w:t>、大院内人员及车辆秩序维护。</w:t>
      </w:r>
      <w:r>
        <w:rPr>
          <w:rFonts w:hint="eastAsia"/>
          <w:sz w:val="24"/>
        </w:rPr>
        <w:t>6</w:t>
      </w:r>
      <w:r>
        <w:rPr>
          <w:rFonts w:hint="eastAsia"/>
          <w:sz w:val="24"/>
        </w:rPr>
        <w:t>、多功能厅会议服务及音响设备保障。</w:t>
      </w:r>
      <w:r>
        <w:rPr>
          <w:rFonts w:hint="eastAsia"/>
          <w:sz w:val="24"/>
        </w:rPr>
        <w:t>7</w:t>
      </w:r>
      <w:r>
        <w:rPr>
          <w:rFonts w:hint="eastAsia"/>
          <w:sz w:val="24"/>
        </w:rPr>
        <w:t>、食堂就餐服务，包括：每日</w:t>
      </w:r>
      <w:r>
        <w:rPr>
          <w:rFonts w:hint="eastAsia"/>
          <w:sz w:val="24"/>
        </w:rPr>
        <w:t>150</w:t>
      </w:r>
      <w:r>
        <w:rPr>
          <w:rFonts w:hint="eastAsia"/>
          <w:sz w:val="24"/>
        </w:rPr>
        <w:t>人早、中两餐食品制作与加工，餐厅环境、饮食卫生等。</w:t>
      </w:r>
      <w:r>
        <w:rPr>
          <w:rFonts w:hint="eastAsia"/>
          <w:sz w:val="24"/>
        </w:rPr>
        <w:t>8</w:t>
      </w:r>
      <w:r>
        <w:rPr>
          <w:rFonts w:hint="eastAsia"/>
          <w:sz w:val="24"/>
        </w:rPr>
        <w:t>、机关院内绿化养护，包括修剪、浇水、施肥、除草、虫害防治等工作</w:t>
      </w:r>
      <w:r>
        <w:rPr>
          <w:rFonts w:hint="eastAsia"/>
          <w:sz w:val="24"/>
        </w:rPr>
        <w:t xml:space="preserve"> </w:t>
      </w:r>
    </w:p>
    <w:p w:rsidR="0060431B" w:rsidRPr="00EF1DE8" w:rsidRDefault="00681BF2" w:rsidP="0060431B">
      <w:pPr>
        <w:spacing w:line="360" w:lineRule="auto"/>
        <w:ind w:firstLineChars="200" w:firstLine="480"/>
        <w:jc w:val="left"/>
        <w:rPr>
          <w:sz w:val="24"/>
        </w:rPr>
      </w:pPr>
      <w:r>
        <w:rPr>
          <w:rFonts w:hint="eastAsia"/>
          <w:sz w:val="24"/>
        </w:rPr>
        <w:t>本项目所属行业：</w:t>
      </w:r>
      <w:r w:rsidRPr="00EF1DE8">
        <w:rPr>
          <w:rFonts w:hint="eastAsia"/>
          <w:sz w:val="24"/>
        </w:rPr>
        <w:t>物业管理。</w:t>
      </w:r>
    </w:p>
    <w:p w:rsidR="00681BF2" w:rsidRDefault="00681BF2" w:rsidP="00681BF2">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tbl>
      <w:tblPr>
        <w:tblpPr w:leftFromText="180" w:rightFromText="180" w:vertAnchor="text" w:horzAnchor="margin" w:tblpXSpec="center" w:tblpY="821"/>
        <w:tblOverlap w:val="never"/>
        <w:tblW w:w="10598" w:type="dxa"/>
        <w:tblLayout w:type="fixed"/>
        <w:tblCellMar>
          <w:left w:w="10" w:type="dxa"/>
          <w:right w:w="10" w:type="dxa"/>
        </w:tblCellMar>
        <w:tblLook w:val="04A0" w:firstRow="1" w:lastRow="0" w:firstColumn="1" w:lastColumn="0" w:noHBand="0" w:noVBand="1"/>
      </w:tblPr>
      <w:tblGrid>
        <w:gridCol w:w="815"/>
        <w:gridCol w:w="1278"/>
        <w:gridCol w:w="709"/>
        <w:gridCol w:w="4961"/>
        <w:gridCol w:w="1276"/>
        <w:gridCol w:w="1559"/>
      </w:tblGrid>
      <w:tr w:rsidR="00681BF2" w:rsidTr="00A40D17">
        <w:trPr>
          <w:trHeight w:val="72"/>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序号</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岗位名称</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人数</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要求</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bookmarkStart w:id="77" w:name="OLE_LINK2"/>
            <w:bookmarkStart w:id="78" w:name="OLE_LINK1"/>
            <w:r>
              <w:rPr>
                <w:rFonts w:ascii="宋体" w:hAnsi="宋体" w:cs="宋体" w:hint="eastAsia"/>
                <w:bCs/>
                <w:kern w:val="0"/>
                <w:sz w:val="24"/>
                <w:szCs w:val="24"/>
                <w:lang w:val="zh-CN" w:bidi="zh-CN"/>
              </w:rPr>
              <w:t>是否接受退休人员</w:t>
            </w:r>
            <w:bookmarkEnd w:id="77"/>
            <w:bookmarkEnd w:id="78"/>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工作时间</w:t>
            </w:r>
          </w:p>
        </w:tc>
      </w:tr>
      <w:tr w:rsidR="00681BF2" w:rsidTr="00A40D17">
        <w:trPr>
          <w:trHeight w:val="1"/>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项目经理</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（1）年龄要求30周岁以上（含30周岁），</w:t>
            </w:r>
            <w:r>
              <w:rPr>
                <w:rFonts w:ascii="宋体" w:hAnsi="宋体" w:cs="宋体" w:hint="eastAsia"/>
                <w:bCs/>
                <w:kern w:val="0"/>
                <w:sz w:val="24"/>
                <w:szCs w:val="24"/>
                <w:lang w:bidi="zh-CN"/>
              </w:rPr>
              <w:t>45</w:t>
            </w:r>
            <w:r>
              <w:rPr>
                <w:rFonts w:ascii="宋体" w:hAnsi="宋体" w:cs="宋体" w:hint="eastAsia"/>
                <w:bCs/>
                <w:kern w:val="0"/>
                <w:sz w:val="24"/>
                <w:szCs w:val="24"/>
                <w:lang w:val="zh-CN" w:bidi="zh-CN"/>
              </w:rPr>
              <w:t>周岁以下（含</w:t>
            </w:r>
            <w:r>
              <w:rPr>
                <w:rFonts w:ascii="宋体" w:hAnsi="宋体" w:cs="宋体" w:hint="eastAsia"/>
                <w:bCs/>
                <w:kern w:val="0"/>
                <w:sz w:val="24"/>
                <w:szCs w:val="24"/>
                <w:lang w:bidi="zh-CN"/>
              </w:rPr>
              <w:t>45</w:t>
            </w:r>
            <w:r>
              <w:rPr>
                <w:rFonts w:ascii="宋体" w:hAnsi="宋体" w:cs="宋体" w:hint="eastAsia"/>
                <w:bCs/>
                <w:kern w:val="0"/>
                <w:sz w:val="24"/>
                <w:szCs w:val="24"/>
                <w:lang w:val="zh-CN" w:bidi="zh-CN"/>
              </w:rPr>
              <w:t>岁）性别不限；</w:t>
            </w:r>
          </w:p>
          <w:p w:rsidR="00681BF2" w:rsidRDefault="00681BF2" w:rsidP="00681BF2">
            <w:pPr>
              <w:autoSpaceDE w:val="0"/>
              <w:autoSpaceDN w:val="0"/>
              <w:spacing w:line="360" w:lineRule="auto"/>
              <w:jc w:val="left"/>
              <w:rPr>
                <w:rFonts w:ascii="宋体" w:hAnsi="宋体" w:cs="宋体" w:hint="eastAsia"/>
                <w:bCs/>
                <w:kern w:val="0"/>
                <w:sz w:val="24"/>
                <w:szCs w:val="24"/>
                <w:lang w:val="zh-CN" w:bidi="zh-CN"/>
              </w:rPr>
            </w:pPr>
            <w:r>
              <w:rPr>
                <w:rFonts w:ascii="宋体" w:hAnsi="宋体" w:cs="宋体" w:hint="eastAsia"/>
                <w:bCs/>
                <w:kern w:val="0"/>
                <w:sz w:val="24"/>
                <w:szCs w:val="24"/>
                <w:lang w:val="zh-CN" w:bidi="zh-CN"/>
              </w:rPr>
              <w:t>（2）具有三年以上（含三年）非住宅物业管理服务经验；</w:t>
            </w:r>
          </w:p>
          <w:p w:rsidR="001B7B77" w:rsidRDefault="001B7B77"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（3）具有大专或以上学历；</w:t>
            </w:r>
          </w:p>
          <w:p w:rsidR="00681BF2" w:rsidRDefault="00681BF2" w:rsidP="001B7B77">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w:t>
            </w:r>
            <w:r w:rsidR="001B7B77">
              <w:rPr>
                <w:rFonts w:ascii="宋体" w:hAnsi="宋体" w:cs="宋体" w:hint="eastAsia"/>
                <w:bCs/>
                <w:kern w:val="0"/>
                <w:sz w:val="24"/>
                <w:szCs w:val="24"/>
                <w:lang w:val="zh-CN" w:bidi="zh-CN"/>
              </w:rPr>
              <w:t>4</w:t>
            </w:r>
            <w:r>
              <w:rPr>
                <w:rFonts w:ascii="宋体" w:hAnsi="宋体" w:cs="宋体" w:hint="eastAsia"/>
                <w:bCs/>
                <w:kern w:val="0"/>
                <w:sz w:val="24"/>
                <w:szCs w:val="24"/>
                <w:lang w:val="zh-CN" w:bidi="zh-CN"/>
              </w:rPr>
              <w:t>）本项目设置常驻物业现场的物业经理，负责项目管理及与采购人的各项衔接工作；</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8小时/天，每周工作5天</w:t>
            </w:r>
          </w:p>
        </w:tc>
      </w:tr>
      <w:tr w:rsidR="00681BF2" w:rsidTr="00A40D17">
        <w:trPr>
          <w:trHeight w:val="1"/>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2</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保洁员</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C75D90"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bidi="zh-CN"/>
              </w:rPr>
              <w:t>5</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（1）55周岁以下（含55周岁）性别不限；</w:t>
            </w:r>
          </w:p>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（2）有从事专业保洁工作经验；</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8小时/天，每周工作5天</w:t>
            </w:r>
          </w:p>
        </w:tc>
      </w:tr>
      <w:tr w:rsidR="00681BF2" w:rsidTr="00A40D17">
        <w:trPr>
          <w:trHeight w:val="1"/>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3</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秩序维护员</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DD6C69"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bidi="zh-CN"/>
              </w:rPr>
              <w:t>5</w:t>
            </w:r>
            <w:r w:rsidR="00681BF2">
              <w:rPr>
                <w:rFonts w:ascii="宋体" w:hAnsi="宋体" w:cs="宋体" w:hint="eastAsia"/>
                <w:bCs/>
                <w:kern w:val="0"/>
                <w:sz w:val="24"/>
                <w:szCs w:val="24"/>
                <w:lang w:bidi="zh-CN"/>
              </w:rPr>
              <w:t xml:space="preserve">                                                                                                                                                                                                                                                                                                                                                                                                                                                                                                                                               </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55周岁以下，具有秩序维护工作经验；</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24小时值班制</w:t>
            </w:r>
          </w:p>
        </w:tc>
      </w:tr>
      <w:tr w:rsidR="00681BF2" w:rsidTr="00A40D17">
        <w:trPr>
          <w:trHeight w:val="1"/>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4</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维修工</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bidi="zh-CN"/>
              </w:rPr>
              <w:t>1</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具有电器线路的维修工作经验；</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8小时/天，每周工作5天</w:t>
            </w:r>
          </w:p>
        </w:tc>
      </w:tr>
      <w:tr w:rsidR="00681BF2" w:rsidTr="00A40D17">
        <w:trPr>
          <w:trHeight w:val="1"/>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lastRenderedPageBreak/>
              <w:t>5</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会服人员</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DD6C69"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（1）40周岁以下，专科以上学历；</w:t>
            </w:r>
          </w:p>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（2）从事本职工作1年以上；</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8小时/天，每周工作5天</w:t>
            </w:r>
          </w:p>
        </w:tc>
      </w:tr>
      <w:tr w:rsidR="00681BF2" w:rsidTr="00A40D17">
        <w:trPr>
          <w:trHeight w:val="1167"/>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6</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食堂人员</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C75D90"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bidi="zh-CN"/>
              </w:rPr>
              <w:t>5</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（1）全部持有健康证明</w:t>
            </w:r>
          </w:p>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（2）</w:t>
            </w:r>
            <w:r>
              <w:rPr>
                <w:rFonts w:ascii="宋体" w:hAnsi="宋体" w:cs="宋体" w:hint="eastAsia"/>
                <w:bCs/>
                <w:kern w:val="0"/>
                <w:sz w:val="24"/>
                <w:szCs w:val="24"/>
                <w:lang w:bidi="zh-CN"/>
              </w:rPr>
              <w:t>55</w:t>
            </w:r>
            <w:r>
              <w:rPr>
                <w:rFonts w:ascii="宋体" w:hAnsi="宋体" w:cs="宋体" w:hint="eastAsia"/>
                <w:bCs/>
                <w:kern w:val="0"/>
                <w:sz w:val="24"/>
                <w:szCs w:val="24"/>
                <w:lang w:val="zh-CN" w:bidi="zh-CN"/>
              </w:rPr>
              <w:t>周岁以下</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center"/>
              <w:rPr>
                <w:rFonts w:ascii="宋体" w:hAnsi="宋体" w:cs="宋体"/>
                <w:bCs/>
                <w:kern w:val="0"/>
                <w:sz w:val="24"/>
                <w:szCs w:val="24"/>
                <w:lang w:val="zh-CN" w:bidi="zh-CN"/>
              </w:rPr>
            </w:pPr>
            <w:r>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val="zh-CN" w:bidi="zh-CN"/>
              </w:rPr>
            </w:pPr>
            <w:r>
              <w:rPr>
                <w:rFonts w:ascii="宋体" w:hAnsi="宋体" w:cs="宋体" w:hint="eastAsia"/>
                <w:bCs/>
                <w:kern w:val="0"/>
                <w:sz w:val="24"/>
                <w:szCs w:val="24"/>
                <w:lang w:val="zh-CN" w:bidi="zh-CN"/>
              </w:rPr>
              <w:t>8小时/天，每周工作5天</w:t>
            </w:r>
          </w:p>
        </w:tc>
      </w:tr>
      <w:tr w:rsidR="00681BF2" w:rsidTr="00A40D17">
        <w:trPr>
          <w:trHeight w:val="1167"/>
        </w:trPr>
        <w:tc>
          <w:tcPr>
            <w:tcW w:w="81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Default="00681BF2" w:rsidP="00681BF2">
            <w:pPr>
              <w:autoSpaceDE w:val="0"/>
              <w:autoSpaceDN w:val="0"/>
              <w:spacing w:line="360" w:lineRule="auto"/>
              <w:jc w:val="left"/>
              <w:rPr>
                <w:rFonts w:ascii="宋体" w:hAnsi="宋体" w:cs="宋体"/>
                <w:bCs/>
                <w:kern w:val="0"/>
                <w:sz w:val="24"/>
                <w:szCs w:val="24"/>
                <w:lang w:bidi="zh-CN"/>
              </w:rPr>
            </w:pPr>
            <w:r>
              <w:rPr>
                <w:rFonts w:ascii="宋体" w:hAnsi="宋体" w:cs="宋体" w:hint="eastAsia"/>
                <w:bCs/>
                <w:kern w:val="0"/>
                <w:sz w:val="24"/>
                <w:szCs w:val="24"/>
                <w:lang w:bidi="zh-CN"/>
              </w:rPr>
              <w:t>7</w:t>
            </w:r>
          </w:p>
        </w:tc>
        <w:tc>
          <w:tcPr>
            <w:tcW w:w="12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681BF2" w:rsidP="00681BF2">
            <w:pPr>
              <w:autoSpaceDE w:val="0"/>
              <w:autoSpaceDN w:val="0"/>
              <w:spacing w:line="360" w:lineRule="auto"/>
              <w:jc w:val="left"/>
              <w:rPr>
                <w:rFonts w:ascii="宋体" w:hAnsi="宋体" w:cs="宋体"/>
                <w:bCs/>
                <w:kern w:val="0"/>
                <w:sz w:val="24"/>
                <w:szCs w:val="24"/>
                <w:lang w:val="zh-CN" w:bidi="zh-CN"/>
              </w:rPr>
            </w:pPr>
            <w:bookmarkStart w:id="79" w:name="OLE_LINK47"/>
            <w:bookmarkStart w:id="80" w:name="OLE_LINK48"/>
            <w:r w:rsidRPr="001B7B77">
              <w:rPr>
                <w:rFonts w:ascii="宋体" w:hAnsi="宋体" w:cs="宋体" w:hint="eastAsia"/>
                <w:bCs/>
                <w:kern w:val="0"/>
                <w:sz w:val="24"/>
                <w:szCs w:val="24"/>
                <w:lang w:val="zh-CN" w:bidi="zh-CN"/>
              </w:rPr>
              <w:t>消防控制值班人员</w:t>
            </w:r>
            <w:bookmarkEnd w:id="79"/>
            <w:bookmarkEnd w:id="80"/>
            <w:r w:rsidR="007E2960" w:rsidRPr="001B7B77">
              <w:rPr>
                <w:rFonts w:ascii="宋体" w:hAnsi="宋体" w:cs="宋体" w:hint="eastAsia"/>
                <w:bCs/>
                <w:kern w:val="0"/>
                <w:sz w:val="24"/>
                <w:szCs w:val="24"/>
                <w:lang w:val="zh-CN" w:bidi="zh-CN"/>
              </w:rPr>
              <w:t>（</w:t>
            </w:r>
            <w:bookmarkStart w:id="81" w:name="OLE_LINK86"/>
            <w:bookmarkStart w:id="82" w:name="OLE_LINK87"/>
            <w:r w:rsidR="007E2960" w:rsidRPr="001B7B77">
              <w:rPr>
                <w:rFonts w:ascii="宋体" w:hAnsi="宋体" w:cs="宋体" w:hint="eastAsia"/>
                <w:bCs/>
                <w:kern w:val="0"/>
                <w:sz w:val="24"/>
                <w:szCs w:val="24"/>
                <w:lang w:val="zh-CN" w:bidi="zh-CN"/>
              </w:rPr>
              <w:t>消防项目负责人</w:t>
            </w:r>
            <w:r w:rsidR="00DD6C69" w:rsidRPr="001B7B77">
              <w:rPr>
                <w:rFonts w:ascii="宋体" w:hAnsi="宋体" w:cs="宋体" w:hint="eastAsia"/>
                <w:bCs/>
                <w:kern w:val="0"/>
                <w:sz w:val="24"/>
                <w:szCs w:val="24"/>
                <w:lang w:val="zh-CN" w:bidi="zh-CN"/>
              </w:rPr>
              <w:t>兼任</w:t>
            </w:r>
            <w:bookmarkEnd w:id="81"/>
            <w:bookmarkEnd w:id="82"/>
            <w:r w:rsidR="007E2960" w:rsidRPr="001B7B77">
              <w:rPr>
                <w:rFonts w:ascii="宋体" w:hAnsi="宋体" w:cs="宋体" w:hint="eastAsia"/>
                <w:bCs/>
                <w:kern w:val="0"/>
                <w:sz w:val="24"/>
                <w:szCs w:val="24"/>
                <w:lang w:val="zh-CN" w:bidi="zh-CN"/>
              </w:rPr>
              <w:t>）</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681BF2" w:rsidP="00681BF2">
            <w:pPr>
              <w:autoSpaceDE w:val="0"/>
              <w:autoSpaceDN w:val="0"/>
              <w:spacing w:line="360" w:lineRule="auto"/>
              <w:jc w:val="left"/>
              <w:rPr>
                <w:rFonts w:ascii="宋体" w:hAnsi="宋体" w:cs="宋体"/>
                <w:bCs/>
                <w:kern w:val="0"/>
                <w:sz w:val="24"/>
                <w:szCs w:val="24"/>
                <w:lang w:bidi="zh-CN"/>
              </w:rPr>
            </w:pPr>
            <w:r w:rsidRPr="001B7B77">
              <w:rPr>
                <w:rFonts w:ascii="宋体" w:hAnsi="宋体" w:cs="宋体" w:hint="eastAsia"/>
                <w:bCs/>
                <w:kern w:val="0"/>
                <w:sz w:val="24"/>
                <w:szCs w:val="24"/>
                <w:lang w:bidi="zh-CN"/>
              </w:rPr>
              <w:t>8</w:t>
            </w:r>
          </w:p>
        </w:tc>
        <w:tc>
          <w:tcPr>
            <w:tcW w:w="49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681BF2" w:rsidP="00681BF2">
            <w:pPr>
              <w:autoSpaceDE w:val="0"/>
              <w:autoSpaceDN w:val="0"/>
              <w:spacing w:line="360" w:lineRule="auto"/>
              <w:jc w:val="left"/>
              <w:rPr>
                <w:rFonts w:ascii="宋体" w:hAnsi="宋体" w:cs="宋体"/>
                <w:bCs/>
                <w:kern w:val="0"/>
                <w:sz w:val="24"/>
                <w:szCs w:val="24"/>
                <w:lang w:val="zh-CN" w:bidi="zh-CN"/>
              </w:rPr>
            </w:pPr>
            <w:r w:rsidRPr="001B7B77">
              <w:rPr>
                <w:rFonts w:ascii="宋体" w:hAnsi="宋体" w:cs="宋体" w:hint="eastAsia"/>
                <w:bCs/>
                <w:kern w:val="0"/>
                <w:sz w:val="24"/>
                <w:szCs w:val="24"/>
                <w:lang w:val="zh-CN" w:bidi="zh-CN"/>
              </w:rPr>
              <w:t>（</w:t>
            </w:r>
            <w:r w:rsidRPr="001B7B77">
              <w:rPr>
                <w:rFonts w:ascii="宋体" w:hAnsi="宋体" w:cs="宋体" w:hint="eastAsia"/>
                <w:bCs/>
                <w:kern w:val="0"/>
                <w:sz w:val="24"/>
                <w:szCs w:val="24"/>
                <w:lang w:bidi="zh-CN"/>
              </w:rPr>
              <w:t>1）</w:t>
            </w:r>
            <w:r w:rsidRPr="001B7B77">
              <w:rPr>
                <w:rFonts w:ascii="宋体" w:hAnsi="宋体" w:cs="宋体" w:hint="eastAsia"/>
                <w:bCs/>
                <w:kern w:val="0"/>
                <w:sz w:val="24"/>
                <w:szCs w:val="24"/>
                <w:lang w:val="zh-CN" w:bidi="zh-CN"/>
              </w:rPr>
              <w:t>持有消防设施操作员资格证书</w:t>
            </w:r>
          </w:p>
          <w:p w:rsidR="00681BF2" w:rsidRPr="001B7B77" w:rsidRDefault="00681BF2" w:rsidP="00681BF2">
            <w:pPr>
              <w:autoSpaceDE w:val="0"/>
              <w:autoSpaceDN w:val="0"/>
              <w:spacing w:line="360" w:lineRule="auto"/>
              <w:jc w:val="left"/>
              <w:rPr>
                <w:rFonts w:ascii="宋体" w:hAnsi="宋体" w:cs="宋体"/>
                <w:bCs/>
                <w:kern w:val="0"/>
                <w:sz w:val="24"/>
                <w:szCs w:val="24"/>
                <w:lang w:val="zh-CN" w:bidi="zh-CN"/>
              </w:rPr>
            </w:pPr>
            <w:r w:rsidRPr="001B7B77">
              <w:rPr>
                <w:rFonts w:ascii="宋体" w:hAnsi="宋体" w:cs="宋体" w:hint="eastAsia"/>
                <w:bCs/>
                <w:kern w:val="0"/>
                <w:sz w:val="24"/>
                <w:szCs w:val="24"/>
                <w:lang w:val="zh-CN" w:bidi="zh-CN"/>
              </w:rPr>
              <w:t>（</w:t>
            </w:r>
            <w:r w:rsidRPr="001B7B77">
              <w:rPr>
                <w:rFonts w:ascii="宋体" w:hAnsi="宋体" w:cs="宋体" w:hint="eastAsia"/>
                <w:bCs/>
                <w:kern w:val="0"/>
                <w:sz w:val="24"/>
                <w:szCs w:val="24"/>
                <w:lang w:bidi="zh-CN"/>
              </w:rPr>
              <w:t>2）</w:t>
            </w:r>
            <w:r w:rsidRPr="001B7B77">
              <w:rPr>
                <w:rFonts w:ascii="宋体" w:hAnsi="宋体" w:cs="宋体" w:hint="eastAsia"/>
                <w:bCs/>
                <w:kern w:val="0"/>
                <w:sz w:val="24"/>
                <w:szCs w:val="24"/>
                <w:lang w:val="zh-CN" w:bidi="zh-CN"/>
              </w:rPr>
              <w:t>50周岁以下</w:t>
            </w:r>
          </w:p>
          <w:p w:rsidR="00681BF2" w:rsidRPr="001B7B77" w:rsidRDefault="00681BF2" w:rsidP="00DD6C69">
            <w:pPr>
              <w:autoSpaceDE w:val="0"/>
              <w:autoSpaceDN w:val="0"/>
              <w:spacing w:line="360" w:lineRule="auto"/>
              <w:jc w:val="left"/>
              <w:rPr>
                <w:rFonts w:ascii="宋体" w:hAnsi="宋体" w:cs="宋体"/>
                <w:bCs/>
                <w:kern w:val="0"/>
                <w:sz w:val="24"/>
                <w:szCs w:val="24"/>
                <w:lang w:val="zh-CN" w:bidi="zh-CN"/>
              </w:rPr>
            </w:pPr>
            <w:r w:rsidRPr="001B7B77">
              <w:rPr>
                <w:rFonts w:ascii="宋体" w:hAnsi="宋体" w:cs="宋体" w:hint="eastAsia"/>
                <w:bCs/>
                <w:kern w:val="0"/>
                <w:sz w:val="24"/>
                <w:szCs w:val="24"/>
                <w:lang w:val="zh-CN" w:bidi="zh-CN"/>
              </w:rPr>
              <w:t>（</w:t>
            </w:r>
            <w:r w:rsidRPr="001B7B77">
              <w:rPr>
                <w:rFonts w:ascii="宋体" w:hAnsi="宋体" w:cs="宋体" w:hint="eastAsia"/>
                <w:bCs/>
                <w:kern w:val="0"/>
                <w:sz w:val="24"/>
                <w:szCs w:val="24"/>
                <w:lang w:bidi="zh-CN"/>
              </w:rPr>
              <w:t>3）</w:t>
            </w:r>
            <w:r w:rsidR="00DD6C69" w:rsidRPr="001B7B77">
              <w:rPr>
                <w:rFonts w:ascii="宋体" w:hAnsi="宋体" w:cs="宋体" w:hint="eastAsia"/>
                <w:bCs/>
                <w:kern w:val="0"/>
                <w:sz w:val="24"/>
                <w:szCs w:val="24"/>
                <w:lang w:bidi="zh-CN"/>
              </w:rPr>
              <w:t>其中一人兼任</w:t>
            </w:r>
            <w:r w:rsidR="00DD6C69" w:rsidRPr="001B7B77">
              <w:rPr>
                <w:rFonts w:ascii="宋体" w:hAnsi="宋体" w:cs="宋体" w:hint="eastAsia"/>
                <w:bCs/>
                <w:kern w:val="0"/>
                <w:sz w:val="24"/>
                <w:szCs w:val="24"/>
                <w:lang w:val="zh-CN" w:bidi="zh-CN"/>
              </w:rPr>
              <w:t>消防项目负责人。</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681BF2" w:rsidP="00681BF2">
            <w:pPr>
              <w:autoSpaceDE w:val="0"/>
              <w:autoSpaceDN w:val="0"/>
              <w:spacing w:line="360" w:lineRule="auto"/>
              <w:jc w:val="center"/>
              <w:rPr>
                <w:rFonts w:ascii="宋体" w:hAnsi="宋体"/>
                <w:sz w:val="24"/>
                <w:szCs w:val="24"/>
              </w:rPr>
            </w:pPr>
            <w:r w:rsidRPr="001B7B77">
              <w:rPr>
                <w:rFonts w:ascii="宋体" w:hAnsi="宋体" w:cs="宋体" w:hint="eastAsia"/>
                <w:bCs/>
                <w:kern w:val="0"/>
                <w:sz w:val="24"/>
                <w:szCs w:val="24"/>
                <w:lang w:val="zh-CN" w:bidi="zh-CN"/>
              </w:rPr>
              <w:t>否</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681BF2" w:rsidP="00681BF2">
            <w:pPr>
              <w:autoSpaceDE w:val="0"/>
              <w:autoSpaceDN w:val="0"/>
              <w:spacing w:line="360" w:lineRule="auto"/>
              <w:jc w:val="left"/>
              <w:rPr>
                <w:rFonts w:ascii="宋体" w:hAnsi="宋体" w:cs="宋体"/>
                <w:bCs/>
                <w:kern w:val="0"/>
                <w:sz w:val="24"/>
                <w:szCs w:val="24"/>
                <w:lang w:val="zh-CN" w:bidi="zh-CN"/>
              </w:rPr>
            </w:pPr>
            <w:r w:rsidRPr="001B7B77">
              <w:rPr>
                <w:rFonts w:ascii="宋体" w:hAnsi="宋体" w:hint="eastAsia"/>
                <w:sz w:val="24"/>
                <w:szCs w:val="24"/>
              </w:rPr>
              <w:t>24小时值班制</w:t>
            </w:r>
          </w:p>
        </w:tc>
      </w:tr>
      <w:tr w:rsidR="00681BF2" w:rsidTr="007E2960">
        <w:trPr>
          <w:trHeight w:val="1"/>
        </w:trPr>
        <w:tc>
          <w:tcPr>
            <w:tcW w:w="2093"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681BF2" w:rsidP="00681BF2">
            <w:pPr>
              <w:autoSpaceDE w:val="0"/>
              <w:autoSpaceDN w:val="0"/>
              <w:spacing w:line="360" w:lineRule="auto"/>
              <w:jc w:val="left"/>
              <w:rPr>
                <w:rFonts w:ascii="宋体" w:hAnsi="宋体" w:cs="宋体"/>
                <w:bCs/>
                <w:kern w:val="0"/>
                <w:sz w:val="24"/>
                <w:szCs w:val="24"/>
                <w:lang w:val="zh-CN" w:bidi="zh-CN"/>
              </w:rPr>
            </w:pPr>
            <w:r w:rsidRPr="001B7B77">
              <w:rPr>
                <w:rFonts w:ascii="宋体" w:hAnsi="宋体" w:cs="宋体" w:hint="eastAsia"/>
                <w:bCs/>
                <w:kern w:val="0"/>
                <w:sz w:val="24"/>
                <w:szCs w:val="24"/>
                <w:lang w:val="zh-CN" w:bidi="zh-CN"/>
              </w:rPr>
              <w:t>总人数</w:t>
            </w:r>
          </w:p>
        </w:tc>
        <w:tc>
          <w:tcPr>
            <w:tcW w:w="8505"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81BF2" w:rsidRPr="001B7B77" w:rsidRDefault="002F6CB9" w:rsidP="00681BF2">
            <w:pPr>
              <w:autoSpaceDE w:val="0"/>
              <w:autoSpaceDN w:val="0"/>
              <w:spacing w:line="360" w:lineRule="auto"/>
              <w:jc w:val="center"/>
              <w:rPr>
                <w:rFonts w:ascii="宋体" w:hAnsi="宋体" w:cs="宋体"/>
                <w:bCs/>
                <w:kern w:val="0"/>
                <w:sz w:val="24"/>
                <w:szCs w:val="24"/>
                <w:lang w:val="zh-CN" w:bidi="zh-CN"/>
              </w:rPr>
            </w:pPr>
            <w:r w:rsidRPr="001B7B77">
              <w:rPr>
                <w:rFonts w:ascii="宋体" w:hAnsi="宋体" w:cs="宋体" w:hint="eastAsia"/>
                <w:bCs/>
                <w:kern w:val="0"/>
                <w:sz w:val="24"/>
                <w:szCs w:val="24"/>
                <w:lang w:bidi="zh-CN"/>
              </w:rPr>
              <w:t>26</w:t>
            </w:r>
            <w:r w:rsidR="00681BF2" w:rsidRPr="001B7B77">
              <w:rPr>
                <w:rFonts w:ascii="宋体" w:hAnsi="宋体" w:cs="宋体" w:hint="eastAsia"/>
                <w:bCs/>
                <w:kern w:val="0"/>
                <w:sz w:val="24"/>
                <w:szCs w:val="24"/>
                <w:lang w:val="zh-CN" w:bidi="zh-CN"/>
              </w:rPr>
              <w:t>人</w:t>
            </w:r>
          </w:p>
        </w:tc>
      </w:tr>
    </w:tbl>
    <w:p w:rsidR="00681BF2" w:rsidRDefault="00681BF2" w:rsidP="00681BF2">
      <w:pPr>
        <w:spacing w:line="360" w:lineRule="auto"/>
        <w:ind w:firstLineChars="200" w:firstLine="480"/>
        <w:jc w:val="left"/>
        <w:rPr>
          <w:b/>
          <w:sz w:val="24"/>
          <w:szCs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小时。需安排加班的，中标供应商应配合并向劳动者支付加班费。</w:t>
      </w:r>
    </w:p>
    <w:p w:rsidR="00681BF2" w:rsidRDefault="00681BF2" w:rsidP="00681BF2">
      <w:pPr>
        <w:spacing w:line="360" w:lineRule="auto"/>
        <w:rPr>
          <w:b/>
          <w:color w:val="000000"/>
          <w:sz w:val="24"/>
          <w:szCs w:val="24"/>
        </w:rPr>
      </w:pPr>
      <w:r>
        <w:rPr>
          <w:rFonts w:hint="eastAsia"/>
          <w:b/>
          <w:color w:val="000000"/>
          <w:sz w:val="24"/>
          <w:szCs w:val="24"/>
        </w:rPr>
        <w:t>三、各岗位人员具体工作内容、职责及服务标准</w:t>
      </w:r>
    </w:p>
    <w:p w:rsidR="00681BF2" w:rsidRDefault="00681BF2" w:rsidP="00681BF2">
      <w:pPr>
        <w:spacing w:line="360" w:lineRule="auto"/>
        <w:ind w:firstLineChars="200" w:firstLine="480"/>
        <w:jc w:val="left"/>
      </w:pPr>
      <w:r>
        <w:rPr>
          <w:rFonts w:hint="eastAsia"/>
          <w:sz w:val="24"/>
        </w:rPr>
        <w:t>内容包括：客户服务、保洁服务（含公共区域、院落）、消防相关服务、秩序维护服务、设备设施养护服务、食堂早中两餐制作、绿化养护。供应商应考虑项目综合管理和各项服务的需求。</w:t>
      </w:r>
    </w:p>
    <w:p w:rsidR="00681BF2" w:rsidRDefault="00681BF2" w:rsidP="00681BF2">
      <w:pPr>
        <w:spacing w:line="360" w:lineRule="auto"/>
        <w:ind w:firstLineChars="200" w:firstLine="480"/>
        <w:jc w:val="left"/>
        <w:rPr>
          <w:sz w:val="24"/>
        </w:rPr>
      </w:pPr>
      <w:r>
        <w:rPr>
          <w:rFonts w:hint="eastAsia"/>
          <w:sz w:val="24"/>
        </w:rPr>
        <w:t>1</w:t>
      </w:r>
      <w:r>
        <w:rPr>
          <w:rFonts w:hint="eastAsia"/>
          <w:sz w:val="24"/>
        </w:rPr>
        <w:t>、保洁服务基本要求及内容</w:t>
      </w:r>
    </w:p>
    <w:p w:rsidR="00681BF2" w:rsidRDefault="00681BF2" w:rsidP="00681BF2">
      <w:pPr>
        <w:spacing w:line="360" w:lineRule="auto"/>
        <w:ind w:firstLineChars="200" w:firstLine="480"/>
        <w:jc w:val="left"/>
        <w:rPr>
          <w:sz w:val="24"/>
        </w:rPr>
      </w:pPr>
      <w:r>
        <w:rPr>
          <w:sz w:val="24"/>
        </w:rPr>
        <w:t>（</w:t>
      </w:r>
      <w:r>
        <w:rPr>
          <w:sz w:val="24"/>
        </w:rPr>
        <w:t>1</w:t>
      </w:r>
      <w:r>
        <w:rPr>
          <w:sz w:val="24"/>
        </w:rPr>
        <w:t>）保洁岗位、人员配置要求</w:t>
      </w:r>
    </w:p>
    <w:p w:rsidR="00681BF2" w:rsidRDefault="00681BF2" w:rsidP="00681BF2">
      <w:pPr>
        <w:spacing w:line="360" w:lineRule="auto"/>
        <w:ind w:firstLineChars="200" w:firstLine="480"/>
        <w:jc w:val="left"/>
        <w:rPr>
          <w:sz w:val="24"/>
        </w:rPr>
      </w:pPr>
      <w:r>
        <w:rPr>
          <w:sz w:val="24"/>
        </w:rPr>
        <w:t>（</w:t>
      </w:r>
      <w:r>
        <w:rPr>
          <w:sz w:val="24"/>
        </w:rPr>
        <w:t>2</w:t>
      </w:r>
      <w:r>
        <w:rPr>
          <w:sz w:val="24"/>
        </w:rPr>
        <w:t>）保洁工作的基本要求</w:t>
      </w:r>
    </w:p>
    <w:p w:rsidR="00681BF2" w:rsidRDefault="00681BF2" w:rsidP="00681BF2">
      <w:pPr>
        <w:spacing w:line="360" w:lineRule="auto"/>
        <w:ind w:firstLineChars="200" w:firstLine="480"/>
        <w:jc w:val="left"/>
        <w:rPr>
          <w:sz w:val="24"/>
        </w:rPr>
      </w:pPr>
      <w:r>
        <w:rPr>
          <w:sz w:val="24"/>
        </w:rPr>
        <w:t>1</w:t>
      </w:r>
      <w:r>
        <w:rPr>
          <w:sz w:val="24"/>
        </w:rPr>
        <w:t>）保洁人员配置结构合理，岗位职责明确。具有良好的身体素质和业务能力。</w:t>
      </w:r>
    </w:p>
    <w:p w:rsidR="00681BF2" w:rsidRDefault="00681BF2" w:rsidP="00681BF2">
      <w:pPr>
        <w:spacing w:line="360" w:lineRule="auto"/>
        <w:ind w:firstLineChars="200" w:firstLine="480"/>
        <w:jc w:val="left"/>
        <w:rPr>
          <w:sz w:val="24"/>
        </w:rPr>
      </w:pPr>
      <w:r>
        <w:rPr>
          <w:sz w:val="24"/>
        </w:rPr>
        <w:t>2</w:t>
      </w:r>
      <w:r>
        <w:rPr>
          <w:sz w:val="24"/>
        </w:rPr>
        <w:t>）根据具体情况建立、完善并严格执行相应的保洁服务管理制度。保洁服务管理制度应规定保洁工作的具体职责、区域、流程和要求。</w:t>
      </w:r>
    </w:p>
    <w:p w:rsidR="00681BF2" w:rsidRDefault="00681BF2" w:rsidP="00681BF2">
      <w:pPr>
        <w:spacing w:line="360" w:lineRule="auto"/>
        <w:ind w:firstLineChars="200" w:firstLine="480"/>
        <w:jc w:val="left"/>
        <w:rPr>
          <w:sz w:val="24"/>
        </w:rPr>
      </w:pPr>
      <w:r>
        <w:rPr>
          <w:sz w:val="24"/>
        </w:rPr>
        <w:t>3</w:t>
      </w:r>
      <w:r>
        <w:rPr>
          <w:sz w:val="24"/>
        </w:rPr>
        <w:t>）保洁员要求在岗期间应穿着统一服装，身体健康，举止大方，具有良好的精神风貌和职业素质。服装由投标方统一配备。</w:t>
      </w:r>
    </w:p>
    <w:p w:rsidR="00681BF2" w:rsidRDefault="00681BF2" w:rsidP="00681BF2">
      <w:pPr>
        <w:spacing w:line="360" w:lineRule="auto"/>
        <w:ind w:firstLineChars="200" w:firstLine="480"/>
        <w:jc w:val="left"/>
        <w:rPr>
          <w:sz w:val="24"/>
        </w:rPr>
      </w:pPr>
      <w:r>
        <w:rPr>
          <w:sz w:val="24"/>
        </w:rPr>
        <w:t>4</w:t>
      </w:r>
      <w:r>
        <w:rPr>
          <w:sz w:val="24"/>
        </w:rPr>
        <w:t>）根据具体情况完善保洁突发事件应急处置预案，并定期组织培训，留存相关记录备查。</w:t>
      </w:r>
    </w:p>
    <w:tbl>
      <w:tblPr>
        <w:tblW w:w="9077" w:type="dxa"/>
        <w:tblInd w:w="93" w:type="dxa"/>
        <w:tblLayout w:type="fixed"/>
        <w:tblLook w:val="04A0" w:firstRow="1" w:lastRow="0" w:firstColumn="1" w:lastColumn="0" w:noHBand="0" w:noVBand="1"/>
      </w:tblPr>
      <w:tblGrid>
        <w:gridCol w:w="2831"/>
        <w:gridCol w:w="3494"/>
        <w:gridCol w:w="2752"/>
      </w:tblGrid>
      <w:tr w:rsidR="00681BF2" w:rsidTr="00733033">
        <w:trPr>
          <w:trHeight w:val="604"/>
        </w:trPr>
        <w:tc>
          <w:tcPr>
            <w:tcW w:w="2831" w:type="dxa"/>
            <w:tcBorders>
              <w:top w:val="single" w:sz="4" w:space="0" w:color="auto"/>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bookmarkStart w:id="83" w:name="RANGE!A1"/>
            <w:r>
              <w:rPr>
                <w:rFonts w:hint="eastAsia"/>
                <w:sz w:val="24"/>
              </w:rPr>
              <w:lastRenderedPageBreak/>
              <w:t>服务项目</w:t>
            </w:r>
            <w:bookmarkEnd w:id="83"/>
          </w:p>
        </w:tc>
        <w:tc>
          <w:tcPr>
            <w:tcW w:w="3494" w:type="dxa"/>
            <w:tcBorders>
              <w:top w:val="single" w:sz="4" w:space="0" w:color="auto"/>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服务内容</w:t>
            </w:r>
          </w:p>
        </w:tc>
        <w:tc>
          <w:tcPr>
            <w:tcW w:w="2752" w:type="dxa"/>
            <w:tcBorders>
              <w:top w:val="single" w:sz="4" w:space="0" w:color="auto"/>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服务标准</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公共区域</w:t>
            </w:r>
            <w:r>
              <w:rPr>
                <w:rFonts w:hint="eastAsia"/>
                <w:sz w:val="24"/>
              </w:rPr>
              <w:t>2</w:t>
            </w:r>
            <w:r>
              <w:rPr>
                <w:rFonts w:hint="eastAsia"/>
                <w:sz w:val="24"/>
              </w:rPr>
              <w:t>米以下门窗玻璃</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每周擦拭</w:t>
            </w:r>
            <w:r>
              <w:rPr>
                <w:rFonts w:hint="eastAsia"/>
                <w:sz w:val="24"/>
              </w:rPr>
              <w:t>2</w:t>
            </w:r>
            <w:r>
              <w:rPr>
                <w:rFonts w:hint="eastAsia"/>
                <w:sz w:val="24"/>
              </w:rPr>
              <w:t>次，风雨天气及时擦拭</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干净、明亮、无污渍、无水痕。</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桌面、台面</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每日整体清洁</w:t>
            </w:r>
            <w:r>
              <w:rPr>
                <w:rFonts w:hint="eastAsia"/>
                <w:sz w:val="24"/>
              </w:rPr>
              <w:t>1</w:t>
            </w:r>
            <w:r>
              <w:rPr>
                <w:rFonts w:hint="eastAsia"/>
                <w:sz w:val="24"/>
              </w:rPr>
              <w:t>次，随时擦拭</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干净、无杂物、无污渍</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卫生间</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每日整体清洁</w:t>
            </w:r>
            <w:r>
              <w:rPr>
                <w:rFonts w:hint="eastAsia"/>
                <w:sz w:val="24"/>
              </w:rPr>
              <w:t>1</w:t>
            </w:r>
            <w:r>
              <w:rPr>
                <w:rFonts w:hint="eastAsia"/>
                <w:sz w:val="24"/>
              </w:rPr>
              <w:t>次，随时巡视清洁</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清洁工具专用，卫生用具干净，无污物。</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地面、台阶</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每日清洁</w:t>
            </w:r>
            <w:r>
              <w:rPr>
                <w:rFonts w:hint="eastAsia"/>
                <w:sz w:val="24"/>
              </w:rPr>
              <w:t>1</w:t>
            </w:r>
            <w:r>
              <w:rPr>
                <w:rFonts w:hint="eastAsia"/>
                <w:sz w:val="24"/>
              </w:rPr>
              <w:t>次，随时巡视清洁</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干洁，无污渍</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室内摆件、小品</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每日清洁</w:t>
            </w:r>
            <w:r>
              <w:rPr>
                <w:rFonts w:hint="eastAsia"/>
                <w:sz w:val="24"/>
              </w:rPr>
              <w:t>1</w:t>
            </w:r>
            <w:r>
              <w:rPr>
                <w:rFonts w:hint="eastAsia"/>
                <w:sz w:val="24"/>
              </w:rPr>
              <w:t>次</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整洁、无灰尘</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proofErr w:type="gramStart"/>
            <w:r>
              <w:rPr>
                <w:rFonts w:hint="eastAsia"/>
                <w:sz w:val="24"/>
              </w:rPr>
              <w:t>家俱</w:t>
            </w:r>
            <w:proofErr w:type="gramEnd"/>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每日擦拭</w:t>
            </w:r>
            <w:r>
              <w:rPr>
                <w:rFonts w:hint="eastAsia"/>
                <w:sz w:val="24"/>
              </w:rPr>
              <w:t>1</w:t>
            </w:r>
            <w:r>
              <w:rPr>
                <w:rFonts w:hint="eastAsia"/>
                <w:sz w:val="24"/>
              </w:rPr>
              <w:t>次，随时巡视清洁</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干净、整洁、无灰尘、污渍</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道路</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每天清扫保洁至少</w:t>
            </w:r>
            <w:r>
              <w:rPr>
                <w:rFonts w:hint="eastAsia"/>
                <w:sz w:val="24"/>
              </w:rPr>
              <w:t>2</w:t>
            </w:r>
            <w:r>
              <w:rPr>
                <w:rFonts w:hint="eastAsia"/>
                <w:sz w:val="24"/>
              </w:rPr>
              <w:t>次</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干净、整洁、无杂物</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标识及指示牌</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每周擦拭</w:t>
            </w:r>
            <w:r>
              <w:rPr>
                <w:rFonts w:hint="eastAsia"/>
                <w:sz w:val="24"/>
              </w:rPr>
              <w:t>2</w:t>
            </w:r>
            <w:r>
              <w:rPr>
                <w:rFonts w:hint="eastAsia"/>
                <w:sz w:val="24"/>
              </w:rPr>
              <w:t>次</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无污渍、无损坏</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垃圾</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每天收集清运</w:t>
            </w:r>
            <w:r>
              <w:rPr>
                <w:rFonts w:hint="eastAsia"/>
                <w:sz w:val="24"/>
              </w:rPr>
              <w:t>1</w:t>
            </w:r>
            <w:r>
              <w:rPr>
                <w:rFonts w:hint="eastAsia"/>
                <w:sz w:val="24"/>
              </w:rPr>
              <w:t>遍</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清运及时、无遗落，干净整洁</w:t>
            </w:r>
          </w:p>
        </w:tc>
      </w:tr>
      <w:tr w:rsidR="00681BF2" w:rsidTr="00733033">
        <w:trPr>
          <w:trHeight w:val="604"/>
        </w:trPr>
        <w:tc>
          <w:tcPr>
            <w:tcW w:w="2831" w:type="dxa"/>
            <w:tcBorders>
              <w:top w:val="nil"/>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垃圾箱</w:t>
            </w:r>
          </w:p>
        </w:tc>
        <w:tc>
          <w:tcPr>
            <w:tcW w:w="3494"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每天擦拭至少</w:t>
            </w:r>
            <w:r>
              <w:rPr>
                <w:rFonts w:hint="eastAsia"/>
                <w:sz w:val="24"/>
              </w:rPr>
              <w:t>1</w:t>
            </w:r>
            <w:r>
              <w:rPr>
                <w:rFonts w:hint="eastAsia"/>
                <w:sz w:val="24"/>
              </w:rPr>
              <w:t>遍</w:t>
            </w:r>
          </w:p>
        </w:tc>
        <w:tc>
          <w:tcPr>
            <w:tcW w:w="2752" w:type="dxa"/>
            <w:tcBorders>
              <w:top w:val="nil"/>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干净、整洁、无污渍</w:t>
            </w:r>
          </w:p>
        </w:tc>
      </w:tr>
      <w:tr w:rsidR="00681BF2" w:rsidTr="00733033">
        <w:trPr>
          <w:trHeight w:val="604"/>
        </w:trPr>
        <w:tc>
          <w:tcPr>
            <w:tcW w:w="2831" w:type="dxa"/>
            <w:tcBorders>
              <w:top w:val="single" w:sz="4" w:space="0" w:color="auto"/>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积水积雪</w:t>
            </w:r>
          </w:p>
        </w:tc>
        <w:tc>
          <w:tcPr>
            <w:tcW w:w="6246" w:type="dxa"/>
            <w:gridSpan w:val="2"/>
            <w:tcBorders>
              <w:top w:val="single" w:sz="4" w:space="0" w:color="auto"/>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及时进行清扫，无积水、积雪</w:t>
            </w:r>
          </w:p>
        </w:tc>
      </w:tr>
      <w:tr w:rsidR="00681BF2" w:rsidTr="00733033">
        <w:trPr>
          <w:trHeight w:val="604"/>
        </w:trPr>
        <w:tc>
          <w:tcPr>
            <w:tcW w:w="2831" w:type="dxa"/>
            <w:tcBorders>
              <w:top w:val="single" w:sz="4" w:space="0" w:color="auto"/>
              <w:left w:val="single" w:sz="4" w:space="0" w:color="auto"/>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公共部位石材地面、台阶</w:t>
            </w:r>
          </w:p>
        </w:tc>
        <w:tc>
          <w:tcPr>
            <w:tcW w:w="6246" w:type="dxa"/>
            <w:gridSpan w:val="2"/>
            <w:tcBorders>
              <w:top w:val="single" w:sz="4" w:space="0" w:color="auto"/>
              <w:left w:val="nil"/>
              <w:bottom w:val="single" w:sz="4" w:space="0" w:color="auto"/>
              <w:right w:val="single" w:sz="4" w:space="0" w:color="auto"/>
            </w:tcBorders>
            <w:vAlign w:val="center"/>
          </w:tcPr>
          <w:p w:rsidR="00681BF2" w:rsidRDefault="00681BF2" w:rsidP="00733033">
            <w:pPr>
              <w:spacing w:line="360" w:lineRule="auto"/>
              <w:ind w:firstLineChars="200" w:firstLine="480"/>
              <w:jc w:val="left"/>
              <w:rPr>
                <w:sz w:val="24"/>
              </w:rPr>
            </w:pPr>
            <w:r>
              <w:rPr>
                <w:rFonts w:hint="eastAsia"/>
                <w:sz w:val="24"/>
              </w:rPr>
              <w:t>每日清扫，确保干净整洁，无杂物、无污染</w:t>
            </w:r>
          </w:p>
        </w:tc>
      </w:tr>
    </w:tbl>
    <w:p w:rsidR="00681BF2" w:rsidRDefault="00681BF2" w:rsidP="00681BF2">
      <w:pPr>
        <w:spacing w:line="360" w:lineRule="auto"/>
        <w:ind w:firstLineChars="200" w:firstLine="480"/>
        <w:jc w:val="left"/>
        <w:rPr>
          <w:sz w:val="24"/>
        </w:rPr>
      </w:pPr>
      <w:r>
        <w:rPr>
          <w:rFonts w:hint="eastAsia"/>
          <w:sz w:val="24"/>
        </w:rPr>
        <w:t>2</w:t>
      </w:r>
      <w:r>
        <w:rPr>
          <w:rFonts w:hint="eastAsia"/>
          <w:sz w:val="24"/>
        </w:rPr>
        <w:t>、</w:t>
      </w:r>
      <w:r>
        <w:rPr>
          <w:sz w:val="24"/>
        </w:rPr>
        <w:t>维修服务内容</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1</w:t>
      </w:r>
      <w:r>
        <w:rPr>
          <w:rFonts w:hint="eastAsia"/>
          <w:sz w:val="24"/>
        </w:rPr>
        <w:t>）</w:t>
      </w:r>
      <w:r>
        <w:rPr>
          <w:sz w:val="24"/>
        </w:rPr>
        <w:t>公用设施、设备维修、养护、运行服务项目及标准</w:t>
      </w:r>
    </w:p>
    <w:tbl>
      <w:tblPr>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5"/>
        <w:gridCol w:w="2970"/>
        <w:gridCol w:w="5100"/>
      </w:tblGrid>
      <w:tr w:rsidR="00681BF2" w:rsidTr="00733033">
        <w:tc>
          <w:tcPr>
            <w:tcW w:w="1055" w:type="dxa"/>
          </w:tcPr>
          <w:p w:rsidR="00681BF2" w:rsidRDefault="00681BF2" w:rsidP="00733033">
            <w:pPr>
              <w:spacing w:line="360" w:lineRule="auto"/>
              <w:ind w:firstLineChars="200" w:firstLine="480"/>
              <w:jc w:val="left"/>
              <w:rPr>
                <w:sz w:val="24"/>
              </w:rPr>
            </w:pPr>
            <w:r>
              <w:rPr>
                <w:rFonts w:hint="eastAsia"/>
                <w:sz w:val="24"/>
              </w:rPr>
              <w:t>序号</w:t>
            </w:r>
          </w:p>
        </w:tc>
        <w:tc>
          <w:tcPr>
            <w:tcW w:w="2970" w:type="dxa"/>
          </w:tcPr>
          <w:p w:rsidR="00681BF2" w:rsidRDefault="00681BF2" w:rsidP="00733033">
            <w:pPr>
              <w:spacing w:line="360" w:lineRule="auto"/>
              <w:ind w:firstLineChars="200" w:firstLine="480"/>
              <w:jc w:val="left"/>
              <w:rPr>
                <w:sz w:val="24"/>
              </w:rPr>
            </w:pPr>
            <w:r>
              <w:rPr>
                <w:rFonts w:hint="eastAsia"/>
                <w:sz w:val="24"/>
              </w:rPr>
              <w:t>服务项目</w:t>
            </w:r>
          </w:p>
        </w:tc>
        <w:tc>
          <w:tcPr>
            <w:tcW w:w="5100" w:type="dxa"/>
          </w:tcPr>
          <w:p w:rsidR="00681BF2" w:rsidRDefault="00681BF2" w:rsidP="00733033">
            <w:pPr>
              <w:spacing w:line="360" w:lineRule="auto"/>
              <w:ind w:firstLineChars="200" w:firstLine="480"/>
              <w:jc w:val="left"/>
              <w:rPr>
                <w:sz w:val="24"/>
              </w:rPr>
            </w:pPr>
            <w:r>
              <w:rPr>
                <w:rFonts w:hint="eastAsia"/>
                <w:sz w:val="24"/>
              </w:rPr>
              <w:t>服务标准</w:t>
            </w:r>
          </w:p>
        </w:tc>
      </w:tr>
      <w:tr w:rsidR="00681BF2" w:rsidTr="00733033">
        <w:tc>
          <w:tcPr>
            <w:tcW w:w="1055" w:type="dxa"/>
          </w:tcPr>
          <w:p w:rsidR="00681BF2" w:rsidRDefault="00681BF2" w:rsidP="00733033">
            <w:pPr>
              <w:spacing w:line="360" w:lineRule="auto"/>
              <w:ind w:firstLineChars="200" w:firstLine="480"/>
              <w:jc w:val="left"/>
              <w:rPr>
                <w:sz w:val="24"/>
              </w:rPr>
            </w:pPr>
            <w:r>
              <w:rPr>
                <w:rFonts w:hint="eastAsia"/>
                <w:sz w:val="24"/>
              </w:rPr>
              <w:t>1</w:t>
            </w:r>
          </w:p>
        </w:tc>
        <w:tc>
          <w:tcPr>
            <w:tcW w:w="2970" w:type="dxa"/>
          </w:tcPr>
          <w:p w:rsidR="00681BF2" w:rsidRDefault="00681BF2" w:rsidP="00733033">
            <w:pPr>
              <w:spacing w:line="360" w:lineRule="auto"/>
              <w:ind w:firstLineChars="200" w:firstLine="480"/>
              <w:jc w:val="left"/>
              <w:rPr>
                <w:sz w:val="24"/>
              </w:rPr>
            </w:pPr>
            <w:r>
              <w:rPr>
                <w:rFonts w:hint="eastAsia"/>
                <w:sz w:val="24"/>
              </w:rPr>
              <w:t>公共照明设备</w:t>
            </w:r>
          </w:p>
        </w:tc>
        <w:tc>
          <w:tcPr>
            <w:tcW w:w="5100" w:type="dxa"/>
          </w:tcPr>
          <w:p w:rsidR="00681BF2" w:rsidRDefault="00681BF2" w:rsidP="00733033">
            <w:pPr>
              <w:spacing w:line="360" w:lineRule="auto"/>
              <w:ind w:firstLineChars="200" w:firstLine="480"/>
              <w:jc w:val="left"/>
              <w:rPr>
                <w:sz w:val="24"/>
              </w:rPr>
            </w:pPr>
            <w:r>
              <w:rPr>
                <w:rFonts w:hint="eastAsia"/>
                <w:sz w:val="24"/>
              </w:rPr>
              <w:t>每日检查一次；发现问题及时修复，完好率达到</w:t>
            </w:r>
            <w:r>
              <w:rPr>
                <w:rFonts w:hint="eastAsia"/>
                <w:sz w:val="24"/>
              </w:rPr>
              <w:t>98%</w:t>
            </w:r>
            <w:r>
              <w:rPr>
                <w:rFonts w:hint="eastAsia"/>
                <w:sz w:val="24"/>
              </w:rPr>
              <w:t>。</w:t>
            </w:r>
          </w:p>
        </w:tc>
      </w:tr>
      <w:tr w:rsidR="00681BF2" w:rsidTr="00733033">
        <w:tc>
          <w:tcPr>
            <w:tcW w:w="1055" w:type="dxa"/>
            <w:vAlign w:val="center"/>
          </w:tcPr>
          <w:p w:rsidR="00681BF2" w:rsidRDefault="00681BF2" w:rsidP="00733033">
            <w:pPr>
              <w:spacing w:line="360" w:lineRule="auto"/>
              <w:ind w:firstLineChars="200" w:firstLine="480"/>
              <w:jc w:val="left"/>
              <w:rPr>
                <w:sz w:val="24"/>
              </w:rPr>
            </w:pPr>
            <w:r>
              <w:rPr>
                <w:rFonts w:hint="eastAsia"/>
                <w:sz w:val="24"/>
              </w:rPr>
              <w:t>2</w:t>
            </w:r>
          </w:p>
        </w:tc>
        <w:tc>
          <w:tcPr>
            <w:tcW w:w="2970" w:type="dxa"/>
          </w:tcPr>
          <w:p w:rsidR="00681BF2" w:rsidRDefault="00681BF2" w:rsidP="00733033">
            <w:pPr>
              <w:spacing w:line="360" w:lineRule="auto"/>
              <w:ind w:firstLineChars="200" w:firstLine="480"/>
              <w:jc w:val="left"/>
              <w:rPr>
                <w:sz w:val="24"/>
              </w:rPr>
            </w:pPr>
            <w:r>
              <w:rPr>
                <w:rFonts w:hint="eastAsia"/>
                <w:sz w:val="24"/>
              </w:rPr>
              <w:t>供配电、监控设备设</w:t>
            </w:r>
            <w:r>
              <w:rPr>
                <w:rFonts w:hint="eastAsia"/>
                <w:sz w:val="24"/>
              </w:rPr>
              <w:lastRenderedPageBreak/>
              <w:t>施管理</w:t>
            </w:r>
          </w:p>
        </w:tc>
        <w:tc>
          <w:tcPr>
            <w:tcW w:w="5100" w:type="dxa"/>
          </w:tcPr>
          <w:p w:rsidR="00681BF2" w:rsidRDefault="00681BF2" w:rsidP="00733033">
            <w:pPr>
              <w:spacing w:line="360" w:lineRule="auto"/>
              <w:ind w:firstLineChars="200" w:firstLine="480"/>
              <w:jc w:val="left"/>
              <w:rPr>
                <w:sz w:val="24"/>
              </w:rPr>
            </w:pPr>
            <w:r>
              <w:rPr>
                <w:rFonts w:hint="eastAsia"/>
                <w:sz w:val="24"/>
              </w:rPr>
              <w:lastRenderedPageBreak/>
              <w:t>每日不少于一次巡视（按要求做好巡视记</w:t>
            </w:r>
            <w:r>
              <w:rPr>
                <w:rFonts w:hint="eastAsia"/>
                <w:sz w:val="24"/>
              </w:rPr>
              <w:lastRenderedPageBreak/>
              <w:t>录）；供配电、监控设备设施出现故障，及时通知甲方进行维修修复。</w:t>
            </w:r>
          </w:p>
        </w:tc>
      </w:tr>
      <w:tr w:rsidR="00681BF2" w:rsidTr="00733033">
        <w:trPr>
          <w:trHeight w:val="771"/>
        </w:trPr>
        <w:tc>
          <w:tcPr>
            <w:tcW w:w="1055" w:type="dxa"/>
            <w:vAlign w:val="center"/>
          </w:tcPr>
          <w:p w:rsidR="00681BF2" w:rsidRDefault="00681BF2" w:rsidP="00733033">
            <w:pPr>
              <w:spacing w:line="360" w:lineRule="auto"/>
              <w:ind w:firstLineChars="200" w:firstLine="480"/>
              <w:jc w:val="left"/>
              <w:rPr>
                <w:sz w:val="24"/>
              </w:rPr>
            </w:pPr>
            <w:r>
              <w:rPr>
                <w:rFonts w:hint="eastAsia"/>
                <w:sz w:val="24"/>
              </w:rPr>
              <w:lastRenderedPageBreak/>
              <w:t>3</w:t>
            </w:r>
          </w:p>
        </w:tc>
        <w:tc>
          <w:tcPr>
            <w:tcW w:w="2970" w:type="dxa"/>
          </w:tcPr>
          <w:p w:rsidR="00681BF2" w:rsidRDefault="00681BF2" w:rsidP="00733033">
            <w:pPr>
              <w:spacing w:line="360" w:lineRule="auto"/>
              <w:ind w:firstLineChars="200" w:firstLine="480"/>
              <w:jc w:val="left"/>
              <w:rPr>
                <w:sz w:val="24"/>
              </w:rPr>
            </w:pPr>
            <w:r>
              <w:rPr>
                <w:rFonts w:hint="eastAsia"/>
                <w:sz w:val="24"/>
              </w:rPr>
              <w:t>道路维修养护管理。</w:t>
            </w:r>
          </w:p>
        </w:tc>
        <w:tc>
          <w:tcPr>
            <w:tcW w:w="5100" w:type="dxa"/>
            <w:vAlign w:val="center"/>
          </w:tcPr>
          <w:p w:rsidR="00681BF2" w:rsidRDefault="00681BF2" w:rsidP="00733033">
            <w:pPr>
              <w:spacing w:line="360" w:lineRule="auto"/>
              <w:ind w:firstLineChars="200" w:firstLine="480"/>
              <w:jc w:val="left"/>
              <w:rPr>
                <w:sz w:val="24"/>
              </w:rPr>
            </w:pPr>
            <w:r>
              <w:rPr>
                <w:rFonts w:hint="eastAsia"/>
                <w:sz w:val="24"/>
              </w:rPr>
              <w:t>每日巡视一次；道路平整通畅，无明显破损。</w:t>
            </w:r>
          </w:p>
        </w:tc>
      </w:tr>
      <w:tr w:rsidR="00681BF2" w:rsidTr="00733033">
        <w:trPr>
          <w:trHeight w:val="911"/>
        </w:trPr>
        <w:tc>
          <w:tcPr>
            <w:tcW w:w="1055" w:type="dxa"/>
            <w:vAlign w:val="center"/>
          </w:tcPr>
          <w:p w:rsidR="00681BF2" w:rsidRDefault="00681BF2" w:rsidP="00733033">
            <w:pPr>
              <w:spacing w:line="360" w:lineRule="auto"/>
              <w:ind w:firstLineChars="200" w:firstLine="480"/>
              <w:jc w:val="left"/>
              <w:rPr>
                <w:sz w:val="24"/>
              </w:rPr>
            </w:pPr>
            <w:r>
              <w:rPr>
                <w:rFonts w:hint="eastAsia"/>
                <w:sz w:val="24"/>
              </w:rPr>
              <w:t>4</w:t>
            </w:r>
          </w:p>
        </w:tc>
        <w:tc>
          <w:tcPr>
            <w:tcW w:w="2970" w:type="dxa"/>
            <w:vAlign w:val="center"/>
          </w:tcPr>
          <w:p w:rsidR="00681BF2" w:rsidRDefault="00681BF2" w:rsidP="00733033">
            <w:pPr>
              <w:spacing w:line="360" w:lineRule="auto"/>
              <w:ind w:firstLineChars="200" w:firstLine="480"/>
              <w:jc w:val="left"/>
              <w:rPr>
                <w:sz w:val="24"/>
              </w:rPr>
            </w:pPr>
            <w:r>
              <w:rPr>
                <w:rFonts w:hint="eastAsia"/>
                <w:sz w:val="24"/>
              </w:rPr>
              <w:t>排水设施养护、雨水井、化粪井清理疏通</w:t>
            </w:r>
          </w:p>
        </w:tc>
        <w:tc>
          <w:tcPr>
            <w:tcW w:w="5100" w:type="dxa"/>
            <w:vAlign w:val="center"/>
          </w:tcPr>
          <w:p w:rsidR="00681BF2" w:rsidRDefault="00681BF2" w:rsidP="00733033">
            <w:pPr>
              <w:spacing w:line="360" w:lineRule="auto"/>
              <w:ind w:firstLineChars="200" w:firstLine="480"/>
              <w:jc w:val="left"/>
              <w:rPr>
                <w:sz w:val="24"/>
              </w:rPr>
            </w:pPr>
            <w:r>
              <w:rPr>
                <w:rFonts w:hint="eastAsia"/>
                <w:sz w:val="24"/>
              </w:rPr>
              <w:t>排水设施、雨水井、化粪井每月检查一次，根据需要定期清理疏通，保持通畅，无堵塞外溢。</w:t>
            </w:r>
          </w:p>
        </w:tc>
      </w:tr>
      <w:tr w:rsidR="00681BF2" w:rsidTr="00733033">
        <w:tc>
          <w:tcPr>
            <w:tcW w:w="1055" w:type="dxa"/>
            <w:vAlign w:val="center"/>
          </w:tcPr>
          <w:p w:rsidR="00681BF2" w:rsidRDefault="00681BF2" w:rsidP="00733033">
            <w:pPr>
              <w:spacing w:line="360" w:lineRule="auto"/>
              <w:ind w:firstLineChars="200" w:firstLine="480"/>
              <w:jc w:val="left"/>
              <w:rPr>
                <w:sz w:val="24"/>
              </w:rPr>
            </w:pPr>
            <w:r>
              <w:rPr>
                <w:rFonts w:hint="eastAsia"/>
                <w:sz w:val="24"/>
              </w:rPr>
              <w:t>5</w:t>
            </w:r>
          </w:p>
        </w:tc>
        <w:tc>
          <w:tcPr>
            <w:tcW w:w="2970" w:type="dxa"/>
            <w:vAlign w:val="center"/>
          </w:tcPr>
          <w:p w:rsidR="00681BF2" w:rsidRDefault="00681BF2" w:rsidP="00733033">
            <w:pPr>
              <w:spacing w:line="360" w:lineRule="auto"/>
              <w:ind w:firstLineChars="200" w:firstLine="480"/>
              <w:jc w:val="left"/>
              <w:rPr>
                <w:sz w:val="24"/>
              </w:rPr>
            </w:pPr>
            <w:r>
              <w:rPr>
                <w:rFonts w:hint="eastAsia"/>
                <w:sz w:val="24"/>
              </w:rPr>
              <w:t>消防设施管理</w:t>
            </w:r>
          </w:p>
        </w:tc>
        <w:tc>
          <w:tcPr>
            <w:tcW w:w="5100" w:type="dxa"/>
          </w:tcPr>
          <w:p w:rsidR="00681BF2" w:rsidRDefault="00681BF2" w:rsidP="00733033">
            <w:pPr>
              <w:spacing w:line="360" w:lineRule="auto"/>
              <w:ind w:firstLineChars="200" w:firstLine="480"/>
              <w:jc w:val="left"/>
              <w:rPr>
                <w:sz w:val="24"/>
              </w:rPr>
            </w:pPr>
            <w:r>
              <w:rPr>
                <w:rFonts w:hint="eastAsia"/>
                <w:sz w:val="24"/>
              </w:rPr>
              <w:t>每周检查一次消防栓，无泄漏，使用正常有效，按要求做好记录。</w:t>
            </w:r>
          </w:p>
        </w:tc>
      </w:tr>
      <w:tr w:rsidR="00681BF2" w:rsidTr="00733033">
        <w:tc>
          <w:tcPr>
            <w:tcW w:w="1055" w:type="dxa"/>
            <w:vAlign w:val="center"/>
          </w:tcPr>
          <w:p w:rsidR="00681BF2" w:rsidRDefault="00681BF2" w:rsidP="00733033">
            <w:pPr>
              <w:spacing w:line="360" w:lineRule="auto"/>
              <w:ind w:firstLineChars="200" w:firstLine="480"/>
              <w:jc w:val="left"/>
              <w:rPr>
                <w:sz w:val="24"/>
              </w:rPr>
            </w:pPr>
            <w:r>
              <w:rPr>
                <w:rFonts w:hint="eastAsia"/>
                <w:sz w:val="24"/>
              </w:rPr>
              <w:t>6</w:t>
            </w:r>
          </w:p>
        </w:tc>
        <w:tc>
          <w:tcPr>
            <w:tcW w:w="2970" w:type="dxa"/>
            <w:vAlign w:val="center"/>
          </w:tcPr>
          <w:p w:rsidR="00681BF2" w:rsidRDefault="00681BF2" w:rsidP="00733033">
            <w:pPr>
              <w:spacing w:line="360" w:lineRule="auto"/>
              <w:ind w:firstLineChars="200" w:firstLine="480"/>
              <w:jc w:val="left"/>
              <w:rPr>
                <w:sz w:val="24"/>
              </w:rPr>
            </w:pPr>
            <w:r>
              <w:rPr>
                <w:rFonts w:hint="eastAsia"/>
                <w:sz w:val="24"/>
              </w:rPr>
              <w:t>绿化养护工作</w:t>
            </w:r>
          </w:p>
        </w:tc>
        <w:tc>
          <w:tcPr>
            <w:tcW w:w="5100" w:type="dxa"/>
          </w:tcPr>
          <w:p w:rsidR="00681BF2" w:rsidRDefault="00681BF2" w:rsidP="00733033">
            <w:pPr>
              <w:spacing w:line="360" w:lineRule="auto"/>
              <w:ind w:firstLineChars="200" w:firstLine="480"/>
              <w:jc w:val="left"/>
              <w:rPr>
                <w:sz w:val="24"/>
              </w:rPr>
            </w:pPr>
            <w:r>
              <w:rPr>
                <w:rFonts w:hint="eastAsia"/>
                <w:sz w:val="24"/>
              </w:rPr>
              <w:t>每日检查一次，确保苗木正常生长，保持良好的绿化环境</w:t>
            </w:r>
          </w:p>
        </w:tc>
      </w:tr>
    </w:tbl>
    <w:p w:rsidR="00681BF2" w:rsidRDefault="00681BF2" w:rsidP="00681BF2">
      <w:pPr>
        <w:spacing w:line="360" w:lineRule="auto"/>
        <w:ind w:firstLineChars="200" w:firstLine="480"/>
        <w:jc w:val="left"/>
        <w:rPr>
          <w:sz w:val="24"/>
        </w:rPr>
      </w:pPr>
      <w:r>
        <w:rPr>
          <w:rFonts w:hint="eastAsia"/>
          <w:sz w:val="24"/>
        </w:rPr>
        <w:t>（</w:t>
      </w:r>
      <w:r>
        <w:rPr>
          <w:rFonts w:hint="eastAsia"/>
          <w:sz w:val="24"/>
        </w:rPr>
        <w:t>2</w:t>
      </w:r>
      <w:r>
        <w:rPr>
          <w:rFonts w:hint="eastAsia"/>
          <w:sz w:val="24"/>
        </w:rPr>
        <w:t>）</w:t>
      </w:r>
      <w:r>
        <w:rPr>
          <w:sz w:val="24"/>
        </w:rPr>
        <w:t>房屋及其设施的管理、维修养护项目及标准</w:t>
      </w:r>
    </w:p>
    <w:tbl>
      <w:tblPr>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9"/>
        <w:gridCol w:w="2492"/>
        <w:gridCol w:w="5224"/>
      </w:tblGrid>
      <w:tr w:rsidR="00681BF2" w:rsidTr="00733033">
        <w:tc>
          <w:tcPr>
            <w:tcW w:w="1349" w:type="dxa"/>
          </w:tcPr>
          <w:p w:rsidR="00681BF2" w:rsidRDefault="00681BF2" w:rsidP="00733033">
            <w:pPr>
              <w:spacing w:line="360" w:lineRule="auto"/>
              <w:ind w:firstLineChars="200" w:firstLine="480"/>
              <w:jc w:val="left"/>
              <w:rPr>
                <w:sz w:val="24"/>
              </w:rPr>
            </w:pPr>
            <w:r>
              <w:rPr>
                <w:rFonts w:hint="eastAsia"/>
                <w:sz w:val="24"/>
              </w:rPr>
              <w:t>序号</w:t>
            </w:r>
          </w:p>
        </w:tc>
        <w:tc>
          <w:tcPr>
            <w:tcW w:w="2492" w:type="dxa"/>
          </w:tcPr>
          <w:p w:rsidR="00681BF2" w:rsidRDefault="00681BF2" w:rsidP="00733033">
            <w:pPr>
              <w:spacing w:line="360" w:lineRule="auto"/>
              <w:ind w:firstLineChars="200" w:firstLine="480"/>
              <w:jc w:val="left"/>
              <w:rPr>
                <w:sz w:val="24"/>
              </w:rPr>
            </w:pPr>
            <w:r>
              <w:rPr>
                <w:rFonts w:hint="eastAsia"/>
                <w:sz w:val="24"/>
              </w:rPr>
              <w:t>服务项目</w:t>
            </w:r>
          </w:p>
        </w:tc>
        <w:tc>
          <w:tcPr>
            <w:tcW w:w="5224" w:type="dxa"/>
          </w:tcPr>
          <w:p w:rsidR="00681BF2" w:rsidRDefault="00681BF2" w:rsidP="00733033">
            <w:pPr>
              <w:spacing w:line="360" w:lineRule="auto"/>
              <w:ind w:firstLineChars="200" w:firstLine="480"/>
              <w:jc w:val="left"/>
              <w:rPr>
                <w:sz w:val="24"/>
              </w:rPr>
            </w:pPr>
            <w:r>
              <w:rPr>
                <w:rFonts w:hint="eastAsia"/>
                <w:sz w:val="24"/>
              </w:rPr>
              <w:t>服务标准</w:t>
            </w:r>
          </w:p>
        </w:tc>
      </w:tr>
      <w:tr w:rsidR="00681BF2" w:rsidTr="00733033">
        <w:trPr>
          <w:trHeight w:val="1076"/>
        </w:trPr>
        <w:tc>
          <w:tcPr>
            <w:tcW w:w="1349" w:type="dxa"/>
            <w:vAlign w:val="center"/>
          </w:tcPr>
          <w:p w:rsidR="00681BF2" w:rsidRDefault="00681BF2" w:rsidP="00733033">
            <w:pPr>
              <w:spacing w:line="360" w:lineRule="auto"/>
              <w:ind w:firstLineChars="200" w:firstLine="480"/>
              <w:jc w:val="left"/>
              <w:rPr>
                <w:sz w:val="24"/>
              </w:rPr>
            </w:pPr>
            <w:r>
              <w:rPr>
                <w:rFonts w:hint="eastAsia"/>
                <w:sz w:val="24"/>
              </w:rPr>
              <w:t>1</w:t>
            </w:r>
          </w:p>
        </w:tc>
        <w:tc>
          <w:tcPr>
            <w:tcW w:w="2492" w:type="dxa"/>
            <w:vAlign w:val="center"/>
          </w:tcPr>
          <w:p w:rsidR="00681BF2" w:rsidRDefault="00681BF2" w:rsidP="00733033">
            <w:pPr>
              <w:spacing w:line="360" w:lineRule="auto"/>
              <w:ind w:firstLineChars="200" w:firstLine="480"/>
              <w:jc w:val="left"/>
              <w:rPr>
                <w:sz w:val="24"/>
              </w:rPr>
            </w:pPr>
            <w:r>
              <w:rPr>
                <w:rFonts w:hint="eastAsia"/>
                <w:sz w:val="24"/>
              </w:rPr>
              <w:t>办公楼内及其它公共配套设施、场地配置标志、标识</w:t>
            </w:r>
          </w:p>
        </w:tc>
        <w:tc>
          <w:tcPr>
            <w:tcW w:w="5224" w:type="dxa"/>
            <w:vAlign w:val="center"/>
          </w:tcPr>
          <w:p w:rsidR="00681BF2" w:rsidRDefault="00681BF2" w:rsidP="00733033">
            <w:pPr>
              <w:spacing w:line="360" w:lineRule="auto"/>
              <w:ind w:firstLineChars="200" w:firstLine="480"/>
              <w:jc w:val="left"/>
              <w:rPr>
                <w:sz w:val="24"/>
              </w:rPr>
            </w:pPr>
            <w:r>
              <w:rPr>
                <w:rFonts w:hint="eastAsia"/>
                <w:sz w:val="24"/>
              </w:rPr>
              <w:t>每日巡查不少于一次（按要求做好巡视记录），标志、标识齐全、规范、美观；损坏及时维修</w:t>
            </w:r>
          </w:p>
        </w:tc>
      </w:tr>
      <w:tr w:rsidR="00681BF2" w:rsidTr="00733033">
        <w:tc>
          <w:tcPr>
            <w:tcW w:w="1349" w:type="dxa"/>
            <w:vAlign w:val="center"/>
          </w:tcPr>
          <w:p w:rsidR="00681BF2" w:rsidRDefault="00681BF2" w:rsidP="00733033">
            <w:pPr>
              <w:spacing w:line="360" w:lineRule="auto"/>
              <w:ind w:firstLineChars="200" w:firstLine="480"/>
              <w:jc w:val="left"/>
              <w:rPr>
                <w:sz w:val="24"/>
              </w:rPr>
            </w:pPr>
            <w:r>
              <w:rPr>
                <w:rFonts w:hint="eastAsia"/>
                <w:sz w:val="24"/>
              </w:rPr>
              <w:t>2</w:t>
            </w:r>
          </w:p>
        </w:tc>
        <w:tc>
          <w:tcPr>
            <w:tcW w:w="2492" w:type="dxa"/>
            <w:vAlign w:val="center"/>
          </w:tcPr>
          <w:p w:rsidR="00681BF2" w:rsidRDefault="00681BF2" w:rsidP="00733033">
            <w:pPr>
              <w:spacing w:line="360" w:lineRule="auto"/>
              <w:ind w:firstLineChars="200" w:firstLine="480"/>
              <w:jc w:val="left"/>
              <w:rPr>
                <w:sz w:val="24"/>
              </w:rPr>
            </w:pPr>
            <w:r>
              <w:rPr>
                <w:rFonts w:hint="eastAsia"/>
                <w:sz w:val="24"/>
              </w:rPr>
              <w:t>房屋管理养护</w:t>
            </w:r>
          </w:p>
        </w:tc>
        <w:tc>
          <w:tcPr>
            <w:tcW w:w="5224" w:type="dxa"/>
          </w:tcPr>
          <w:p w:rsidR="00681BF2" w:rsidRDefault="00681BF2" w:rsidP="00733033">
            <w:pPr>
              <w:spacing w:line="360" w:lineRule="auto"/>
              <w:ind w:firstLineChars="200" w:firstLine="480"/>
              <w:jc w:val="left"/>
              <w:rPr>
                <w:sz w:val="24"/>
              </w:rPr>
            </w:pPr>
            <w:r>
              <w:rPr>
                <w:rFonts w:hint="eastAsia"/>
                <w:sz w:val="24"/>
              </w:rPr>
              <w:t>每日不少于一次巡视，外观整洁、美观；定期进行养护；设施设备完好；</w:t>
            </w:r>
          </w:p>
        </w:tc>
      </w:tr>
    </w:tbl>
    <w:p w:rsidR="00681BF2" w:rsidRDefault="00681BF2" w:rsidP="00681BF2">
      <w:pPr>
        <w:spacing w:line="360" w:lineRule="auto"/>
        <w:ind w:firstLineChars="200" w:firstLine="480"/>
        <w:jc w:val="left"/>
        <w:rPr>
          <w:sz w:val="24"/>
        </w:rPr>
      </w:pPr>
      <w:r>
        <w:rPr>
          <w:rFonts w:hint="eastAsia"/>
          <w:sz w:val="24"/>
        </w:rPr>
        <w:t>3</w:t>
      </w:r>
      <w:r>
        <w:rPr>
          <w:rFonts w:hint="eastAsia"/>
          <w:sz w:val="24"/>
        </w:rPr>
        <w:t>、秩序维护服务内容及要求</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1</w:t>
      </w:r>
      <w:r>
        <w:rPr>
          <w:rFonts w:hint="eastAsia"/>
          <w:sz w:val="24"/>
        </w:rPr>
        <w:t>）</w:t>
      </w:r>
      <w:r>
        <w:rPr>
          <w:sz w:val="24"/>
        </w:rPr>
        <w:t>辖区内无安全隐患</w:t>
      </w:r>
      <w:r>
        <w:rPr>
          <w:rFonts w:hint="eastAsia"/>
          <w:sz w:val="24"/>
        </w:rPr>
        <w:t>，发现问题能及时有效的处理或上报主管部门处理；</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2</w:t>
      </w:r>
      <w:r>
        <w:rPr>
          <w:rFonts w:hint="eastAsia"/>
          <w:sz w:val="24"/>
        </w:rPr>
        <w:t>）</w:t>
      </w:r>
      <w:r>
        <w:rPr>
          <w:sz w:val="24"/>
        </w:rPr>
        <w:t>秩序维护员</w:t>
      </w:r>
      <w:r>
        <w:rPr>
          <w:sz w:val="24"/>
        </w:rPr>
        <w:t>24</w:t>
      </w:r>
      <w:r>
        <w:rPr>
          <w:sz w:val="24"/>
        </w:rPr>
        <w:t>小时值勤</w:t>
      </w:r>
      <w:r>
        <w:rPr>
          <w:rFonts w:hint="eastAsia"/>
          <w:sz w:val="24"/>
        </w:rPr>
        <w:t>，巡视记录真实完整，交接班情况记录完整；</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3</w:t>
      </w:r>
      <w:r>
        <w:rPr>
          <w:rFonts w:hint="eastAsia"/>
          <w:sz w:val="24"/>
        </w:rPr>
        <w:t>）上岗执行任务时做到着装整齐，严肃认真、礼貌值勤，随时保持警惕；</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4</w:t>
      </w:r>
      <w:r>
        <w:rPr>
          <w:rFonts w:hint="eastAsia"/>
          <w:sz w:val="24"/>
        </w:rPr>
        <w:t>）引导外来车辆有序行驶、停放，进出；</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5</w:t>
      </w:r>
      <w:r>
        <w:rPr>
          <w:rFonts w:hint="eastAsia"/>
          <w:sz w:val="24"/>
        </w:rPr>
        <w:t>）接待来访人员、车辆时礼仪周全，动作规范；</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6</w:t>
      </w:r>
      <w:r>
        <w:rPr>
          <w:rFonts w:hint="eastAsia"/>
          <w:sz w:val="24"/>
        </w:rPr>
        <w:t>）发生的突发事件能够及时应对、上报，处置情况稳妥。</w:t>
      </w:r>
    </w:p>
    <w:p w:rsidR="00681BF2" w:rsidRDefault="00681BF2" w:rsidP="00681BF2">
      <w:pPr>
        <w:spacing w:line="360" w:lineRule="auto"/>
        <w:ind w:firstLineChars="200" w:firstLine="480"/>
        <w:jc w:val="left"/>
        <w:rPr>
          <w:sz w:val="24"/>
        </w:rPr>
      </w:pPr>
      <w:r>
        <w:rPr>
          <w:rFonts w:hint="eastAsia"/>
          <w:sz w:val="24"/>
        </w:rPr>
        <w:t>4</w:t>
      </w:r>
      <w:r>
        <w:rPr>
          <w:rFonts w:hint="eastAsia"/>
          <w:sz w:val="24"/>
        </w:rPr>
        <w:t>、客户服务内容及要求</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1</w:t>
      </w:r>
      <w:r>
        <w:rPr>
          <w:rFonts w:hint="eastAsia"/>
          <w:sz w:val="24"/>
        </w:rPr>
        <w:t>）办理客户委托的特约代办服务及时、无差错；</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2</w:t>
      </w:r>
      <w:r>
        <w:rPr>
          <w:rFonts w:hint="eastAsia"/>
          <w:sz w:val="24"/>
        </w:rPr>
        <w:t>）报修处理及时；</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3</w:t>
      </w:r>
      <w:r>
        <w:rPr>
          <w:rFonts w:hint="eastAsia"/>
          <w:sz w:val="24"/>
        </w:rPr>
        <w:t>）档案管理清晰、完善，便于调阅，纸质档案分类存放，资料齐全，保</w:t>
      </w:r>
      <w:r>
        <w:rPr>
          <w:rFonts w:hint="eastAsia"/>
          <w:sz w:val="24"/>
        </w:rPr>
        <w:lastRenderedPageBreak/>
        <w:t>存完整。</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4</w:t>
      </w:r>
      <w:r>
        <w:rPr>
          <w:rFonts w:hint="eastAsia"/>
          <w:sz w:val="24"/>
        </w:rPr>
        <w:t>）</w:t>
      </w:r>
      <w:r>
        <w:rPr>
          <w:sz w:val="24"/>
        </w:rPr>
        <w:t>工作仔细认真，接待热情周到。</w:t>
      </w:r>
    </w:p>
    <w:p w:rsidR="00681BF2" w:rsidRDefault="00681BF2" w:rsidP="00681BF2">
      <w:pPr>
        <w:spacing w:line="360" w:lineRule="auto"/>
        <w:ind w:firstLineChars="200" w:firstLine="480"/>
        <w:jc w:val="left"/>
        <w:rPr>
          <w:sz w:val="24"/>
        </w:rPr>
      </w:pPr>
      <w:r>
        <w:rPr>
          <w:rFonts w:hint="eastAsia"/>
          <w:sz w:val="24"/>
        </w:rPr>
        <w:t>5</w:t>
      </w:r>
      <w:r>
        <w:rPr>
          <w:rFonts w:hint="eastAsia"/>
          <w:sz w:val="24"/>
        </w:rPr>
        <w:t>、</w:t>
      </w:r>
      <w:r>
        <w:rPr>
          <w:sz w:val="24"/>
        </w:rPr>
        <w:t>消防维保维修需求</w:t>
      </w:r>
      <w:r>
        <w:rPr>
          <w:rFonts w:hint="eastAsia"/>
          <w:sz w:val="24"/>
        </w:rPr>
        <w:t>及服务要求</w:t>
      </w:r>
    </w:p>
    <w:p w:rsidR="00681BF2" w:rsidRDefault="00681BF2" w:rsidP="00681BF2">
      <w:pPr>
        <w:spacing w:line="360" w:lineRule="auto"/>
        <w:ind w:firstLineChars="200" w:firstLine="480"/>
        <w:jc w:val="left"/>
        <w:rPr>
          <w:sz w:val="24"/>
        </w:rPr>
      </w:pPr>
      <w:r>
        <w:rPr>
          <w:rFonts w:hint="eastAsia"/>
          <w:sz w:val="24"/>
        </w:rPr>
        <w:t>保证消防设施设备正常运转，做好日常维护维修和管理。制定风险防控措施，制定应急处置预案，制定维护维修计划和方案。</w:t>
      </w:r>
      <w:r>
        <w:rPr>
          <w:rFonts w:hint="eastAsia"/>
          <w:sz w:val="24"/>
        </w:rPr>
        <w:br/>
      </w:r>
      <w:r>
        <w:rPr>
          <w:rFonts w:hint="eastAsia"/>
          <w:sz w:val="24"/>
        </w:rPr>
        <w:t>（</w:t>
      </w:r>
      <w:r>
        <w:rPr>
          <w:rFonts w:hint="eastAsia"/>
          <w:sz w:val="24"/>
        </w:rPr>
        <w:t>1</w:t>
      </w:r>
      <w:r>
        <w:rPr>
          <w:rFonts w:hint="eastAsia"/>
          <w:sz w:val="24"/>
        </w:rPr>
        <w:t>）消防控制室必须做到</w:t>
      </w:r>
      <w:r>
        <w:rPr>
          <w:rFonts w:hint="eastAsia"/>
          <w:sz w:val="24"/>
        </w:rPr>
        <w:t>24</w:t>
      </w:r>
      <w:r>
        <w:rPr>
          <w:rFonts w:hint="eastAsia"/>
          <w:sz w:val="24"/>
        </w:rPr>
        <w:t>小时值守，每班</w:t>
      </w:r>
      <w:r>
        <w:rPr>
          <w:rFonts w:hint="eastAsia"/>
          <w:sz w:val="24"/>
        </w:rPr>
        <w:t>1</w:t>
      </w:r>
      <w:r>
        <w:rPr>
          <w:rFonts w:hint="eastAsia"/>
          <w:sz w:val="24"/>
        </w:rPr>
        <w:t>人，安排项目负责人</w:t>
      </w:r>
      <w:r>
        <w:rPr>
          <w:rFonts w:hint="eastAsia"/>
          <w:sz w:val="24"/>
        </w:rPr>
        <w:t>1</w:t>
      </w:r>
      <w:r>
        <w:rPr>
          <w:rFonts w:hint="eastAsia"/>
          <w:sz w:val="24"/>
        </w:rPr>
        <w:t>人，项目负责人兼日常巡查、管理、联络等工作，特殊情况随叫随到，保证与单位主管部门随时协调、沟通维护维修和处理突发情况，提供合理化建议。以上人员均须持有经国家公安部消防局和</w:t>
      </w:r>
      <w:proofErr w:type="gramStart"/>
      <w:r>
        <w:rPr>
          <w:rFonts w:hint="eastAsia"/>
          <w:sz w:val="24"/>
        </w:rPr>
        <w:t>消防行业</w:t>
      </w:r>
      <w:proofErr w:type="gramEnd"/>
      <w:r>
        <w:rPr>
          <w:rFonts w:hint="eastAsia"/>
          <w:sz w:val="24"/>
        </w:rPr>
        <w:t>职业技能鉴定</w:t>
      </w:r>
      <w:r>
        <w:rPr>
          <w:rFonts w:hint="eastAsia"/>
          <w:sz w:val="24"/>
        </w:rPr>
        <w:t>(</w:t>
      </w:r>
      <w:r>
        <w:rPr>
          <w:rFonts w:hint="eastAsia"/>
          <w:sz w:val="24"/>
        </w:rPr>
        <w:t>指导</w:t>
      </w:r>
      <w:r>
        <w:rPr>
          <w:rFonts w:hint="eastAsia"/>
          <w:sz w:val="24"/>
        </w:rPr>
        <w:t>)</w:t>
      </w:r>
      <w:r>
        <w:rPr>
          <w:rFonts w:hint="eastAsia"/>
          <w:sz w:val="24"/>
        </w:rPr>
        <w:t>中心颁发的消防设施操作员资格证书上岗。</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2</w:t>
      </w:r>
      <w:r>
        <w:rPr>
          <w:rFonts w:hint="eastAsia"/>
          <w:sz w:val="24"/>
        </w:rPr>
        <w:t>）负责对消防重点部位</w:t>
      </w:r>
      <w:r>
        <w:rPr>
          <w:rFonts w:hint="eastAsia"/>
          <w:sz w:val="24"/>
        </w:rPr>
        <w:t>(</w:t>
      </w:r>
      <w:r>
        <w:rPr>
          <w:rFonts w:hint="eastAsia"/>
          <w:sz w:val="24"/>
        </w:rPr>
        <w:t>泵站、气顶压室、喷淋系统、联控系统、各楼宇分机等</w:t>
      </w:r>
      <w:r>
        <w:rPr>
          <w:rFonts w:hint="eastAsia"/>
          <w:sz w:val="24"/>
        </w:rPr>
        <w:t>)</w:t>
      </w:r>
      <w:r>
        <w:rPr>
          <w:rFonts w:hint="eastAsia"/>
          <w:sz w:val="24"/>
        </w:rPr>
        <w:t>设施进行每日检查</w:t>
      </w:r>
      <w:r>
        <w:rPr>
          <w:rFonts w:hint="eastAsia"/>
          <w:sz w:val="24"/>
        </w:rPr>
        <w:t>,</w:t>
      </w:r>
      <w:r>
        <w:rPr>
          <w:rFonts w:hint="eastAsia"/>
          <w:sz w:val="24"/>
        </w:rPr>
        <w:t>认真记录各种控制器的运行情况，并填写《消防控制室值班记录表》、《消防设备检查记录表》。同时掌握消防设施的运行、误报警、故障等有关情况，并填写《消防设施故障处理记录表》。</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3</w:t>
      </w:r>
      <w:r>
        <w:rPr>
          <w:rFonts w:hint="eastAsia"/>
          <w:sz w:val="24"/>
        </w:rPr>
        <w:t>）做好交接班工作，事项清楚，保证未尽事项能够接续运转。</w:t>
      </w:r>
    </w:p>
    <w:p w:rsidR="00681BF2" w:rsidRDefault="00681BF2" w:rsidP="00681BF2">
      <w:pPr>
        <w:spacing w:line="360" w:lineRule="auto"/>
        <w:ind w:firstLineChars="200" w:firstLine="480"/>
        <w:jc w:val="left"/>
        <w:rPr>
          <w:sz w:val="24"/>
        </w:rPr>
      </w:pPr>
      <w:r>
        <w:rPr>
          <w:rFonts w:hint="eastAsia"/>
          <w:sz w:val="24"/>
        </w:rPr>
        <w:t>（</w:t>
      </w:r>
      <w:r>
        <w:rPr>
          <w:rFonts w:hint="eastAsia"/>
          <w:sz w:val="24"/>
        </w:rPr>
        <w:t>4</w:t>
      </w:r>
      <w:r>
        <w:rPr>
          <w:rFonts w:hint="eastAsia"/>
          <w:sz w:val="24"/>
        </w:rPr>
        <w:t>）对消防控制室设备及通讯器材等进行经常性的检查，定期做好系统功测验，协助技术人员做好维护维修工作，不得挪用或擅自拆除、停用消防设施，保证设备正常运行。</w:t>
      </w:r>
      <w:r>
        <w:rPr>
          <w:rFonts w:hint="eastAsia"/>
          <w:sz w:val="24"/>
        </w:rPr>
        <w:br/>
        <w:t xml:space="preserve"> </w:t>
      </w:r>
      <w:r>
        <w:rPr>
          <w:rFonts w:hint="eastAsia"/>
          <w:sz w:val="24"/>
        </w:rPr>
        <w:t>（</w:t>
      </w:r>
      <w:r>
        <w:rPr>
          <w:rFonts w:hint="eastAsia"/>
          <w:sz w:val="24"/>
        </w:rPr>
        <w:t>5</w:t>
      </w:r>
      <w:r>
        <w:rPr>
          <w:rFonts w:hint="eastAsia"/>
          <w:sz w:val="24"/>
        </w:rPr>
        <w:t>）每月向本单位负责人和采购人主管部门负责人报告消防的运行情况，协助做好消防管理工作，提出好的建议。</w:t>
      </w:r>
      <w:r>
        <w:rPr>
          <w:rFonts w:hint="eastAsia"/>
          <w:sz w:val="24"/>
        </w:rPr>
        <w:br/>
        <w:t xml:space="preserve"> </w:t>
      </w:r>
      <w:r>
        <w:rPr>
          <w:rFonts w:hint="eastAsia"/>
          <w:sz w:val="24"/>
        </w:rPr>
        <w:t>（</w:t>
      </w:r>
      <w:r>
        <w:rPr>
          <w:rFonts w:hint="eastAsia"/>
          <w:sz w:val="24"/>
        </w:rPr>
        <w:t>6</w:t>
      </w:r>
      <w:r>
        <w:rPr>
          <w:rFonts w:hint="eastAsia"/>
          <w:sz w:val="24"/>
        </w:rPr>
        <w:t>）熟练掌握本单位《消防应急处理预案》，火灾情况下能按照预案开展灭火</w:t>
      </w:r>
      <w:r>
        <w:rPr>
          <w:rFonts w:hint="eastAsia"/>
          <w:sz w:val="24"/>
        </w:rPr>
        <w:br/>
      </w:r>
      <w:r>
        <w:rPr>
          <w:rFonts w:hint="eastAsia"/>
          <w:sz w:val="24"/>
        </w:rPr>
        <w:t>救援工作。</w:t>
      </w:r>
      <w:r>
        <w:rPr>
          <w:rFonts w:hint="eastAsia"/>
          <w:sz w:val="24"/>
        </w:rPr>
        <w:br/>
        <w:t xml:space="preserve"> </w:t>
      </w:r>
      <w:r>
        <w:rPr>
          <w:rFonts w:hint="eastAsia"/>
          <w:sz w:val="24"/>
        </w:rPr>
        <w:t>（</w:t>
      </w:r>
      <w:r>
        <w:rPr>
          <w:rFonts w:hint="eastAsia"/>
          <w:sz w:val="24"/>
        </w:rPr>
        <w:t>7</w:t>
      </w:r>
      <w:r>
        <w:rPr>
          <w:rFonts w:hint="eastAsia"/>
          <w:sz w:val="24"/>
        </w:rPr>
        <w:t>）主动学习贯彻消防法律法规、遵守消防安全管理制度，以高度的责任感完</w:t>
      </w:r>
      <w:r>
        <w:rPr>
          <w:rFonts w:hint="eastAsia"/>
          <w:sz w:val="24"/>
        </w:rPr>
        <w:br/>
      </w:r>
      <w:r>
        <w:rPr>
          <w:rFonts w:hint="eastAsia"/>
          <w:sz w:val="24"/>
        </w:rPr>
        <w:t>成各项技术要求和日常管理工作。</w:t>
      </w:r>
    </w:p>
    <w:p w:rsidR="00681BF2" w:rsidRDefault="00681BF2" w:rsidP="00681BF2">
      <w:pPr>
        <w:spacing w:line="360" w:lineRule="auto"/>
        <w:rPr>
          <w:b/>
          <w:sz w:val="24"/>
          <w:szCs w:val="24"/>
        </w:rPr>
      </w:pPr>
      <w:r>
        <w:rPr>
          <w:rFonts w:hint="eastAsia"/>
          <w:b/>
          <w:sz w:val="24"/>
          <w:szCs w:val="24"/>
        </w:rPr>
        <w:t>四、应急服务要求</w:t>
      </w:r>
    </w:p>
    <w:p w:rsidR="00681BF2" w:rsidRDefault="00681BF2" w:rsidP="00681BF2">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81BF2" w:rsidRDefault="00681BF2" w:rsidP="00681BF2">
      <w:pPr>
        <w:spacing w:line="360" w:lineRule="auto"/>
        <w:rPr>
          <w:b/>
          <w:sz w:val="24"/>
          <w:szCs w:val="24"/>
        </w:rPr>
      </w:pPr>
      <w:r>
        <w:rPr>
          <w:rFonts w:hint="eastAsia"/>
          <w:b/>
          <w:sz w:val="24"/>
          <w:szCs w:val="24"/>
        </w:rPr>
        <w:lastRenderedPageBreak/>
        <w:t>五、人员保密要求</w:t>
      </w:r>
    </w:p>
    <w:p w:rsidR="00681BF2" w:rsidRDefault="00681BF2" w:rsidP="00681BF2">
      <w:pPr>
        <w:spacing w:line="360" w:lineRule="auto"/>
        <w:ind w:firstLineChars="200" w:firstLine="48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681BF2" w:rsidRDefault="00681BF2" w:rsidP="00681BF2">
      <w:pPr>
        <w:spacing w:line="360" w:lineRule="auto"/>
        <w:rPr>
          <w:b/>
          <w:sz w:val="24"/>
          <w:szCs w:val="24"/>
        </w:rPr>
      </w:pPr>
      <w:r>
        <w:rPr>
          <w:rFonts w:hint="eastAsia"/>
          <w:b/>
          <w:sz w:val="24"/>
          <w:szCs w:val="24"/>
        </w:rPr>
        <w:t>六、人员稳定性要求</w:t>
      </w:r>
    </w:p>
    <w:p w:rsidR="00681BF2" w:rsidRDefault="00681BF2" w:rsidP="00681BF2">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681BF2" w:rsidRDefault="00681BF2" w:rsidP="00681BF2">
      <w:pPr>
        <w:spacing w:line="360" w:lineRule="auto"/>
        <w:rPr>
          <w:b/>
          <w:sz w:val="24"/>
          <w:szCs w:val="24"/>
        </w:rPr>
      </w:pPr>
      <w:r>
        <w:rPr>
          <w:rFonts w:hint="eastAsia"/>
          <w:b/>
          <w:sz w:val="24"/>
          <w:szCs w:val="24"/>
        </w:rPr>
        <w:t>七、进驻和接管要求</w:t>
      </w:r>
    </w:p>
    <w:p w:rsidR="00681BF2" w:rsidRDefault="00681BF2" w:rsidP="00681BF2">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81BF2" w:rsidRDefault="00681BF2" w:rsidP="00681BF2">
      <w:pPr>
        <w:spacing w:line="360" w:lineRule="auto"/>
        <w:rPr>
          <w:b/>
          <w:sz w:val="24"/>
          <w:szCs w:val="24"/>
        </w:rPr>
      </w:pPr>
      <w:r>
        <w:rPr>
          <w:rFonts w:hint="eastAsia"/>
          <w:b/>
          <w:sz w:val="24"/>
          <w:szCs w:val="24"/>
        </w:rPr>
        <w:t>八、费用分割</w:t>
      </w:r>
    </w:p>
    <w:p w:rsidR="00681BF2" w:rsidRDefault="00681BF2" w:rsidP="00681BF2">
      <w:pPr>
        <w:spacing w:line="360" w:lineRule="auto"/>
        <w:ind w:firstLineChars="200" w:firstLine="480"/>
        <w:jc w:val="left"/>
        <w:rPr>
          <w:sz w:val="24"/>
        </w:rPr>
      </w:pPr>
      <w:r>
        <w:rPr>
          <w:rFonts w:hint="eastAsia"/>
          <w:sz w:val="24"/>
        </w:rPr>
        <w:t>1</w:t>
      </w:r>
      <w:r>
        <w:rPr>
          <w:rFonts w:hint="eastAsia"/>
          <w:sz w:val="24"/>
        </w:rPr>
        <w:t>、物业服务人员的服装。所有人员统一着装并佩戴工牌，要</w:t>
      </w:r>
      <w:r>
        <w:rPr>
          <w:sz w:val="24"/>
        </w:rPr>
        <w:t>求干净整洁</w:t>
      </w:r>
      <w:r>
        <w:rPr>
          <w:rFonts w:hint="eastAsia"/>
          <w:sz w:val="24"/>
        </w:rPr>
        <w:t>，</w:t>
      </w:r>
      <w:r>
        <w:rPr>
          <w:sz w:val="24"/>
        </w:rPr>
        <w:t>服装费用（</w:t>
      </w:r>
      <w:proofErr w:type="gramStart"/>
      <w:r>
        <w:rPr>
          <w:sz w:val="24"/>
        </w:rPr>
        <w:t>含工牌</w:t>
      </w:r>
      <w:proofErr w:type="gramEnd"/>
      <w:r>
        <w:rPr>
          <w:sz w:val="24"/>
        </w:rPr>
        <w:t>制作费用）由</w:t>
      </w:r>
      <w:r>
        <w:rPr>
          <w:rFonts w:hint="eastAsia"/>
          <w:sz w:val="24"/>
        </w:rPr>
        <w:t>中标供应商</w:t>
      </w:r>
      <w:r>
        <w:rPr>
          <w:sz w:val="24"/>
        </w:rPr>
        <w:t>承担。</w:t>
      </w:r>
    </w:p>
    <w:p w:rsidR="00681BF2" w:rsidRDefault="00681BF2" w:rsidP="00681BF2">
      <w:pPr>
        <w:spacing w:line="360" w:lineRule="auto"/>
        <w:ind w:firstLineChars="200" w:firstLine="480"/>
        <w:jc w:val="left"/>
        <w:rPr>
          <w:sz w:val="24"/>
        </w:rPr>
      </w:pPr>
      <w:r>
        <w:rPr>
          <w:sz w:val="24"/>
        </w:rPr>
        <w:t>2</w:t>
      </w:r>
      <w:r>
        <w:rPr>
          <w:sz w:val="24"/>
        </w:rPr>
        <w:t>、保洁服务中使用的工具、耗材由</w:t>
      </w:r>
      <w:r>
        <w:rPr>
          <w:rFonts w:hint="eastAsia"/>
          <w:sz w:val="24"/>
        </w:rPr>
        <w:t>中标供应商</w:t>
      </w:r>
      <w:r>
        <w:rPr>
          <w:sz w:val="24"/>
        </w:rPr>
        <w:t>提供。</w:t>
      </w:r>
    </w:p>
    <w:p w:rsidR="00681BF2" w:rsidRDefault="00681BF2" w:rsidP="00681BF2">
      <w:pPr>
        <w:spacing w:line="360" w:lineRule="auto"/>
        <w:ind w:firstLineChars="200" w:firstLine="480"/>
        <w:jc w:val="left"/>
        <w:rPr>
          <w:sz w:val="24"/>
        </w:rPr>
      </w:pPr>
      <w:r>
        <w:rPr>
          <w:rFonts w:hint="eastAsia"/>
          <w:sz w:val="24"/>
        </w:rPr>
        <w:t>3</w:t>
      </w:r>
      <w:r>
        <w:rPr>
          <w:rFonts w:hint="eastAsia"/>
          <w:sz w:val="24"/>
        </w:rPr>
        <w:t>、更换配件价值（不含中央空调、消防设施及电梯）若采购人认为单项单次低于</w:t>
      </w:r>
      <w:r>
        <w:rPr>
          <w:rFonts w:hint="eastAsia"/>
          <w:sz w:val="24"/>
        </w:rPr>
        <w:t>200</w:t>
      </w:r>
      <w:r>
        <w:rPr>
          <w:rFonts w:hint="eastAsia"/>
          <w:sz w:val="24"/>
        </w:rPr>
        <w:t>元由中标供应商负责购买担负费用并负责免费更换，高于</w:t>
      </w:r>
      <w:r>
        <w:rPr>
          <w:rFonts w:hint="eastAsia"/>
          <w:sz w:val="24"/>
        </w:rPr>
        <w:t>200</w:t>
      </w:r>
      <w:r>
        <w:rPr>
          <w:rFonts w:hint="eastAsia"/>
          <w:sz w:val="24"/>
        </w:rPr>
        <w:t>元的由采购人按照内部程序进行购买，中标供应商负责免费更换。</w:t>
      </w:r>
    </w:p>
    <w:p w:rsidR="00681BF2" w:rsidRDefault="00681BF2" w:rsidP="00681BF2">
      <w:pPr>
        <w:spacing w:line="360" w:lineRule="auto"/>
        <w:ind w:firstLineChars="200" w:firstLine="480"/>
        <w:jc w:val="left"/>
        <w:rPr>
          <w:sz w:val="24"/>
        </w:rPr>
      </w:pPr>
      <w:r>
        <w:rPr>
          <w:rFonts w:hint="eastAsia"/>
          <w:sz w:val="24"/>
        </w:rPr>
        <w:t>4</w:t>
      </w:r>
      <w:r>
        <w:rPr>
          <w:rFonts w:hint="eastAsia"/>
          <w:sz w:val="24"/>
        </w:rPr>
        <w:t>、垃圾清运费用由中标供应商提供。</w:t>
      </w:r>
    </w:p>
    <w:p w:rsidR="00681BF2" w:rsidRDefault="00681BF2" w:rsidP="00681BF2">
      <w:pPr>
        <w:spacing w:line="360" w:lineRule="auto"/>
        <w:ind w:firstLineChars="200" w:firstLine="480"/>
        <w:jc w:val="left"/>
        <w:rPr>
          <w:sz w:val="24"/>
        </w:rPr>
      </w:pPr>
      <w:r>
        <w:rPr>
          <w:rFonts w:hint="eastAsia"/>
          <w:sz w:val="24"/>
        </w:rPr>
        <w:t>5</w:t>
      </w:r>
      <w:r>
        <w:rPr>
          <w:rFonts w:hint="eastAsia"/>
          <w:sz w:val="24"/>
        </w:rPr>
        <w:t>、餐厅易耗品（酒精、餐巾纸、洗涤剂、菜刀、小件厨具等）由中标供应商提供；厨房烟道清洗每半年一次，由中标供应商提供，附属用品（电池、水牌、</w:t>
      </w:r>
      <w:proofErr w:type="gramStart"/>
      <w:r>
        <w:rPr>
          <w:rFonts w:hint="eastAsia"/>
          <w:sz w:val="24"/>
        </w:rPr>
        <w:t>路锥等</w:t>
      </w:r>
      <w:proofErr w:type="gramEnd"/>
      <w:r>
        <w:rPr>
          <w:rFonts w:hint="eastAsia"/>
          <w:sz w:val="24"/>
        </w:rPr>
        <w:t>）由中标供应商提供。</w:t>
      </w:r>
    </w:p>
    <w:p w:rsidR="00681BF2" w:rsidRDefault="00681BF2" w:rsidP="00681BF2">
      <w:pPr>
        <w:spacing w:line="360" w:lineRule="auto"/>
        <w:ind w:firstLineChars="200" w:firstLine="480"/>
        <w:jc w:val="left"/>
        <w:rPr>
          <w:sz w:val="24"/>
        </w:rPr>
      </w:pPr>
      <w:r>
        <w:rPr>
          <w:rFonts w:hint="eastAsia"/>
          <w:sz w:val="24"/>
        </w:rPr>
        <w:t>6</w:t>
      </w:r>
      <w:r>
        <w:rPr>
          <w:rFonts w:hint="eastAsia"/>
          <w:sz w:val="24"/>
        </w:rPr>
        <w:t>、所有用水、电、煤气、暖气费用全部由采购人支付；</w:t>
      </w:r>
    </w:p>
    <w:p w:rsidR="00681BF2" w:rsidRDefault="00681BF2" w:rsidP="00681BF2">
      <w:pPr>
        <w:spacing w:line="360" w:lineRule="auto"/>
        <w:ind w:firstLineChars="200" w:firstLine="480"/>
        <w:jc w:val="left"/>
        <w:rPr>
          <w:sz w:val="24"/>
        </w:rPr>
      </w:pPr>
      <w:r>
        <w:rPr>
          <w:rFonts w:hint="eastAsia"/>
          <w:sz w:val="24"/>
        </w:rPr>
        <w:t>7</w:t>
      </w:r>
      <w:r>
        <w:rPr>
          <w:rFonts w:hint="eastAsia"/>
          <w:sz w:val="24"/>
        </w:rPr>
        <w:t>、采购人为中标供应商提供办公用房及储物间。</w:t>
      </w:r>
    </w:p>
    <w:p w:rsidR="00681BF2" w:rsidRDefault="00681BF2" w:rsidP="00681BF2">
      <w:pPr>
        <w:spacing w:line="360" w:lineRule="auto"/>
        <w:rPr>
          <w:b/>
          <w:sz w:val="24"/>
          <w:szCs w:val="24"/>
        </w:rPr>
      </w:pPr>
      <w:r>
        <w:rPr>
          <w:rFonts w:hint="eastAsia"/>
          <w:b/>
          <w:sz w:val="24"/>
          <w:szCs w:val="24"/>
        </w:rPr>
        <w:t>九、物业服务过程中，对物业公司评价考核验收标准</w:t>
      </w:r>
    </w:p>
    <w:p w:rsidR="00681BF2" w:rsidRDefault="00681BF2" w:rsidP="00681BF2">
      <w:pPr>
        <w:spacing w:line="360" w:lineRule="auto"/>
        <w:ind w:firstLineChars="200" w:firstLine="480"/>
        <w:jc w:val="left"/>
        <w:rPr>
          <w:sz w:val="24"/>
        </w:rPr>
      </w:pPr>
      <w:r>
        <w:rPr>
          <w:rFonts w:hint="eastAsia"/>
          <w:sz w:val="24"/>
        </w:rPr>
        <w:t>供应商必须与采购人签订物业管理责任书和安全管理责任书，明确物业公司应承担的相应责任并落实经济处罚制度。</w:t>
      </w:r>
      <w:r>
        <w:rPr>
          <w:rFonts w:hint="eastAsia"/>
          <w:sz w:val="24"/>
        </w:rPr>
        <w:t xml:space="preserve"> </w:t>
      </w:r>
    </w:p>
    <w:p w:rsidR="00681BF2" w:rsidRDefault="00681BF2" w:rsidP="00681BF2">
      <w:pPr>
        <w:spacing w:line="360" w:lineRule="auto"/>
        <w:ind w:firstLineChars="200" w:firstLine="480"/>
        <w:jc w:val="left"/>
        <w:rPr>
          <w:sz w:val="24"/>
        </w:rPr>
      </w:pPr>
      <w:r>
        <w:rPr>
          <w:rFonts w:hint="eastAsia"/>
          <w:sz w:val="24"/>
        </w:rPr>
        <w:t>供应商必须与采购人签订物业管理责任书和安全管理责任书，明确物业公司应承担的相应责任并落实经济处罚制度。</w:t>
      </w:r>
      <w:r>
        <w:rPr>
          <w:rFonts w:hint="eastAsia"/>
          <w:sz w:val="24"/>
        </w:rPr>
        <w:t xml:space="preserve"> </w:t>
      </w:r>
    </w:p>
    <w:p w:rsidR="00681BF2" w:rsidRDefault="00681BF2" w:rsidP="00681BF2">
      <w:pPr>
        <w:spacing w:line="360" w:lineRule="auto"/>
        <w:ind w:firstLineChars="200" w:firstLine="480"/>
        <w:jc w:val="left"/>
        <w:rPr>
          <w:sz w:val="24"/>
        </w:rPr>
      </w:pPr>
      <w:r>
        <w:rPr>
          <w:rFonts w:hint="eastAsia"/>
          <w:sz w:val="24"/>
        </w:rPr>
        <w:t>1</w:t>
      </w:r>
      <w:r>
        <w:rPr>
          <w:rFonts w:hint="eastAsia"/>
          <w:sz w:val="24"/>
        </w:rPr>
        <w:t>、每月考核一次，按照项目需求书中工作内容及合同要求进行考核，每</w:t>
      </w:r>
      <w:proofErr w:type="gramStart"/>
      <w:r>
        <w:rPr>
          <w:rFonts w:hint="eastAsia"/>
          <w:sz w:val="24"/>
        </w:rPr>
        <w:t>月</w:t>
      </w:r>
      <w:r>
        <w:rPr>
          <w:rFonts w:hint="eastAsia"/>
          <w:sz w:val="24"/>
        </w:rPr>
        <w:lastRenderedPageBreak/>
        <w:t>分</w:t>
      </w:r>
      <w:proofErr w:type="gramEnd"/>
      <w:r>
        <w:rPr>
          <w:rFonts w:hint="eastAsia"/>
          <w:sz w:val="24"/>
        </w:rPr>
        <w:t>值低于</w:t>
      </w:r>
      <w:r>
        <w:rPr>
          <w:rFonts w:hint="eastAsia"/>
          <w:sz w:val="24"/>
        </w:rPr>
        <w:t>75</w:t>
      </w:r>
      <w:r>
        <w:rPr>
          <w:rFonts w:hint="eastAsia"/>
          <w:sz w:val="24"/>
        </w:rPr>
        <w:t>分为不合格，不合格扣除当月费用</w:t>
      </w:r>
      <w:r>
        <w:rPr>
          <w:rFonts w:hint="eastAsia"/>
          <w:sz w:val="24"/>
        </w:rPr>
        <w:t>40%</w:t>
      </w:r>
      <w:r>
        <w:rPr>
          <w:rFonts w:hint="eastAsia"/>
          <w:sz w:val="24"/>
        </w:rPr>
        <w:t>，督促进行整改后，出现第二次不合格扣除当月费用</w:t>
      </w:r>
      <w:r>
        <w:rPr>
          <w:rFonts w:hint="eastAsia"/>
          <w:sz w:val="24"/>
        </w:rPr>
        <w:t>60%</w:t>
      </w:r>
      <w:r>
        <w:rPr>
          <w:rFonts w:hint="eastAsia"/>
          <w:sz w:val="24"/>
        </w:rPr>
        <w:t>，连续出现三次不合格，采购人有权终止合同。</w:t>
      </w:r>
    </w:p>
    <w:p w:rsidR="00681BF2" w:rsidRDefault="00681BF2" w:rsidP="00681BF2">
      <w:pPr>
        <w:spacing w:line="360" w:lineRule="auto"/>
        <w:ind w:firstLineChars="200" w:firstLine="480"/>
        <w:jc w:val="left"/>
        <w:rPr>
          <w:sz w:val="24"/>
          <w:szCs w:val="24"/>
        </w:rPr>
      </w:pPr>
      <w:r>
        <w:rPr>
          <w:rFonts w:hint="eastAsia"/>
          <w:sz w:val="24"/>
        </w:rPr>
        <w:t>2</w:t>
      </w:r>
      <w:r>
        <w:rPr>
          <w:rFonts w:hint="eastAsia"/>
          <w:sz w:val="24"/>
        </w:rPr>
        <w:t>、如发现中标物业公司存在人员空岗问题，包括但不限于长期</w:t>
      </w:r>
      <w:proofErr w:type="gramStart"/>
      <w:r>
        <w:rPr>
          <w:rFonts w:hint="eastAsia"/>
          <w:sz w:val="24"/>
        </w:rPr>
        <w:t>不</w:t>
      </w:r>
      <w:proofErr w:type="gramEnd"/>
      <w:r>
        <w:rPr>
          <w:rFonts w:hint="eastAsia"/>
          <w:sz w:val="24"/>
        </w:rPr>
        <w:t>在岗以及临时</w:t>
      </w:r>
      <w:proofErr w:type="gramStart"/>
      <w:r>
        <w:rPr>
          <w:rFonts w:hint="eastAsia"/>
          <w:sz w:val="24"/>
        </w:rPr>
        <w:t>不</w:t>
      </w:r>
      <w:proofErr w:type="gramEnd"/>
      <w:r>
        <w:rPr>
          <w:rFonts w:hint="eastAsia"/>
          <w:sz w:val="24"/>
        </w:rPr>
        <w:t>在岗（但事先经准许请假的除外），采购人有权扣除当月费用</w:t>
      </w:r>
      <w:r>
        <w:rPr>
          <w:rFonts w:hint="eastAsia"/>
          <w:sz w:val="24"/>
        </w:rPr>
        <w:t>40%</w:t>
      </w:r>
      <w:r>
        <w:rPr>
          <w:rFonts w:hint="eastAsia"/>
          <w:sz w:val="24"/>
        </w:rPr>
        <w:t>，一个月连续发现此类问题达</w:t>
      </w:r>
      <w:r>
        <w:rPr>
          <w:rFonts w:hint="eastAsia"/>
          <w:sz w:val="24"/>
        </w:rPr>
        <w:t>2</w:t>
      </w:r>
      <w:r>
        <w:rPr>
          <w:rFonts w:hint="eastAsia"/>
          <w:sz w:val="24"/>
        </w:rPr>
        <w:t>次或</w:t>
      </w:r>
      <w:r>
        <w:rPr>
          <w:rFonts w:hint="eastAsia"/>
          <w:sz w:val="24"/>
        </w:rPr>
        <w:t>2</w:t>
      </w:r>
      <w:r>
        <w:rPr>
          <w:rFonts w:hint="eastAsia"/>
          <w:sz w:val="24"/>
        </w:rPr>
        <w:t>次以上的，视为中标物业公司存在严重违约行为，采购人在扣除当月合同金额的</w:t>
      </w:r>
      <w:r>
        <w:rPr>
          <w:rFonts w:hint="eastAsia"/>
          <w:sz w:val="24"/>
        </w:rPr>
        <w:t>60%</w:t>
      </w:r>
      <w:r>
        <w:rPr>
          <w:rFonts w:hint="eastAsia"/>
          <w:sz w:val="24"/>
        </w:rPr>
        <w:t>的同时，有权立即终止合同，并要求其承担相应的赔偿责任。</w:t>
      </w:r>
    </w:p>
    <w:p w:rsidR="00681BF2" w:rsidRDefault="00681BF2" w:rsidP="00681BF2">
      <w:pPr>
        <w:spacing w:line="360" w:lineRule="auto"/>
        <w:rPr>
          <w:b/>
          <w:sz w:val="24"/>
          <w:szCs w:val="24"/>
        </w:rPr>
      </w:pPr>
      <w:r>
        <w:rPr>
          <w:rFonts w:hint="eastAsia"/>
          <w:b/>
          <w:sz w:val="24"/>
          <w:szCs w:val="24"/>
        </w:rPr>
        <w:t>十、物业服务过程中须执行的国家相关标准、行业标准、地方标准或其他标准、规范</w:t>
      </w:r>
    </w:p>
    <w:p w:rsidR="00681BF2" w:rsidRDefault="00681BF2" w:rsidP="00681BF2">
      <w:pPr>
        <w:spacing w:line="360" w:lineRule="auto"/>
        <w:ind w:firstLineChars="200" w:firstLine="480"/>
        <w:jc w:val="left"/>
        <w:rPr>
          <w:sz w:val="24"/>
        </w:rPr>
      </w:pPr>
      <w:r>
        <w:rPr>
          <w:rFonts w:hint="eastAsia"/>
          <w:sz w:val="24"/>
        </w:rPr>
        <w:t>按照采购合同的约定和现行国家标准、行业标准或企业标准对每一服务环节、安全标准的履约情况进行考核与验收。验收结束后，出具验收书，列明各项服务的考核验收情况及项目总体评价，由验收双方共同签署。</w:t>
      </w:r>
    </w:p>
    <w:p w:rsidR="00681BF2" w:rsidRPr="00B91855" w:rsidRDefault="00681BF2" w:rsidP="00681BF2">
      <w:pPr>
        <w:spacing w:line="360" w:lineRule="auto"/>
        <w:ind w:firstLineChars="200" w:firstLine="480"/>
        <w:jc w:val="left"/>
        <w:rPr>
          <w:rFonts w:asciiTheme="minorHAnsi" w:hAnsiTheme="minorHAnsi" w:cstheme="minorBidi"/>
          <w:szCs w:val="22"/>
        </w:rPr>
      </w:pPr>
      <w:r>
        <w:rPr>
          <w:rFonts w:hint="eastAsia"/>
          <w:sz w:val="24"/>
        </w:rPr>
        <w:t>物业付款与考核相挂钩，物业公司服务要达到采购人的要求，认真完成采购人规定的作业内容，达到采购人规定的工作标准，如未能达到约定的工作标准，采购人有权责令投标方在</w:t>
      </w:r>
      <w:r>
        <w:rPr>
          <w:rFonts w:hint="eastAsia"/>
          <w:sz w:val="24"/>
        </w:rPr>
        <w:t>15</w:t>
      </w:r>
      <w:r>
        <w:rPr>
          <w:rFonts w:hint="eastAsia"/>
          <w:sz w:val="24"/>
        </w:rPr>
        <w:t>日内进行整改，逾期未整改的，采购人有权扣发</w:t>
      </w:r>
      <w:r>
        <w:rPr>
          <w:rFonts w:hint="eastAsia"/>
          <w:sz w:val="24"/>
        </w:rPr>
        <w:t>10%</w:t>
      </w:r>
      <w:r>
        <w:rPr>
          <w:rFonts w:hint="eastAsia"/>
          <w:sz w:val="24"/>
        </w:rPr>
        <w:t>至全额的服务费或终止本合同。</w:t>
      </w:r>
    </w:p>
    <w:p w:rsidR="00681BF2" w:rsidRPr="00681BF2" w:rsidRDefault="00681BF2" w:rsidP="00681BF2">
      <w:pPr>
        <w:sectPr w:rsidR="00681BF2" w:rsidRPr="00681BF2">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05498F">
        <w:rPr>
          <w:rFonts w:ascii="Times New Roman" w:hAnsi="Times New Roman" w:hint="eastAsia"/>
        </w:rPr>
        <w:t>磋商</w:t>
      </w:r>
      <w:r w:rsidRPr="009A0835">
        <w:rPr>
          <w:rFonts w:ascii="Times New Roman" w:hAnsi="Times New Roman"/>
        </w:rPr>
        <w:t>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84"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F461F" w:rsidRPr="00CF461F" w:rsidRDefault="00487087" w:rsidP="00CF461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F461F" w:rsidRPr="00CF461F">
        <w:rPr>
          <w:rFonts w:ascii="Times New Roman" w:eastAsia="宋体" w:hAnsi="Times New Roman" w:cs="Times New Roman" w:hint="eastAsia"/>
          <w:color w:val="auto"/>
        </w:rPr>
        <w:t>联合体各方之间应当签订共同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协议后，不得再以自己名义单独在同一合同项下</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，也不得组成新的联合体参加同一合同项下的</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3F3CB7">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5" w:name="OLE_LINK5"/>
      <w:bookmarkStart w:id="86" w:name="OLE_LINK6"/>
      <w:r>
        <w:rPr>
          <w:rFonts w:ascii="Times New Roman" w:eastAsia="宋体" w:hAnsi="Times New Roman" w:cs="Times New Roman" w:hint="eastAsia"/>
          <w:color w:val="auto"/>
        </w:rPr>
        <w:t>物业管理条例</w:t>
      </w:r>
      <w:bookmarkEnd w:id="85"/>
      <w:bookmarkEnd w:id="86"/>
      <w:r>
        <w:rPr>
          <w:rFonts w:ascii="Times New Roman" w:eastAsia="宋体" w:hAnsi="Times New Roman" w:cs="Times New Roman" w:hint="eastAsia"/>
          <w:color w:val="auto"/>
        </w:rPr>
        <w:t>》第三十二条的规定“从事物业管理活动的企业应当具有独立的法人资格”，因此本项目不接受分公司</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6720B1">
        <w:rPr>
          <w:rFonts w:ascii="Times New Roman" w:eastAsia="宋体" w:hAnsi="Times New Roman" w:cs="Times New Roman" w:hint="eastAsia"/>
          <w:color w:val="auto"/>
        </w:rPr>
        <w:t>供应</w:t>
      </w:r>
      <w:proofErr w:type="gramEnd"/>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0041037E">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0041037E">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 xml:space="preserve"> </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0041037E">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 xml:space="preserve"> </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Pr>
          <w:rFonts w:ascii="Times New Roman" w:eastAsia="宋体" w:hAnsi="Times New Roman" w:cs="Times New Roman" w:hint="eastAsia"/>
          <w:color w:val="auto"/>
        </w:rPr>
        <w:t>磋商</w:t>
      </w:r>
      <w:r w:rsidR="0041037E">
        <w:rPr>
          <w:rFonts w:ascii="Times New Roman" w:eastAsia="宋体" w:hAnsi="Times New Roman" w:cs="Times New Roman" w:hint="eastAsia"/>
          <w:color w:val="auto"/>
        </w:rPr>
        <w:t>的依据，由此导致的风险由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487087" w:rsidRPr="00C627B1" w:rsidRDefault="006720B1"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87087" w:rsidRPr="00C627B1">
        <w:rPr>
          <w:rFonts w:ascii="Times New Roman" w:eastAsia="宋体" w:hAnsi="Times New Roman" w:cs="Times New Roman" w:hint="eastAsia"/>
          <w:color w:val="auto"/>
        </w:rPr>
        <w:t>必须提交证明其有资格进行</w:t>
      </w:r>
      <w:r w:rsidR="003F3CB7">
        <w:rPr>
          <w:rFonts w:ascii="Times New Roman" w:eastAsia="宋体" w:hAnsi="Times New Roman" w:cs="Times New Roman" w:hint="eastAsia"/>
          <w:color w:val="auto"/>
        </w:rPr>
        <w:t>磋商</w:t>
      </w:r>
      <w:r w:rsidR="00487087" w:rsidRPr="00C627B1">
        <w:rPr>
          <w:rFonts w:ascii="Times New Roman" w:eastAsia="宋体" w:hAnsi="Times New Roman" w:cs="Times New Roman" w:hint="eastAsia"/>
          <w:color w:val="auto"/>
        </w:rPr>
        <w:t>和有能力履行合同的文件，作为</w:t>
      </w:r>
      <w:r w:rsidR="00487087">
        <w:rPr>
          <w:rFonts w:ascii="Times New Roman" w:eastAsia="宋体" w:hAnsi="Times New Roman" w:cs="Times New Roman" w:hint="eastAsia"/>
          <w:color w:val="auto"/>
        </w:rPr>
        <w:t>响应文件</w:t>
      </w:r>
      <w:r w:rsidR="00487087"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w:t>
      </w:r>
      <w:proofErr w:type="gramStart"/>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w:t>
      </w:r>
      <w:r w:rsidR="00064816">
        <w:rPr>
          <w:rFonts w:ascii="Times New Roman" w:eastAsia="宋体" w:hAnsi="Times New Roman" w:cs="Times New Roman" w:hint="eastAsia"/>
          <w:color w:val="auto"/>
        </w:rPr>
        <w:lastRenderedPageBreak/>
        <w:t>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须于《磋商邀请函》规定的</w:t>
      </w:r>
      <w:r w:rsidR="003F3CB7">
        <w:rPr>
          <w:rFonts w:ascii="Times New Roman" w:eastAsia="宋体" w:hAnsi="Times New Roman" w:cs="Times New Roman" w:hint="eastAsia"/>
          <w:color w:val="auto"/>
        </w:rPr>
        <w:t>磋商</w:t>
      </w:r>
      <w:r w:rsidR="00495447">
        <w:rPr>
          <w:rFonts w:ascii="Times New Roman" w:eastAsia="宋体" w:hAnsi="Times New Roman" w:cs="Times New Roman" w:hint="eastAsia"/>
          <w:color w:val="auto"/>
        </w:rPr>
        <w:t>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F65FEF">
        <w:rPr>
          <w:rFonts w:ascii="Times New Roman" w:eastAsia="宋体" w:hAnsi="Times New Roman" w:cs="Times New Roman" w:hint="eastAsia"/>
          <w:color w:val="auto"/>
        </w:rPr>
        <w:t>天津数字认证有限公司</w:t>
      </w:r>
      <w:r w:rsidR="009742AA">
        <w:rPr>
          <w:rFonts w:ascii="Times New Roman" w:eastAsia="宋体" w:hAnsi="Times New Roman" w:cs="Times New Roman" w:hint="eastAsia"/>
          <w:color w:val="auto"/>
        </w:rPr>
        <w:t>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9778AD">
        <w:rPr>
          <w:rFonts w:ascii="Times New Roman" w:eastAsia="宋体" w:hAnsi="Times New Roman" w:cs="Times New Roman" w:hint="eastAsia"/>
          <w:color w:val="auto"/>
        </w:rPr>
        <w:t>响应</w:t>
      </w:r>
      <w:r>
        <w:rPr>
          <w:rFonts w:ascii="Times New Roman" w:eastAsia="宋体" w:hAnsi="Times New Roman" w:cs="Times New Roman" w:hint="eastAsia"/>
          <w:color w:val="auto"/>
        </w:rPr>
        <w:t>截止时间前上传至天津市政府采购中心招投标系统。</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的方式，并自行承担由此带来的废标、无效</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6720B1">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38382B">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w:t>
      </w:r>
      <w:r w:rsidRPr="00024988">
        <w:rPr>
          <w:rFonts w:ascii="Times New Roman" w:eastAsia="宋体" w:hAnsi="Times New Roman" w:cs="Times New Roman" w:hint="eastAsia"/>
          <w:color w:val="auto"/>
        </w:rPr>
        <w:lastRenderedPageBreak/>
        <w:t>开展采购活动。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A11F23" w:rsidRPr="00A11F23" w:rsidRDefault="00A11F23" w:rsidP="00A11F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A11F23" w:rsidRPr="00C627B1" w:rsidRDefault="00A11F23" w:rsidP="00A11F23">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A11F23">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lastRenderedPageBreak/>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报价由低到高顺序确定成交候选供应商；得分且</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报价相同的，按技术指标优劣顺序确定成交候选供应商。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6229B4">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出现以下任何情形取消磋商资格</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000F5995" w:rsidRPr="0042760F">
        <w:rPr>
          <w:rFonts w:ascii="Times New Roman" w:eastAsia="宋体" w:hAnsiTheme="minorEastAsia" w:cs="Times New Roman" w:hint="eastAsia"/>
          <w:color w:val="auto"/>
        </w:rPr>
        <w:t>全部实质性要求</w:t>
      </w:r>
      <w:r w:rsidR="000F5995">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或经磋商小组认定未实质性响应竞争性磋商文件要求</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CD7122" w:rsidRDefault="00B416B5" w:rsidP="00B416B5">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lastRenderedPageBreak/>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sidR="001B5BD5">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B416B5" w:rsidRDefault="00B416B5" w:rsidP="00B416B5">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003F3CB7">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w:t>
      </w:r>
      <w:r w:rsidRPr="00B40B89">
        <w:rPr>
          <w:rFonts w:ascii="Times New Roman" w:eastAsia="宋体" w:hAnsi="Times New Roman" w:cs="Times New Roman" w:hint="eastAsia"/>
          <w:color w:val="auto"/>
        </w:rPr>
        <w:lastRenderedPageBreak/>
        <w:t>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C87C77">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w:t>
      </w:r>
      <w:r w:rsidRPr="003B13DD">
        <w:rPr>
          <w:rFonts w:hAnsiTheme="minorEastAsia"/>
          <w:kern w:val="0"/>
          <w:sz w:val="24"/>
          <w:szCs w:val="24"/>
        </w:rPr>
        <w:lastRenderedPageBreak/>
        <w:t>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w:t>
      </w:r>
      <w:r w:rsidRPr="003B13DD">
        <w:rPr>
          <w:rFonts w:hAnsiTheme="minorEastAsia"/>
          <w:kern w:val="0"/>
          <w:sz w:val="24"/>
          <w:szCs w:val="24"/>
        </w:rPr>
        <w:lastRenderedPageBreak/>
        <w:t>政策措施在全口径政府采购工程项目中得到有效贯彻执行，提高中小企业合同规模。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lastRenderedPageBreak/>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453339">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w:t>
            </w:r>
            <w:r w:rsidRPr="003B13DD">
              <w:rPr>
                <w:rFonts w:ascii="宋体" w:hAnsi="宋体" w:cs="宋体" w:hint="eastAsia"/>
                <w:color w:val="000000"/>
                <w:kern w:val="0"/>
                <w:sz w:val="19"/>
                <w:szCs w:val="19"/>
              </w:rPr>
              <w:lastRenderedPageBreak/>
              <w:t>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color w:val="000000"/>
                <w:kern w:val="0"/>
                <w:sz w:val="19"/>
                <w:szCs w:val="19"/>
              </w:rPr>
              <w:t xml:space="preserve"> </w:t>
            </w:r>
            <w:r w:rsidRPr="003B13DD">
              <w:rPr>
                <w:rFonts w:ascii="宋体" w:hAnsi="宋体" w:cs="宋体" w:hint="eastAsia"/>
                <w:color w:val="000000"/>
                <w:kern w:val="0"/>
                <w:sz w:val="19"/>
                <w:szCs w:val="19"/>
              </w:rPr>
              <w:t>18622858578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45333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453339">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 </w:t>
            </w:r>
            <w:proofErr w:type="gramStart"/>
            <w:r w:rsidRPr="003B13DD">
              <w:rPr>
                <w:rFonts w:ascii="宋体" w:hAnsi="宋体" w:cs="宋体" w:hint="eastAsia"/>
                <w:color w:val="000000"/>
                <w:kern w:val="0"/>
                <w:sz w:val="19"/>
                <w:szCs w:val="19"/>
              </w:rPr>
              <w:t>赵望宇</w:t>
            </w:r>
            <w:proofErr w:type="gramEnd"/>
            <w:r w:rsidRPr="003B13DD">
              <w:rPr>
                <w:rFonts w:ascii="宋体" w:hAnsi="宋体" w:cs="宋体" w:hint="eastAsia"/>
                <w:color w:val="000000"/>
                <w:kern w:val="0"/>
                <w:sz w:val="19"/>
                <w:szCs w:val="19"/>
              </w:rPr>
              <w:t xml:space="preserve"> </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kern w:val="0"/>
                      <w:sz w:val="24"/>
                      <w:szCs w:val="24"/>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rPr>
                <w:trHeight w:val="366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765AEF" w:rsidRPr="003B13DD" w:rsidTr="00453339">
              <w:trPr>
                <w:trHeight w:val="9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bookmarkEnd w:id="84"/>
    <w:p w:rsidR="00495447" w:rsidRDefault="00495447" w:rsidP="00495447">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p>
    <w:p w:rsidR="00495447" w:rsidRDefault="00495447" w:rsidP="00495447">
      <w:pPr>
        <w:tabs>
          <w:tab w:val="left" w:pos="412"/>
          <w:tab w:val="left" w:pos="618"/>
        </w:tabs>
        <w:spacing w:line="520" w:lineRule="exact"/>
        <w:jc w:val="center"/>
        <w:rPr>
          <w:b/>
          <w:bCs/>
          <w:sz w:val="24"/>
          <w:szCs w:val="24"/>
        </w:rPr>
      </w:pPr>
      <w:r>
        <w:rPr>
          <w:b/>
          <w:bCs/>
          <w:sz w:val="24"/>
          <w:szCs w:val="24"/>
        </w:rPr>
        <w:t>合同一般条款</w:t>
      </w:r>
    </w:p>
    <w:p w:rsidR="00495447" w:rsidRDefault="00495447" w:rsidP="00495447">
      <w:pPr>
        <w:snapToGrid w:val="0"/>
        <w:spacing w:line="360" w:lineRule="auto"/>
        <w:ind w:firstLineChars="200" w:firstLine="482"/>
        <w:rPr>
          <w:b/>
          <w:bCs/>
          <w:sz w:val="24"/>
          <w:szCs w:val="24"/>
        </w:rPr>
      </w:pPr>
    </w:p>
    <w:p w:rsidR="00495447" w:rsidRDefault="00495447" w:rsidP="00495447">
      <w:pPr>
        <w:snapToGrid w:val="0"/>
        <w:spacing w:line="360" w:lineRule="auto"/>
        <w:ind w:firstLineChars="200" w:firstLine="482"/>
        <w:rPr>
          <w:sz w:val="24"/>
          <w:szCs w:val="24"/>
        </w:rPr>
      </w:pPr>
      <w:r>
        <w:rPr>
          <w:b/>
          <w:bCs/>
          <w:sz w:val="24"/>
          <w:szCs w:val="24"/>
        </w:rPr>
        <w:t>采购人（甲方）：</w:t>
      </w:r>
    </w:p>
    <w:p w:rsidR="00495447" w:rsidRDefault="00495447" w:rsidP="00495447">
      <w:pPr>
        <w:snapToGrid w:val="0"/>
        <w:spacing w:line="360" w:lineRule="auto"/>
        <w:ind w:firstLineChars="200" w:firstLine="482"/>
        <w:rPr>
          <w:sz w:val="24"/>
          <w:szCs w:val="24"/>
        </w:rPr>
      </w:pPr>
      <w:r>
        <w:rPr>
          <w:b/>
          <w:bCs/>
          <w:sz w:val="24"/>
          <w:szCs w:val="24"/>
        </w:rPr>
        <w:t>供应商（乙方）：</w:t>
      </w:r>
    </w:p>
    <w:p w:rsidR="00495447" w:rsidRDefault="00495447" w:rsidP="00495447">
      <w:pPr>
        <w:spacing w:line="480" w:lineRule="exact"/>
        <w:ind w:firstLineChars="200" w:firstLine="480"/>
        <w:rPr>
          <w:sz w:val="24"/>
          <w:szCs w:val="24"/>
        </w:rPr>
      </w:pPr>
      <w:r>
        <w:rPr>
          <w:sz w:val="24"/>
          <w:szCs w:val="24"/>
        </w:rPr>
        <w:t>甲、乙双方根据</w:t>
      </w:r>
      <w:r w:rsidR="009D234D">
        <w:rPr>
          <w:rFonts w:hint="eastAsia"/>
          <w:sz w:val="24"/>
          <w:szCs w:val="24"/>
        </w:rPr>
        <w:t xml:space="preserve">        </w:t>
      </w:r>
      <w:r>
        <w:rPr>
          <w:sz w:val="24"/>
          <w:szCs w:val="24"/>
        </w:rPr>
        <w:t>项目（项目编号：</w:t>
      </w:r>
      <w:r w:rsidR="009D234D">
        <w:rPr>
          <w:rFonts w:hint="eastAsia"/>
          <w:sz w:val="24"/>
          <w:szCs w:val="24"/>
        </w:rPr>
        <w:t xml:space="preserve">        </w:t>
      </w:r>
      <w:r>
        <w:rPr>
          <w:sz w:val="24"/>
          <w:szCs w:val="24"/>
        </w:rPr>
        <w:t>）的政府采购结果和磋商文件（或采购文件）的要求，并经双方协商一致，达成本合同：</w:t>
      </w:r>
    </w:p>
    <w:p w:rsidR="0082685C" w:rsidRPr="006409BD" w:rsidRDefault="0082685C" w:rsidP="0082685C">
      <w:pPr>
        <w:numPr>
          <w:ilvl w:val="0"/>
          <w:numId w:val="22"/>
        </w:numPr>
        <w:tabs>
          <w:tab w:val="left" w:pos="0"/>
          <w:tab w:val="left" w:pos="315"/>
        </w:tabs>
        <w:spacing w:line="520" w:lineRule="exact"/>
        <w:rPr>
          <w:sz w:val="24"/>
          <w:szCs w:val="24"/>
        </w:rPr>
      </w:pPr>
      <w:r w:rsidRPr="006409BD">
        <w:rPr>
          <w:rFonts w:hint="eastAsia"/>
          <w:sz w:val="24"/>
          <w:szCs w:val="24"/>
        </w:rPr>
        <w:t>本合同为中小企业预留合同</w:t>
      </w:r>
    </w:p>
    <w:p w:rsidR="0082685C" w:rsidRPr="006409BD" w:rsidRDefault="0082685C" w:rsidP="0082685C">
      <w:pPr>
        <w:numPr>
          <w:ilvl w:val="0"/>
          <w:numId w:val="22"/>
        </w:numPr>
        <w:tabs>
          <w:tab w:val="left" w:pos="0"/>
          <w:tab w:val="left" w:pos="315"/>
        </w:tabs>
        <w:spacing w:line="520" w:lineRule="exact"/>
        <w:rPr>
          <w:sz w:val="24"/>
          <w:szCs w:val="24"/>
        </w:rPr>
      </w:pPr>
      <w:r w:rsidRPr="006409BD">
        <w:rPr>
          <w:rFonts w:hint="eastAsia"/>
          <w:sz w:val="24"/>
          <w:szCs w:val="24"/>
        </w:rPr>
        <w:t>本合同非中小企业预留合同</w:t>
      </w:r>
    </w:p>
    <w:p w:rsidR="00495447" w:rsidRDefault="00495447" w:rsidP="00495447">
      <w:pPr>
        <w:spacing w:line="480" w:lineRule="exact"/>
        <w:ind w:firstLineChars="200" w:firstLine="480"/>
        <w:rPr>
          <w:sz w:val="24"/>
          <w:szCs w:val="24"/>
        </w:rPr>
      </w:pPr>
      <w:r>
        <w:rPr>
          <w:sz w:val="24"/>
          <w:szCs w:val="24"/>
        </w:rPr>
        <w:t>第一条</w:t>
      </w:r>
      <w:r w:rsidR="0082685C">
        <w:rPr>
          <w:rFonts w:hint="eastAsia"/>
          <w:sz w:val="24"/>
          <w:szCs w:val="24"/>
        </w:rPr>
        <w:t xml:space="preserve">  </w:t>
      </w:r>
      <w:r>
        <w:rPr>
          <w:sz w:val="24"/>
          <w:szCs w:val="24"/>
        </w:rPr>
        <w:t>委托物业的基本情况</w:t>
      </w:r>
    </w:p>
    <w:p w:rsidR="00495447" w:rsidRDefault="00495447" w:rsidP="00495447">
      <w:pPr>
        <w:spacing w:line="360" w:lineRule="auto"/>
        <w:ind w:firstLineChars="202" w:firstLine="485"/>
        <w:rPr>
          <w:sz w:val="24"/>
          <w:szCs w:val="24"/>
        </w:rPr>
      </w:pPr>
      <w:r>
        <w:rPr>
          <w:sz w:val="24"/>
          <w:szCs w:val="24"/>
        </w:rPr>
        <w:t>物业名称：</w:t>
      </w:r>
    </w:p>
    <w:p w:rsidR="00495447" w:rsidRDefault="00495447" w:rsidP="00495447">
      <w:pPr>
        <w:spacing w:line="360" w:lineRule="auto"/>
        <w:ind w:firstLineChars="202" w:firstLine="485"/>
        <w:rPr>
          <w:sz w:val="24"/>
          <w:szCs w:val="24"/>
        </w:rPr>
      </w:pPr>
      <w:r>
        <w:rPr>
          <w:sz w:val="24"/>
          <w:szCs w:val="24"/>
        </w:rPr>
        <w:t>物业类型：</w:t>
      </w:r>
    </w:p>
    <w:p w:rsidR="00495447" w:rsidRDefault="00495447" w:rsidP="00495447">
      <w:pPr>
        <w:spacing w:line="360" w:lineRule="auto"/>
        <w:ind w:firstLineChars="202" w:firstLine="485"/>
        <w:rPr>
          <w:sz w:val="24"/>
          <w:szCs w:val="24"/>
        </w:rPr>
      </w:pPr>
      <w:proofErr w:type="gramStart"/>
      <w:r>
        <w:rPr>
          <w:sz w:val="24"/>
          <w:szCs w:val="24"/>
        </w:rPr>
        <w:t>座落</w:t>
      </w:r>
      <w:proofErr w:type="gramEnd"/>
      <w:r>
        <w:rPr>
          <w:sz w:val="24"/>
          <w:szCs w:val="24"/>
        </w:rPr>
        <w:t>位置：</w:t>
      </w:r>
    </w:p>
    <w:p w:rsidR="00495447" w:rsidRDefault="00495447" w:rsidP="00495447">
      <w:pPr>
        <w:spacing w:line="360" w:lineRule="auto"/>
        <w:ind w:firstLineChars="202" w:firstLine="485"/>
        <w:rPr>
          <w:sz w:val="24"/>
          <w:szCs w:val="24"/>
        </w:rPr>
      </w:pPr>
      <w:r>
        <w:rPr>
          <w:sz w:val="24"/>
          <w:szCs w:val="24"/>
        </w:rPr>
        <w:t>物业管理区域四至：</w:t>
      </w:r>
    </w:p>
    <w:p w:rsidR="00495447" w:rsidRDefault="00495447" w:rsidP="00495447">
      <w:pPr>
        <w:spacing w:line="360" w:lineRule="auto"/>
        <w:ind w:firstLineChars="202" w:firstLine="485"/>
        <w:rPr>
          <w:sz w:val="24"/>
          <w:szCs w:val="24"/>
        </w:rPr>
      </w:pPr>
      <w:r>
        <w:rPr>
          <w:sz w:val="24"/>
          <w:szCs w:val="24"/>
        </w:rPr>
        <w:t>东至：南至：</w:t>
      </w:r>
    </w:p>
    <w:p w:rsidR="00495447" w:rsidRDefault="00495447" w:rsidP="00495447">
      <w:pPr>
        <w:spacing w:line="360" w:lineRule="auto"/>
        <w:ind w:firstLineChars="202" w:firstLine="485"/>
        <w:rPr>
          <w:sz w:val="24"/>
          <w:szCs w:val="24"/>
        </w:rPr>
      </w:pPr>
      <w:r>
        <w:rPr>
          <w:sz w:val="24"/>
          <w:szCs w:val="24"/>
        </w:rPr>
        <w:t>西至：北至：</w:t>
      </w:r>
    </w:p>
    <w:p w:rsidR="00495447" w:rsidRDefault="00495447" w:rsidP="00495447">
      <w:pPr>
        <w:spacing w:line="360" w:lineRule="auto"/>
        <w:ind w:firstLineChars="202" w:firstLine="485"/>
        <w:rPr>
          <w:sz w:val="24"/>
          <w:szCs w:val="24"/>
        </w:rPr>
      </w:pPr>
      <w:r>
        <w:rPr>
          <w:sz w:val="24"/>
          <w:szCs w:val="24"/>
        </w:rPr>
        <w:t>占地面积：大楼总建筑面积：</w:t>
      </w:r>
    </w:p>
    <w:p w:rsidR="00495447" w:rsidRDefault="00495447" w:rsidP="00495447">
      <w:pPr>
        <w:spacing w:line="360" w:lineRule="auto"/>
        <w:ind w:firstLineChars="202" w:firstLine="485"/>
        <w:rPr>
          <w:sz w:val="24"/>
          <w:szCs w:val="24"/>
        </w:rPr>
      </w:pPr>
      <w:r>
        <w:rPr>
          <w:sz w:val="24"/>
          <w:szCs w:val="24"/>
        </w:rPr>
        <w:t>其中：地上面积：平方米</w:t>
      </w:r>
    </w:p>
    <w:p w:rsidR="00495447" w:rsidRDefault="00495447" w:rsidP="00495447">
      <w:pPr>
        <w:spacing w:line="360" w:lineRule="auto"/>
        <w:ind w:firstLineChars="202" w:firstLine="485"/>
        <w:rPr>
          <w:sz w:val="24"/>
          <w:szCs w:val="24"/>
        </w:rPr>
      </w:pPr>
      <w:r>
        <w:rPr>
          <w:sz w:val="24"/>
          <w:szCs w:val="24"/>
        </w:rPr>
        <w:t>地下面积：平方米</w:t>
      </w:r>
    </w:p>
    <w:p w:rsidR="00495447" w:rsidRDefault="00495447" w:rsidP="00495447">
      <w:pPr>
        <w:spacing w:line="360" w:lineRule="auto"/>
        <w:ind w:firstLineChars="202" w:firstLine="485"/>
        <w:rPr>
          <w:sz w:val="24"/>
          <w:szCs w:val="24"/>
        </w:rPr>
      </w:pPr>
      <w:r>
        <w:rPr>
          <w:sz w:val="24"/>
          <w:szCs w:val="24"/>
        </w:rPr>
        <w:t>标准层面积：平方米</w:t>
      </w:r>
    </w:p>
    <w:p w:rsidR="00495447" w:rsidRDefault="00495447" w:rsidP="00495447">
      <w:pPr>
        <w:spacing w:line="360" w:lineRule="auto"/>
        <w:ind w:firstLineChars="202" w:firstLine="485"/>
        <w:rPr>
          <w:sz w:val="24"/>
          <w:szCs w:val="24"/>
        </w:rPr>
      </w:pPr>
      <w:r>
        <w:rPr>
          <w:sz w:val="24"/>
          <w:szCs w:val="24"/>
        </w:rPr>
        <w:t>人防建筑面积：平方米</w:t>
      </w:r>
    </w:p>
    <w:p w:rsidR="00495447" w:rsidRDefault="00495447" w:rsidP="00495447">
      <w:pPr>
        <w:spacing w:line="360" w:lineRule="auto"/>
        <w:ind w:firstLineChars="202" w:firstLine="485"/>
        <w:rPr>
          <w:sz w:val="24"/>
          <w:szCs w:val="24"/>
        </w:rPr>
      </w:pPr>
      <w:r>
        <w:rPr>
          <w:sz w:val="24"/>
          <w:szCs w:val="24"/>
        </w:rPr>
        <w:t>建筑层数：地上层，地下层</w:t>
      </w:r>
    </w:p>
    <w:p w:rsidR="00495447" w:rsidRDefault="00495447" w:rsidP="00495447">
      <w:pPr>
        <w:spacing w:line="360" w:lineRule="auto"/>
        <w:ind w:firstLineChars="202" w:firstLine="485"/>
        <w:rPr>
          <w:sz w:val="24"/>
          <w:szCs w:val="24"/>
        </w:rPr>
      </w:pPr>
      <w:r>
        <w:rPr>
          <w:sz w:val="24"/>
          <w:szCs w:val="24"/>
        </w:rPr>
        <w:t>建筑尺寸：长：米，宽：米，高：米</w:t>
      </w:r>
    </w:p>
    <w:p w:rsidR="00495447" w:rsidRDefault="00495447" w:rsidP="00495447">
      <w:pPr>
        <w:spacing w:line="360" w:lineRule="auto"/>
        <w:ind w:firstLineChars="202" w:firstLine="485"/>
        <w:rPr>
          <w:sz w:val="24"/>
          <w:szCs w:val="24"/>
        </w:rPr>
      </w:pPr>
      <w:r>
        <w:rPr>
          <w:sz w:val="24"/>
          <w:szCs w:val="24"/>
        </w:rPr>
        <w:t>建筑层高：</w:t>
      </w:r>
    </w:p>
    <w:p w:rsidR="00495447" w:rsidRDefault="00495447" w:rsidP="00495447">
      <w:pPr>
        <w:spacing w:line="360" w:lineRule="auto"/>
        <w:ind w:firstLineChars="202" w:firstLine="485"/>
        <w:rPr>
          <w:sz w:val="24"/>
          <w:szCs w:val="24"/>
        </w:rPr>
      </w:pPr>
      <w:r>
        <w:rPr>
          <w:sz w:val="24"/>
          <w:szCs w:val="24"/>
        </w:rPr>
        <w:t>建筑结构：</w:t>
      </w:r>
    </w:p>
    <w:p w:rsidR="00495447" w:rsidRDefault="00495447" w:rsidP="00495447">
      <w:pPr>
        <w:spacing w:line="480" w:lineRule="exact"/>
        <w:ind w:firstLineChars="200" w:firstLine="480"/>
        <w:rPr>
          <w:sz w:val="24"/>
          <w:szCs w:val="24"/>
        </w:rPr>
      </w:pPr>
      <w:r>
        <w:rPr>
          <w:sz w:val="24"/>
          <w:szCs w:val="24"/>
        </w:rPr>
        <w:t>第二条</w:t>
      </w:r>
      <w:r w:rsidR="0082685C">
        <w:rPr>
          <w:rFonts w:hint="eastAsia"/>
          <w:sz w:val="24"/>
          <w:szCs w:val="24"/>
        </w:rPr>
        <w:t xml:space="preserve">  </w:t>
      </w:r>
      <w:r>
        <w:rPr>
          <w:sz w:val="24"/>
          <w:szCs w:val="24"/>
        </w:rPr>
        <w:t>物业服务内容及标准</w:t>
      </w:r>
    </w:p>
    <w:p w:rsidR="00495447" w:rsidRDefault="00495447" w:rsidP="00495447">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lastRenderedPageBreak/>
        <w:t>（二）共用设施设备运行、维修、养护：</w:t>
      </w:r>
    </w:p>
    <w:p w:rsidR="00495447" w:rsidRDefault="00495447" w:rsidP="00495447">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3.</w:t>
      </w:r>
      <w:r>
        <w:rPr>
          <w:sz w:val="24"/>
          <w:szCs w:val="24"/>
        </w:rPr>
        <w:t>升降系统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4.</w:t>
      </w:r>
      <w:r>
        <w:rPr>
          <w:sz w:val="24"/>
          <w:szCs w:val="24"/>
        </w:rPr>
        <w:t>消防系统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9.</w:t>
      </w:r>
      <w:r>
        <w:rPr>
          <w:sz w:val="24"/>
          <w:szCs w:val="24"/>
        </w:rPr>
        <w:t>其他</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（三）共用部位和共用场地的环境保洁和绿化养护：</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（四）物业装饰装修的管理：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bdr w:val="single" w:sz="4" w:space="0" w:color="auto"/>
        </w:rPr>
      </w:pPr>
      <w:r>
        <w:rPr>
          <w:sz w:val="24"/>
          <w:szCs w:val="24"/>
        </w:rPr>
        <w:t>（五）车辆行驶和停放秩序的服务、管理：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bdr w:val="single" w:sz="4" w:space="0" w:color="auto"/>
        </w:rPr>
      </w:pPr>
      <w:r>
        <w:rPr>
          <w:sz w:val="24"/>
          <w:szCs w:val="24"/>
        </w:rPr>
        <w:t>（六）物业管理区域内公共秩序的维护和消防管理：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（七）物业档案的建立、保管和使用：</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lastRenderedPageBreak/>
        <w:t>（八）其他委托事项：</w:t>
      </w:r>
    </w:p>
    <w:p w:rsidR="00495447" w:rsidRDefault="00495447" w:rsidP="00495447">
      <w:pPr>
        <w:spacing w:line="480" w:lineRule="exact"/>
        <w:ind w:firstLineChars="200" w:firstLine="480"/>
        <w:rPr>
          <w:sz w:val="24"/>
          <w:szCs w:val="24"/>
        </w:rPr>
      </w:pPr>
      <w:r>
        <w:rPr>
          <w:sz w:val="24"/>
          <w:szCs w:val="24"/>
        </w:rPr>
        <w:t>1</w:t>
      </w:r>
      <w:r>
        <w:rPr>
          <w:sz w:val="24"/>
          <w:szCs w:val="24"/>
        </w:rPr>
        <w:t>、</w:t>
      </w:r>
    </w:p>
    <w:p w:rsidR="00495447" w:rsidRDefault="00495447" w:rsidP="00495447">
      <w:pPr>
        <w:spacing w:line="480" w:lineRule="exact"/>
        <w:ind w:firstLineChars="200" w:firstLine="480"/>
        <w:rPr>
          <w:sz w:val="24"/>
          <w:szCs w:val="24"/>
        </w:rPr>
      </w:pPr>
      <w:r>
        <w:rPr>
          <w:sz w:val="24"/>
          <w:szCs w:val="24"/>
        </w:rPr>
        <w:t>2</w:t>
      </w:r>
      <w:r>
        <w:rPr>
          <w:sz w:val="24"/>
          <w:szCs w:val="24"/>
        </w:rPr>
        <w:t>、</w:t>
      </w:r>
    </w:p>
    <w:p w:rsidR="00495447" w:rsidRDefault="00495447" w:rsidP="00495447">
      <w:pPr>
        <w:spacing w:line="480" w:lineRule="exact"/>
        <w:ind w:firstLineChars="200" w:firstLine="480"/>
        <w:rPr>
          <w:sz w:val="24"/>
          <w:szCs w:val="24"/>
          <w:u w:val="single"/>
        </w:rPr>
      </w:pPr>
      <w:r>
        <w:rPr>
          <w:sz w:val="24"/>
          <w:szCs w:val="24"/>
        </w:rPr>
        <w:t>3</w:t>
      </w:r>
      <w:r>
        <w:rPr>
          <w:sz w:val="24"/>
          <w:szCs w:val="24"/>
        </w:rPr>
        <w:t>、</w:t>
      </w:r>
    </w:p>
    <w:p w:rsidR="00495447" w:rsidRDefault="00495447" w:rsidP="00495447">
      <w:pPr>
        <w:spacing w:line="480" w:lineRule="exact"/>
        <w:ind w:firstLineChars="200" w:firstLine="480"/>
        <w:rPr>
          <w:sz w:val="24"/>
          <w:szCs w:val="24"/>
        </w:rPr>
      </w:pPr>
      <w:r>
        <w:rPr>
          <w:sz w:val="24"/>
          <w:szCs w:val="24"/>
        </w:rPr>
        <w:t>第三条</w:t>
      </w:r>
      <w:r w:rsidR="0082685C">
        <w:rPr>
          <w:rFonts w:hint="eastAsia"/>
          <w:sz w:val="24"/>
          <w:szCs w:val="24"/>
        </w:rPr>
        <w:t xml:space="preserve">  </w:t>
      </w:r>
      <w:r>
        <w:rPr>
          <w:sz w:val="24"/>
          <w:szCs w:val="24"/>
        </w:rPr>
        <w:t>物业服务合同期限</w:t>
      </w:r>
    </w:p>
    <w:p w:rsidR="00495447" w:rsidRDefault="00495447" w:rsidP="00495447">
      <w:pPr>
        <w:spacing w:line="480" w:lineRule="exact"/>
        <w:ind w:firstLineChars="200" w:firstLine="480"/>
        <w:rPr>
          <w:color w:val="FF0000"/>
          <w:sz w:val="24"/>
          <w:szCs w:val="24"/>
        </w:rPr>
      </w:pPr>
      <w:r>
        <w:rPr>
          <w:sz w:val="24"/>
          <w:szCs w:val="24"/>
        </w:rPr>
        <w:t>物业服务合同期限为年。</w:t>
      </w:r>
    </w:p>
    <w:p w:rsidR="00495447" w:rsidRDefault="00495447" w:rsidP="00495447">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495447" w:rsidRDefault="00495447" w:rsidP="00495447">
      <w:pPr>
        <w:spacing w:line="480" w:lineRule="exact"/>
        <w:ind w:firstLineChars="200" w:firstLine="480"/>
        <w:rPr>
          <w:sz w:val="24"/>
          <w:szCs w:val="24"/>
        </w:rPr>
      </w:pPr>
      <w:r>
        <w:rPr>
          <w:sz w:val="24"/>
          <w:szCs w:val="24"/>
        </w:rPr>
        <w:t>第四条甲方权利义务</w:t>
      </w:r>
    </w:p>
    <w:p w:rsidR="00495447" w:rsidRDefault="00495447" w:rsidP="00495447">
      <w:pPr>
        <w:spacing w:line="480" w:lineRule="exact"/>
        <w:ind w:firstLineChars="200" w:firstLine="480"/>
        <w:rPr>
          <w:sz w:val="24"/>
          <w:szCs w:val="24"/>
        </w:rPr>
      </w:pPr>
      <w:r>
        <w:rPr>
          <w:sz w:val="24"/>
          <w:szCs w:val="24"/>
        </w:rPr>
        <w:t>（一）代表和维护采购人所有人员在物业管理服务活动中的合法权益；</w:t>
      </w:r>
    </w:p>
    <w:p w:rsidR="00495447" w:rsidRDefault="00495447" w:rsidP="00495447">
      <w:pPr>
        <w:spacing w:line="480" w:lineRule="exact"/>
        <w:ind w:firstLineChars="200" w:firstLine="480"/>
        <w:rPr>
          <w:sz w:val="24"/>
          <w:szCs w:val="24"/>
        </w:rPr>
      </w:pPr>
      <w:r>
        <w:rPr>
          <w:sz w:val="24"/>
          <w:szCs w:val="24"/>
        </w:rPr>
        <w:t>（二）制定、修改管理规约，监督采购人所有人员遵守管理规约；</w:t>
      </w:r>
    </w:p>
    <w:p w:rsidR="00495447" w:rsidRDefault="00495447" w:rsidP="00495447">
      <w:pPr>
        <w:spacing w:line="480" w:lineRule="exact"/>
        <w:ind w:firstLineChars="200" w:firstLine="480"/>
        <w:rPr>
          <w:sz w:val="24"/>
          <w:szCs w:val="24"/>
        </w:rPr>
      </w:pPr>
      <w:r>
        <w:rPr>
          <w:sz w:val="24"/>
          <w:szCs w:val="24"/>
        </w:rPr>
        <w:t>（三）审定物业服务合同内容，选聘、解聘物业服务企业；</w:t>
      </w:r>
    </w:p>
    <w:p w:rsidR="00495447" w:rsidRDefault="00495447" w:rsidP="00495447">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495447" w:rsidRDefault="00495447" w:rsidP="00495447">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495447" w:rsidRDefault="00495447" w:rsidP="00495447">
      <w:pPr>
        <w:spacing w:line="480" w:lineRule="exact"/>
        <w:ind w:firstLineChars="200" w:firstLine="480"/>
        <w:rPr>
          <w:sz w:val="24"/>
          <w:szCs w:val="24"/>
        </w:rPr>
      </w:pPr>
      <w:r>
        <w:rPr>
          <w:sz w:val="24"/>
          <w:szCs w:val="24"/>
        </w:rPr>
        <w:t>（六）负责提供物业管理服务所需相关文件和资料；</w:t>
      </w:r>
    </w:p>
    <w:p w:rsidR="00495447" w:rsidRDefault="00495447" w:rsidP="00495447">
      <w:pPr>
        <w:spacing w:line="480" w:lineRule="exact"/>
        <w:ind w:firstLineChars="200" w:firstLine="480"/>
        <w:rPr>
          <w:sz w:val="24"/>
          <w:szCs w:val="24"/>
        </w:rPr>
      </w:pPr>
      <w:r>
        <w:rPr>
          <w:sz w:val="24"/>
          <w:szCs w:val="24"/>
        </w:rPr>
        <w:t>（七）其他：</w:t>
      </w:r>
    </w:p>
    <w:p w:rsidR="00495447" w:rsidRDefault="00495447" w:rsidP="00495447">
      <w:pPr>
        <w:spacing w:line="480" w:lineRule="exact"/>
        <w:ind w:firstLineChars="200" w:firstLine="480"/>
        <w:rPr>
          <w:sz w:val="24"/>
          <w:szCs w:val="24"/>
        </w:rPr>
      </w:pPr>
      <w:r>
        <w:rPr>
          <w:sz w:val="24"/>
          <w:szCs w:val="24"/>
        </w:rPr>
        <w:t>1</w:t>
      </w:r>
      <w:r>
        <w:rPr>
          <w:sz w:val="24"/>
          <w:szCs w:val="24"/>
        </w:rPr>
        <w:t>、</w:t>
      </w:r>
    </w:p>
    <w:p w:rsidR="00495447" w:rsidRDefault="00495447" w:rsidP="00495447">
      <w:pPr>
        <w:spacing w:line="480" w:lineRule="exact"/>
        <w:ind w:firstLineChars="200" w:firstLine="480"/>
        <w:rPr>
          <w:sz w:val="24"/>
          <w:szCs w:val="24"/>
          <w:u w:val="single"/>
        </w:rPr>
      </w:pPr>
      <w:r>
        <w:rPr>
          <w:sz w:val="24"/>
          <w:szCs w:val="24"/>
        </w:rPr>
        <w:t>2</w:t>
      </w:r>
      <w:r>
        <w:rPr>
          <w:sz w:val="24"/>
          <w:szCs w:val="24"/>
        </w:rPr>
        <w:t>、</w:t>
      </w:r>
    </w:p>
    <w:p w:rsidR="00495447" w:rsidRDefault="00495447" w:rsidP="00495447">
      <w:pPr>
        <w:spacing w:line="480" w:lineRule="exact"/>
        <w:ind w:firstLineChars="200" w:firstLine="480"/>
        <w:rPr>
          <w:sz w:val="24"/>
          <w:szCs w:val="24"/>
          <w:bdr w:val="single" w:sz="4" w:space="0" w:color="auto"/>
        </w:rPr>
      </w:pPr>
      <w:r>
        <w:rPr>
          <w:sz w:val="24"/>
          <w:szCs w:val="24"/>
        </w:rPr>
        <w:t>3</w:t>
      </w:r>
      <w:r>
        <w:rPr>
          <w:sz w:val="24"/>
          <w:szCs w:val="24"/>
        </w:rPr>
        <w:t>、</w:t>
      </w:r>
    </w:p>
    <w:p w:rsidR="00495447" w:rsidRDefault="00495447" w:rsidP="00495447">
      <w:pPr>
        <w:spacing w:line="480" w:lineRule="exact"/>
        <w:ind w:firstLineChars="200" w:firstLine="480"/>
        <w:rPr>
          <w:sz w:val="24"/>
          <w:szCs w:val="24"/>
        </w:rPr>
      </w:pPr>
      <w:r>
        <w:rPr>
          <w:sz w:val="24"/>
          <w:szCs w:val="24"/>
        </w:rPr>
        <w:t>第五条</w:t>
      </w:r>
      <w:r w:rsidR="0082685C">
        <w:rPr>
          <w:rFonts w:hint="eastAsia"/>
          <w:sz w:val="24"/>
          <w:szCs w:val="24"/>
        </w:rPr>
        <w:t xml:space="preserve">  </w:t>
      </w:r>
      <w:r>
        <w:rPr>
          <w:sz w:val="24"/>
          <w:szCs w:val="24"/>
        </w:rPr>
        <w:t>乙方权利义务</w:t>
      </w:r>
    </w:p>
    <w:p w:rsidR="00495447" w:rsidRDefault="00495447" w:rsidP="00495447">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495447" w:rsidRDefault="00495447" w:rsidP="00495447">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495447" w:rsidRDefault="00495447" w:rsidP="00495447">
      <w:pPr>
        <w:spacing w:line="480" w:lineRule="exact"/>
        <w:ind w:firstLineChars="200" w:firstLine="480"/>
        <w:rPr>
          <w:sz w:val="24"/>
          <w:szCs w:val="24"/>
        </w:rPr>
      </w:pPr>
      <w:r>
        <w:rPr>
          <w:sz w:val="24"/>
          <w:szCs w:val="24"/>
        </w:rPr>
        <w:t>（三）依照本合同约定向采购人收取物业管理服务费；</w:t>
      </w:r>
    </w:p>
    <w:p w:rsidR="00495447" w:rsidRDefault="00495447" w:rsidP="00495447">
      <w:pPr>
        <w:spacing w:line="480" w:lineRule="exact"/>
        <w:ind w:firstLineChars="200" w:firstLine="480"/>
        <w:rPr>
          <w:sz w:val="24"/>
          <w:szCs w:val="24"/>
        </w:rPr>
      </w:pPr>
      <w:r>
        <w:rPr>
          <w:sz w:val="24"/>
          <w:szCs w:val="24"/>
        </w:rPr>
        <w:t>（四）建立物业项目的管理档案；</w:t>
      </w:r>
    </w:p>
    <w:p w:rsidR="00495447" w:rsidRDefault="00495447" w:rsidP="00495447">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495447" w:rsidRDefault="00495447" w:rsidP="00495447">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495447" w:rsidRDefault="00495447" w:rsidP="00495447">
      <w:pPr>
        <w:spacing w:line="480" w:lineRule="exact"/>
        <w:ind w:firstLineChars="200" w:firstLine="480"/>
        <w:rPr>
          <w:sz w:val="24"/>
          <w:szCs w:val="24"/>
        </w:rPr>
      </w:pPr>
      <w:r>
        <w:rPr>
          <w:sz w:val="24"/>
          <w:szCs w:val="24"/>
        </w:rPr>
        <w:t>（七）不得将物业项目全部委托给他人管理，但可以将专项服务委托专业公司承担；</w:t>
      </w:r>
    </w:p>
    <w:p w:rsidR="00495447" w:rsidRDefault="00495447" w:rsidP="00495447">
      <w:pPr>
        <w:spacing w:line="480" w:lineRule="exact"/>
        <w:ind w:firstLineChars="200" w:firstLine="480"/>
        <w:rPr>
          <w:sz w:val="24"/>
          <w:szCs w:val="24"/>
        </w:rPr>
      </w:pPr>
      <w:r>
        <w:rPr>
          <w:sz w:val="24"/>
          <w:szCs w:val="24"/>
        </w:rPr>
        <w:t>（八）负责编制物业的年度维修养护计划，并组织实施；</w:t>
      </w:r>
    </w:p>
    <w:p w:rsidR="00495447" w:rsidRDefault="00495447" w:rsidP="00495447">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495447" w:rsidRDefault="00495447" w:rsidP="00495447">
      <w:pPr>
        <w:spacing w:line="480" w:lineRule="exact"/>
        <w:ind w:firstLineChars="200" w:firstLine="480"/>
        <w:rPr>
          <w:sz w:val="24"/>
          <w:szCs w:val="24"/>
        </w:rPr>
      </w:pPr>
      <w:r>
        <w:rPr>
          <w:sz w:val="24"/>
          <w:szCs w:val="24"/>
        </w:rPr>
        <w:t>（十）负责编制物业服务年度计划；</w:t>
      </w:r>
    </w:p>
    <w:p w:rsidR="00495447" w:rsidRDefault="00495447" w:rsidP="00495447">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495447" w:rsidRDefault="00495447" w:rsidP="00495447">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495447" w:rsidRDefault="00495447" w:rsidP="00495447">
      <w:pPr>
        <w:spacing w:line="480" w:lineRule="exact"/>
        <w:ind w:firstLineChars="200" w:firstLine="480"/>
        <w:rPr>
          <w:sz w:val="24"/>
          <w:szCs w:val="24"/>
        </w:rPr>
      </w:pPr>
      <w:r>
        <w:rPr>
          <w:sz w:val="24"/>
          <w:szCs w:val="24"/>
        </w:rPr>
        <w:t>1</w:t>
      </w:r>
      <w:r>
        <w:rPr>
          <w:sz w:val="24"/>
          <w:szCs w:val="24"/>
        </w:rPr>
        <w:t>、预收的物业管理服务费等收益余额；</w:t>
      </w:r>
    </w:p>
    <w:p w:rsidR="00495447" w:rsidRDefault="00495447" w:rsidP="00495447">
      <w:pPr>
        <w:spacing w:line="480" w:lineRule="exact"/>
        <w:ind w:firstLineChars="200" w:firstLine="480"/>
        <w:rPr>
          <w:sz w:val="24"/>
          <w:szCs w:val="24"/>
        </w:rPr>
      </w:pPr>
      <w:r>
        <w:rPr>
          <w:sz w:val="24"/>
          <w:szCs w:val="24"/>
        </w:rPr>
        <w:t>2</w:t>
      </w:r>
      <w:r>
        <w:rPr>
          <w:sz w:val="24"/>
          <w:szCs w:val="24"/>
        </w:rPr>
        <w:t>、物业管理项目的档案资料；</w:t>
      </w:r>
    </w:p>
    <w:p w:rsidR="00495447" w:rsidRDefault="00495447" w:rsidP="00495447">
      <w:pPr>
        <w:spacing w:line="480" w:lineRule="exact"/>
        <w:ind w:firstLineChars="200" w:firstLine="480"/>
        <w:rPr>
          <w:sz w:val="24"/>
          <w:szCs w:val="24"/>
        </w:rPr>
      </w:pPr>
      <w:r>
        <w:rPr>
          <w:sz w:val="24"/>
          <w:szCs w:val="24"/>
        </w:rPr>
        <w:t>3</w:t>
      </w:r>
      <w:r>
        <w:rPr>
          <w:sz w:val="24"/>
          <w:szCs w:val="24"/>
        </w:rPr>
        <w:t>、物业管理用房和属于采购人的场地、设施设备。</w:t>
      </w:r>
    </w:p>
    <w:p w:rsidR="00495447" w:rsidRDefault="00495447" w:rsidP="00495447">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95447" w:rsidRDefault="00495447" w:rsidP="00495447">
      <w:pPr>
        <w:spacing w:line="480" w:lineRule="exact"/>
        <w:ind w:firstLineChars="200" w:firstLine="480"/>
        <w:rPr>
          <w:sz w:val="24"/>
          <w:szCs w:val="24"/>
        </w:rPr>
      </w:pPr>
      <w:r>
        <w:rPr>
          <w:sz w:val="24"/>
          <w:szCs w:val="24"/>
        </w:rPr>
        <w:t>（十四）接受采购人的监督；</w:t>
      </w:r>
    </w:p>
    <w:p w:rsidR="00495447" w:rsidRDefault="00495447" w:rsidP="00495447">
      <w:pPr>
        <w:spacing w:line="480" w:lineRule="exact"/>
        <w:ind w:firstLineChars="200" w:firstLine="480"/>
        <w:rPr>
          <w:sz w:val="24"/>
          <w:szCs w:val="24"/>
        </w:rPr>
      </w:pPr>
      <w:r>
        <w:rPr>
          <w:sz w:val="24"/>
          <w:szCs w:val="24"/>
        </w:rPr>
        <w:t>（十五）接受物业管理行政主管部门的监督指导；</w:t>
      </w:r>
    </w:p>
    <w:p w:rsidR="00495447" w:rsidRDefault="00495447" w:rsidP="00495447">
      <w:pPr>
        <w:spacing w:line="480" w:lineRule="exact"/>
        <w:ind w:firstLineChars="200" w:firstLine="480"/>
        <w:rPr>
          <w:sz w:val="24"/>
          <w:szCs w:val="24"/>
        </w:rPr>
      </w:pPr>
      <w:r>
        <w:rPr>
          <w:sz w:val="24"/>
          <w:szCs w:val="24"/>
        </w:rPr>
        <w:t>（十六）其他：</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第六条</w:t>
      </w:r>
      <w:r w:rsidR="0082685C">
        <w:rPr>
          <w:rFonts w:hint="eastAsia"/>
          <w:sz w:val="24"/>
          <w:szCs w:val="24"/>
        </w:rPr>
        <w:t xml:space="preserve">  </w:t>
      </w:r>
      <w:r>
        <w:rPr>
          <w:sz w:val="24"/>
          <w:szCs w:val="24"/>
        </w:rPr>
        <w:t>物业管理服务费用</w:t>
      </w:r>
    </w:p>
    <w:p w:rsidR="00495447" w:rsidRDefault="00495447" w:rsidP="00495447">
      <w:pPr>
        <w:spacing w:line="480" w:lineRule="exact"/>
        <w:ind w:firstLineChars="200" w:firstLine="480"/>
        <w:rPr>
          <w:sz w:val="24"/>
          <w:szCs w:val="24"/>
        </w:rPr>
      </w:pPr>
      <w:r>
        <w:rPr>
          <w:sz w:val="24"/>
          <w:szCs w:val="24"/>
        </w:rPr>
        <w:t>本物业管理区域内的物业管理服务费采取包干制的形式，年服务费用为大写：（小写：）。</w:t>
      </w:r>
    </w:p>
    <w:p w:rsidR="00495447" w:rsidRDefault="00495447" w:rsidP="00495447">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495447" w:rsidRDefault="00495447" w:rsidP="00495447">
      <w:pPr>
        <w:spacing w:line="480" w:lineRule="exact"/>
        <w:ind w:firstLineChars="200" w:firstLine="480"/>
        <w:rPr>
          <w:spacing w:val="-20"/>
          <w:sz w:val="24"/>
          <w:szCs w:val="24"/>
          <w:u w:val="single"/>
        </w:rPr>
      </w:pPr>
      <w:r>
        <w:rPr>
          <w:sz w:val="24"/>
          <w:szCs w:val="24"/>
        </w:rPr>
        <w:t>付款方式如下：</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第七条</w:t>
      </w:r>
      <w:r w:rsidR="0082685C">
        <w:rPr>
          <w:rFonts w:hint="eastAsia"/>
          <w:sz w:val="24"/>
          <w:szCs w:val="24"/>
        </w:rPr>
        <w:t xml:space="preserve">  </w:t>
      </w:r>
      <w:r>
        <w:rPr>
          <w:sz w:val="24"/>
          <w:szCs w:val="24"/>
        </w:rPr>
        <w:t>物业管理用房</w:t>
      </w:r>
    </w:p>
    <w:p w:rsidR="00495447" w:rsidRDefault="00495447" w:rsidP="00495447">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95447" w:rsidRDefault="00495447" w:rsidP="00495447">
      <w:pPr>
        <w:spacing w:line="480" w:lineRule="exact"/>
        <w:ind w:firstLineChars="200" w:firstLine="480"/>
        <w:rPr>
          <w:sz w:val="24"/>
          <w:szCs w:val="24"/>
        </w:rPr>
      </w:pPr>
      <w:r>
        <w:rPr>
          <w:sz w:val="24"/>
          <w:szCs w:val="24"/>
        </w:rPr>
        <w:t>第八条</w:t>
      </w:r>
      <w:r w:rsidR="0082685C">
        <w:rPr>
          <w:rFonts w:hint="eastAsia"/>
          <w:sz w:val="24"/>
          <w:szCs w:val="24"/>
        </w:rPr>
        <w:t xml:space="preserve">  </w:t>
      </w:r>
      <w:r>
        <w:rPr>
          <w:sz w:val="24"/>
          <w:szCs w:val="24"/>
        </w:rPr>
        <w:t>物业及物业管理交接</w:t>
      </w:r>
    </w:p>
    <w:p w:rsidR="00495447" w:rsidRDefault="00495447" w:rsidP="00495447">
      <w:pPr>
        <w:spacing w:line="480" w:lineRule="exact"/>
        <w:ind w:firstLineChars="200" w:firstLine="480"/>
        <w:rPr>
          <w:sz w:val="24"/>
          <w:szCs w:val="24"/>
        </w:rPr>
      </w:pPr>
      <w:r>
        <w:rPr>
          <w:sz w:val="24"/>
          <w:szCs w:val="24"/>
        </w:rPr>
        <w:t>自本合同生效之日起，由甲方向乙方移交下列资金、物品和资料：</w:t>
      </w:r>
    </w:p>
    <w:p w:rsidR="00495447" w:rsidRDefault="00495447" w:rsidP="00495447">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495447" w:rsidRDefault="00495447" w:rsidP="00495447">
      <w:pPr>
        <w:spacing w:line="480" w:lineRule="exact"/>
        <w:ind w:firstLineChars="200" w:firstLine="480"/>
        <w:rPr>
          <w:sz w:val="24"/>
          <w:szCs w:val="24"/>
        </w:rPr>
      </w:pPr>
      <w:r>
        <w:rPr>
          <w:sz w:val="24"/>
          <w:szCs w:val="24"/>
        </w:rPr>
        <w:t>（二）物业竣工验收资料；</w:t>
      </w:r>
    </w:p>
    <w:p w:rsidR="00495447" w:rsidRDefault="00495447" w:rsidP="00495447">
      <w:pPr>
        <w:spacing w:line="480" w:lineRule="exact"/>
        <w:ind w:firstLineChars="200" w:firstLine="480"/>
        <w:rPr>
          <w:sz w:val="24"/>
          <w:szCs w:val="24"/>
        </w:rPr>
      </w:pPr>
      <w:r>
        <w:rPr>
          <w:sz w:val="24"/>
          <w:szCs w:val="24"/>
        </w:rPr>
        <w:t>（三）共用设施设备安装、使用、维护和保养技术资料；</w:t>
      </w:r>
    </w:p>
    <w:p w:rsidR="00495447" w:rsidRDefault="00495447" w:rsidP="00495447">
      <w:pPr>
        <w:spacing w:line="480" w:lineRule="exact"/>
        <w:ind w:firstLineChars="200" w:firstLine="480"/>
        <w:rPr>
          <w:sz w:val="24"/>
          <w:szCs w:val="24"/>
        </w:rPr>
      </w:pPr>
      <w:r>
        <w:rPr>
          <w:sz w:val="24"/>
          <w:szCs w:val="24"/>
        </w:rPr>
        <w:t>（四）物业质量保证书和使用说明书；</w:t>
      </w:r>
    </w:p>
    <w:p w:rsidR="00495447" w:rsidRDefault="00495447" w:rsidP="00495447">
      <w:pPr>
        <w:spacing w:line="480" w:lineRule="exact"/>
        <w:ind w:firstLineChars="200" w:firstLine="480"/>
        <w:rPr>
          <w:sz w:val="24"/>
          <w:szCs w:val="24"/>
        </w:rPr>
      </w:pPr>
      <w:r>
        <w:rPr>
          <w:sz w:val="24"/>
          <w:szCs w:val="24"/>
        </w:rPr>
        <w:t>（五）物业管理服务费等余额；</w:t>
      </w:r>
    </w:p>
    <w:p w:rsidR="00495447" w:rsidRDefault="00495447" w:rsidP="00495447">
      <w:pPr>
        <w:spacing w:line="480" w:lineRule="exact"/>
        <w:ind w:firstLineChars="200" w:firstLine="480"/>
        <w:rPr>
          <w:sz w:val="24"/>
          <w:szCs w:val="24"/>
        </w:rPr>
      </w:pPr>
      <w:r>
        <w:rPr>
          <w:sz w:val="24"/>
          <w:szCs w:val="24"/>
        </w:rPr>
        <w:t>（六）物业管理需要的其他资料；</w:t>
      </w:r>
    </w:p>
    <w:p w:rsidR="00495447" w:rsidRDefault="00495447" w:rsidP="00495447">
      <w:pPr>
        <w:spacing w:line="480" w:lineRule="exact"/>
        <w:ind w:firstLineChars="200" w:firstLine="480"/>
        <w:rPr>
          <w:sz w:val="24"/>
          <w:szCs w:val="24"/>
        </w:rPr>
      </w:pPr>
      <w:r>
        <w:rPr>
          <w:sz w:val="24"/>
          <w:szCs w:val="24"/>
        </w:rPr>
        <w:t>（七）物业管理用房和属于采购人的场地、设施设备。</w:t>
      </w:r>
    </w:p>
    <w:p w:rsidR="00495447" w:rsidRDefault="00495447" w:rsidP="00495447">
      <w:pPr>
        <w:spacing w:line="480" w:lineRule="exact"/>
        <w:ind w:firstLineChars="200" w:firstLine="480"/>
        <w:rPr>
          <w:sz w:val="24"/>
          <w:szCs w:val="24"/>
        </w:rPr>
      </w:pPr>
      <w:r>
        <w:rPr>
          <w:sz w:val="24"/>
          <w:szCs w:val="24"/>
        </w:rPr>
        <w:t>第九条</w:t>
      </w:r>
      <w:r w:rsidR="0082685C">
        <w:rPr>
          <w:rFonts w:hint="eastAsia"/>
          <w:sz w:val="24"/>
          <w:szCs w:val="24"/>
        </w:rPr>
        <w:t xml:space="preserve">  </w:t>
      </w:r>
      <w:r>
        <w:rPr>
          <w:sz w:val="24"/>
          <w:szCs w:val="24"/>
        </w:rPr>
        <w:t>采购人装饰装修房屋，应当遵守国家和本市有关规定。</w:t>
      </w:r>
    </w:p>
    <w:p w:rsidR="00495447" w:rsidRDefault="00495447" w:rsidP="00495447">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495447" w:rsidRDefault="00495447" w:rsidP="00495447">
      <w:pPr>
        <w:spacing w:line="480" w:lineRule="exact"/>
        <w:ind w:firstLineChars="200" w:firstLine="480"/>
        <w:rPr>
          <w:sz w:val="24"/>
          <w:szCs w:val="24"/>
        </w:rPr>
      </w:pPr>
      <w:r>
        <w:rPr>
          <w:sz w:val="24"/>
          <w:szCs w:val="24"/>
        </w:rPr>
        <w:t>第十条</w:t>
      </w:r>
      <w:r w:rsidR="0082685C">
        <w:rPr>
          <w:rFonts w:hint="eastAsia"/>
          <w:sz w:val="24"/>
          <w:szCs w:val="24"/>
        </w:rPr>
        <w:t xml:space="preserve">  </w:t>
      </w:r>
      <w:r>
        <w:rPr>
          <w:sz w:val="24"/>
          <w:szCs w:val="24"/>
        </w:rPr>
        <w:t>违约责任</w:t>
      </w:r>
    </w:p>
    <w:p w:rsidR="00495447" w:rsidRDefault="00495447" w:rsidP="00495447">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495447" w:rsidRDefault="00495447" w:rsidP="00495447">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95447" w:rsidRDefault="00495447" w:rsidP="00495447">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495447" w:rsidRDefault="00495447" w:rsidP="00495447">
      <w:pPr>
        <w:spacing w:line="480" w:lineRule="exact"/>
        <w:ind w:firstLineChars="200" w:firstLine="480"/>
        <w:rPr>
          <w:sz w:val="24"/>
          <w:szCs w:val="24"/>
        </w:rPr>
      </w:pPr>
      <w:r>
        <w:rPr>
          <w:sz w:val="24"/>
          <w:szCs w:val="24"/>
        </w:rPr>
        <w:t>（四）合同期满，乙方未按规定时间向甲方办理移交事项，乙方向甲方支付违约金元。</w:t>
      </w:r>
    </w:p>
    <w:p w:rsidR="00495447" w:rsidRDefault="00495447" w:rsidP="00495447">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495447" w:rsidRDefault="00495447" w:rsidP="00495447">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495447" w:rsidRDefault="00495447" w:rsidP="00495447">
      <w:pPr>
        <w:spacing w:line="480" w:lineRule="exact"/>
        <w:ind w:firstLineChars="200" w:firstLine="480"/>
        <w:rPr>
          <w:sz w:val="24"/>
          <w:szCs w:val="24"/>
        </w:rPr>
      </w:pPr>
      <w:r>
        <w:rPr>
          <w:sz w:val="24"/>
          <w:szCs w:val="24"/>
        </w:rPr>
        <w:t>（七）其他：</w:t>
      </w:r>
    </w:p>
    <w:p w:rsidR="00495447" w:rsidRDefault="00495447" w:rsidP="00495447">
      <w:pPr>
        <w:spacing w:line="480" w:lineRule="exact"/>
        <w:ind w:firstLineChars="200" w:firstLine="480"/>
        <w:rPr>
          <w:sz w:val="24"/>
          <w:szCs w:val="24"/>
        </w:rPr>
      </w:pPr>
    </w:p>
    <w:p w:rsidR="00495447" w:rsidRDefault="00495447" w:rsidP="00495447">
      <w:pPr>
        <w:spacing w:line="480" w:lineRule="exact"/>
        <w:ind w:firstLineChars="200" w:firstLine="480"/>
        <w:rPr>
          <w:sz w:val="24"/>
          <w:szCs w:val="24"/>
        </w:rPr>
      </w:pPr>
      <w:r>
        <w:rPr>
          <w:sz w:val="24"/>
          <w:szCs w:val="24"/>
        </w:rPr>
        <w:t>第十一条</w:t>
      </w:r>
      <w:r w:rsidR="0082685C">
        <w:rPr>
          <w:rFonts w:hint="eastAsia"/>
          <w:sz w:val="24"/>
          <w:szCs w:val="24"/>
        </w:rPr>
        <w:t xml:space="preserve">  </w:t>
      </w:r>
      <w:r>
        <w:rPr>
          <w:sz w:val="24"/>
          <w:szCs w:val="24"/>
        </w:rPr>
        <w:t>质量纠纷的约定</w:t>
      </w:r>
    </w:p>
    <w:p w:rsidR="00495447" w:rsidRDefault="00495447" w:rsidP="00495447">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95447" w:rsidRDefault="00495447" w:rsidP="00495447">
      <w:pPr>
        <w:spacing w:line="480" w:lineRule="exact"/>
        <w:ind w:firstLineChars="200" w:firstLine="480"/>
        <w:rPr>
          <w:sz w:val="24"/>
          <w:szCs w:val="24"/>
        </w:rPr>
      </w:pPr>
      <w:r>
        <w:rPr>
          <w:sz w:val="24"/>
          <w:szCs w:val="24"/>
        </w:rPr>
        <w:t>第十二条</w:t>
      </w:r>
      <w:r w:rsidR="0082685C">
        <w:rPr>
          <w:rFonts w:hint="eastAsia"/>
          <w:sz w:val="24"/>
          <w:szCs w:val="24"/>
        </w:rPr>
        <w:t xml:space="preserve">  </w:t>
      </w:r>
      <w:r>
        <w:rPr>
          <w:sz w:val="24"/>
          <w:szCs w:val="24"/>
        </w:rPr>
        <w:t>不可抗力的约定</w:t>
      </w:r>
    </w:p>
    <w:p w:rsidR="00495447" w:rsidRDefault="00495447" w:rsidP="00495447">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495447" w:rsidRDefault="00495447" w:rsidP="00495447">
      <w:pPr>
        <w:spacing w:line="480" w:lineRule="exact"/>
        <w:ind w:firstLineChars="200" w:firstLine="480"/>
        <w:rPr>
          <w:sz w:val="24"/>
          <w:szCs w:val="24"/>
        </w:rPr>
      </w:pPr>
      <w:r>
        <w:rPr>
          <w:sz w:val="24"/>
          <w:szCs w:val="24"/>
        </w:rPr>
        <w:t>第十三条</w:t>
      </w:r>
      <w:r w:rsidR="0082685C">
        <w:rPr>
          <w:rFonts w:hint="eastAsia"/>
          <w:sz w:val="24"/>
          <w:szCs w:val="24"/>
        </w:rPr>
        <w:t xml:space="preserve">  </w:t>
      </w:r>
      <w:r>
        <w:rPr>
          <w:sz w:val="24"/>
          <w:szCs w:val="24"/>
        </w:rPr>
        <w:t>免责条款</w:t>
      </w:r>
    </w:p>
    <w:p w:rsidR="00495447" w:rsidRDefault="00495447" w:rsidP="00495447">
      <w:pPr>
        <w:spacing w:line="480" w:lineRule="exact"/>
        <w:ind w:firstLineChars="200" w:firstLine="480"/>
        <w:rPr>
          <w:sz w:val="24"/>
          <w:szCs w:val="24"/>
        </w:rPr>
      </w:pPr>
      <w:r>
        <w:rPr>
          <w:sz w:val="24"/>
          <w:szCs w:val="24"/>
        </w:rPr>
        <w:t>以下情况乙方不承担责任：</w:t>
      </w:r>
    </w:p>
    <w:p w:rsidR="00495447" w:rsidRDefault="00495447" w:rsidP="00495447">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495447" w:rsidRDefault="00495447" w:rsidP="00495447">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495447" w:rsidRDefault="00495447" w:rsidP="00495447">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495447" w:rsidRDefault="00495447" w:rsidP="00495447">
      <w:pPr>
        <w:spacing w:line="480" w:lineRule="exact"/>
        <w:ind w:firstLineChars="200" w:firstLine="480"/>
        <w:rPr>
          <w:sz w:val="24"/>
          <w:szCs w:val="24"/>
        </w:rPr>
      </w:pPr>
      <w:r>
        <w:rPr>
          <w:sz w:val="24"/>
          <w:szCs w:val="24"/>
        </w:rPr>
        <w:t>第十四条</w:t>
      </w:r>
      <w:r w:rsidR="0082685C">
        <w:rPr>
          <w:rFonts w:hint="eastAsia"/>
          <w:sz w:val="24"/>
          <w:szCs w:val="24"/>
        </w:rPr>
        <w:t xml:space="preserve">  </w:t>
      </w:r>
      <w:r>
        <w:rPr>
          <w:sz w:val="24"/>
          <w:szCs w:val="24"/>
        </w:rPr>
        <w:t>合同的解除</w:t>
      </w:r>
    </w:p>
    <w:p w:rsidR="00495447" w:rsidRDefault="00495447" w:rsidP="00495447">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495447" w:rsidRDefault="00495447" w:rsidP="00495447">
      <w:pPr>
        <w:spacing w:line="480" w:lineRule="exact"/>
        <w:ind w:firstLineChars="200" w:firstLine="480"/>
        <w:rPr>
          <w:sz w:val="24"/>
          <w:szCs w:val="24"/>
        </w:rPr>
      </w:pPr>
      <w:r>
        <w:rPr>
          <w:sz w:val="24"/>
          <w:szCs w:val="24"/>
        </w:rPr>
        <w:t>合同解除后，按照有关规定办理相关交接手续。</w:t>
      </w:r>
    </w:p>
    <w:p w:rsidR="00495447" w:rsidRDefault="00495447" w:rsidP="00495447">
      <w:pPr>
        <w:spacing w:line="480" w:lineRule="exact"/>
        <w:ind w:firstLineChars="200" w:firstLine="480"/>
        <w:rPr>
          <w:sz w:val="24"/>
          <w:szCs w:val="24"/>
        </w:rPr>
      </w:pPr>
      <w:r>
        <w:rPr>
          <w:sz w:val="24"/>
          <w:szCs w:val="24"/>
        </w:rPr>
        <w:t>第十五条</w:t>
      </w:r>
      <w:r w:rsidR="0082685C">
        <w:rPr>
          <w:rFonts w:hint="eastAsia"/>
          <w:sz w:val="24"/>
          <w:szCs w:val="24"/>
        </w:rPr>
        <w:t xml:space="preserve">  </w:t>
      </w:r>
      <w:r>
        <w:rPr>
          <w:sz w:val="24"/>
          <w:szCs w:val="24"/>
        </w:rPr>
        <w:t>争议处理</w:t>
      </w:r>
    </w:p>
    <w:p w:rsidR="00495447" w:rsidRDefault="00495447" w:rsidP="00495447">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495447" w:rsidRDefault="00495447" w:rsidP="00495447">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495447" w:rsidRDefault="00495447" w:rsidP="00495447">
      <w:pPr>
        <w:spacing w:line="480" w:lineRule="exact"/>
        <w:ind w:firstLineChars="200" w:firstLine="480"/>
        <w:rPr>
          <w:sz w:val="24"/>
          <w:szCs w:val="24"/>
        </w:rPr>
      </w:pPr>
      <w:r>
        <w:rPr>
          <w:sz w:val="24"/>
          <w:szCs w:val="24"/>
        </w:rPr>
        <w:t>第十六条</w:t>
      </w:r>
      <w:r w:rsidR="0082685C">
        <w:rPr>
          <w:rFonts w:hint="eastAsia"/>
          <w:sz w:val="24"/>
          <w:szCs w:val="24"/>
        </w:rPr>
        <w:t xml:space="preserve">  </w:t>
      </w:r>
      <w:r>
        <w:rPr>
          <w:sz w:val="24"/>
          <w:szCs w:val="24"/>
        </w:rPr>
        <w:t>合同附件</w:t>
      </w:r>
    </w:p>
    <w:p w:rsidR="00495447" w:rsidRDefault="00495447" w:rsidP="00495447">
      <w:pPr>
        <w:spacing w:line="480" w:lineRule="exact"/>
        <w:ind w:firstLineChars="200" w:firstLine="480"/>
        <w:rPr>
          <w:sz w:val="24"/>
          <w:szCs w:val="24"/>
        </w:rPr>
      </w:pPr>
      <w:r>
        <w:rPr>
          <w:sz w:val="24"/>
          <w:szCs w:val="24"/>
        </w:rPr>
        <w:t>有关涉及本合同乙方向天津市滨海新区政府采购中心所提交的响应文件及有关澄清资料和服务承诺均视为本合同不可分割的部分，对乙方具有约束力。</w:t>
      </w:r>
    </w:p>
    <w:p w:rsidR="00495447" w:rsidRDefault="00495447" w:rsidP="00495447">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495447" w:rsidRDefault="00495447" w:rsidP="00495447">
      <w:pPr>
        <w:spacing w:line="480" w:lineRule="exact"/>
        <w:ind w:firstLineChars="200" w:firstLine="480"/>
        <w:rPr>
          <w:sz w:val="24"/>
          <w:szCs w:val="24"/>
        </w:rPr>
      </w:pPr>
      <w:r>
        <w:rPr>
          <w:sz w:val="24"/>
          <w:szCs w:val="24"/>
        </w:rPr>
        <w:t>第十七条</w:t>
      </w:r>
      <w:r w:rsidR="0082685C">
        <w:rPr>
          <w:rFonts w:hint="eastAsia"/>
          <w:sz w:val="24"/>
          <w:szCs w:val="24"/>
        </w:rPr>
        <w:t xml:space="preserve">  </w:t>
      </w:r>
      <w:r>
        <w:rPr>
          <w:sz w:val="24"/>
          <w:szCs w:val="24"/>
        </w:rPr>
        <w:t>合同生效</w:t>
      </w:r>
    </w:p>
    <w:p w:rsidR="00495447" w:rsidRDefault="00495447" w:rsidP="00495447">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495447" w:rsidRDefault="00495447" w:rsidP="00495447">
      <w:pPr>
        <w:spacing w:line="480" w:lineRule="exact"/>
        <w:ind w:firstLineChars="200" w:firstLine="480"/>
        <w:rPr>
          <w:sz w:val="24"/>
          <w:szCs w:val="24"/>
        </w:rPr>
      </w:pPr>
    </w:p>
    <w:p w:rsidR="00495447" w:rsidRDefault="00495447" w:rsidP="00495447">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495447" w:rsidRDefault="00495447" w:rsidP="00495447">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495447" w:rsidRDefault="00495447" w:rsidP="00495447">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495447" w:rsidRDefault="00495447" w:rsidP="00495447">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495447" w:rsidRDefault="00495447" w:rsidP="00495447">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495447" w:rsidRDefault="00495447" w:rsidP="00495447">
      <w:pPr>
        <w:tabs>
          <w:tab w:val="left" w:pos="360"/>
        </w:tabs>
        <w:spacing w:line="516" w:lineRule="exact"/>
        <w:ind w:firstLineChars="200" w:firstLine="480"/>
        <w:rPr>
          <w:color w:val="000000"/>
          <w:sz w:val="24"/>
          <w:szCs w:val="24"/>
        </w:rPr>
      </w:pPr>
      <w:r>
        <w:rPr>
          <w:color w:val="000000"/>
          <w:sz w:val="24"/>
          <w:szCs w:val="24"/>
        </w:rPr>
        <w:t>时间：年月日</w:t>
      </w:r>
    </w:p>
    <w:p w:rsidR="00495447" w:rsidRDefault="00495447" w:rsidP="00495447">
      <w:pPr>
        <w:spacing w:line="480" w:lineRule="exact"/>
        <w:ind w:firstLineChars="200" w:firstLine="480"/>
        <w:rPr>
          <w:sz w:val="24"/>
          <w:szCs w:val="24"/>
        </w:rPr>
      </w:pPr>
    </w:p>
    <w:p w:rsidR="00495447" w:rsidRDefault="00495447" w:rsidP="00495447">
      <w:pPr>
        <w:spacing w:line="480" w:lineRule="exact"/>
        <w:ind w:firstLineChars="200" w:firstLine="480"/>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53339" w:rsidRDefault="00453339">
      <w:pPr>
        <w:widowControl/>
        <w:jc w:val="left"/>
        <w:rPr>
          <w:b/>
          <w:bCs/>
          <w:sz w:val="24"/>
          <w:szCs w:val="24"/>
        </w:rPr>
      </w:pPr>
    </w:p>
    <w:p w:rsidR="00453339" w:rsidRDefault="00453339">
      <w:pPr>
        <w:widowControl/>
        <w:jc w:val="left"/>
        <w:rPr>
          <w:b/>
          <w:bCs/>
          <w:sz w:val="24"/>
          <w:szCs w:val="24"/>
        </w:rPr>
      </w:pPr>
      <w:r>
        <w:rPr>
          <w:b/>
          <w:bCs/>
          <w:sz w:val="24"/>
          <w:szCs w:val="24"/>
        </w:rPr>
        <w:br w:type="page"/>
      </w:r>
    </w:p>
    <w:p w:rsidR="00495447" w:rsidRDefault="00495447" w:rsidP="00495447">
      <w:pPr>
        <w:jc w:val="center"/>
        <w:rPr>
          <w:b/>
          <w:bCs/>
          <w:sz w:val="24"/>
          <w:szCs w:val="24"/>
        </w:rPr>
      </w:pPr>
      <w:r>
        <w:rPr>
          <w:b/>
          <w:bCs/>
          <w:sz w:val="24"/>
          <w:szCs w:val="24"/>
        </w:rPr>
        <w:lastRenderedPageBreak/>
        <w:t>合同特殊条款</w:t>
      </w:r>
    </w:p>
    <w:p w:rsidR="00495447" w:rsidRDefault="00495447" w:rsidP="00495447">
      <w:pPr>
        <w:tabs>
          <w:tab w:val="left" w:pos="360"/>
        </w:tabs>
        <w:spacing w:line="520" w:lineRule="exact"/>
        <w:ind w:firstLineChars="171" w:firstLine="410"/>
        <w:rPr>
          <w:color w:val="000000"/>
          <w:sz w:val="24"/>
          <w:szCs w:val="24"/>
        </w:rPr>
      </w:pPr>
    </w:p>
    <w:p w:rsidR="00495447" w:rsidRDefault="00495447" w:rsidP="00495447">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495447" w:rsidRDefault="00495447" w:rsidP="00495447">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495447" w:rsidRDefault="00495447" w:rsidP="00495447">
      <w:pPr>
        <w:tabs>
          <w:tab w:val="left" w:pos="360"/>
        </w:tabs>
        <w:spacing w:line="520" w:lineRule="exact"/>
        <w:ind w:firstLineChars="171" w:firstLine="410"/>
        <w:rPr>
          <w:sz w:val="24"/>
          <w:szCs w:val="24"/>
        </w:rPr>
      </w:pPr>
    </w:p>
    <w:p w:rsidR="00495447" w:rsidRDefault="00495447" w:rsidP="00495447">
      <w:pPr>
        <w:tabs>
          <w:tab w:val="left" w:pos="360"/>
        </w:tabs>
        <w:spacing w:line="520" w:lineRule="exact"/>
        <w:ind w:firstLineChars="171" w:firstLine="410"/>
        <w:rPr>
          <w:sz w:val="24"/>
          <w:szCs w:val="24"/>
        </w:rPr>
        <w:sectPr w:rsidR="00495447">
          <w:headerReference w:type="default" r:id="rId14"/>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87" w:name="_Toc411426753"/>
      <w:r>
        <w:lastRenderedPageBreak/>
        <w:t>第五部分</w:t>
      </w:r>
      <w:r>
        <w:t xml:space="preserve">  </w:t>
      </w:r>
      <w:r>
        <w:t>响应文件格式</w:t>
      </w:r>
      <w:bookmarkEnd w:id="87"/>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DB6A56">
      <w:pPr>
        <w:spacing w:beforeLines="30" w:before="93" w:afterLines="70" w:after="218" w:line="540" w:lineRule="exact"/>
        <w:ind w:leftChars="300" w:left="630"/>
        <w:rPr>
          <w:rFonts w:eastAsia="方正楷体简体"/>
          <w:b/>
          <w:sz w:val="34"/>
          <w:szCs w:val="34"/>
        </w:rPr>
      </w:pPr>
    </w:p>
    <w:p w:rsidR="0085177C" w:rsidRDefault="0085177C" w:rsidP="00DB6A56">
      <w:pPr>
        <w:spacing w:beforeLines="30" w:before="93" w:afterLines="70" w:after="218" w:line="540" w:lineRule="exact"/>
        <w:ind w:leftChars="300" w:left="630"/>
        <w:rPr>
          <w:rFonts w:eastAsia="方正楷体简体"/>
          <w:b/>
          <w:sz w:val="34"/>
          <w:szCs w:val="34"/>
        </w:rPr>
      </w:pP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w:t>
      </w:r>
      <w:r w:rsidR="009D234D">
        <w:rPr>
          <w:rFonts w:hint="eastAsia"/>
          <w:sz w:val="24"/>
        </w:rPr>
        <w:t xml:space="preserve"> </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sidR="001B5BD5">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w:t>
      </w:r>
      <w:r w:rsidR="001B5BD5">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w:t>
      </w:r>
      <w:r w:rsidR="00BC045C">
        <w:rPr>
          <w:rFonts w:hint="eastAsia"/>
          <w:sz w:val="24"/>
        </w:rPr>
        <w:t>磋商</w:t>
      </w:r>
      <w:r>
        <w:rPr>
          <w:rFonts w:hint="eastAsia"/>
          <w:sz w:val="24"/>
        </w:rPr>
        <w:t>的要求和规定。我公司</w:t>
      </w:r>
      <w:proofErr w:type="gramStart"/>
      <w:r>
        <w:rPr>
          <w:rFonts w:hint="eastAsia"/>
          <w:sz w:val="24"/>
        </w:rPr>
        <w:t>完全响应</w:t>
      </w:r>
      <w:proofErr w:type="gramEnd"/>
      <w:r>
        <w:rPr>
          <w:rFonts w:hint="eastAsia"/>
          <w:sz w:val="24"/>
        </w:rPr>
        <w:t>本次</w:t>
      </w:r>
      <w:r w:rsidR="003F3CB7">
        <w:rPr>
          <w:rFonts w:hint="eastAsia"/>
          <w:sz w:val="24"/>
        </w:rPr>
        <w:t>磋商</w:t>
      </w:r>
      <w:r>
        <w:rPr>
          <w:rFonts w:hint="eastAsia"/>
          <w:sz w:val="24"/>
        </w:rPr>
        <w:t>通过网上进行的方式，我方承诺</w:t>
      </w:r>
      <w:r w:rsidR="003F3CB7">
        <w:rPr>
          <w:rFonts w:hint="eastAsia"/>
          <w:sz w:val="24"/>
        </w:rPr>
        <w:t>响应</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w:t>
      </w:r>
      <w:r w:rsidR="00EA4F61">
        <w:rPr>
          <w:rFonts w:hint="eastAsia"/>
          <w:sz w:val="24"/>
        </w:rPr>
        <w:lastRenderedPageBreak/>
        <w:t>行人、重大税收违法案件当事人名单，也未列入中国政府采购网（</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3F3CB7">
        <w:rPr>
          <w:rFonts w:hint="eastAsia"/>
          <w:sz w:val="24"/>
          <w:szCs w:val="24"/>
        </w:rPr>
        <w:t>响应</w:t>
      </w:r>
      <w:r w:rsidR="00EA4F61">
        <w:rPr>
          <w:rFonts w:hint="eastAsia"/>
          <w:sz w:val="24"/>
          <w:szCs w:val="24"/>
        </w:rPr>
        <w:t>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sidR="003F3CB7">
        <w:rPr>
          <w:rFonts w:hint="eastAsia"/>
          <w:sz w:val="24"/>
        </w:rPr>
        <w:t>如违反上述承诺，我公司响应</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Pr>
          <w:rFonts w:hint="eastAsia"/>
          <w:sz w:val="24"/>
        </w:rPr>
        <w:t xml:space="preserve"> </w:t>
      </w:r>
      <w:r w:rsidR="003F3CB7">
        <w:rPr>
          <w:sz w:val="24"/>
        </w:rPr>
        <w:t>与本</w:t>
      </w:r>
      <w:r w:rsidR="003F3CB7">
        <w:rPr>
          <w:rFonts w:hint="eastAsia"/>
          <w:sz w:val="24"/>
        </w:rPr>
        <w:t>磋商</w:t>
      </w:r>
      <w:r>
        <w:rPr>
          <w:sz w:val="24"/>
        </w:rPr>
        <w:t>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w:t>
      </w:r>
      <w:r>
        <w:rPr>
          <w:sz w:val="24"/>
        </w:rPr>
        <w:t xml:space="preserve">    </w:t>
      </w:r>
      <w:r>
        <w:rPr>
          <w:sz w:val="24"/>
        </w:rPr>
        <w:t>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w:t>
      </w:r>
      <w:r>
        <w:rPr>
          <w:sz w:val="24"/>
        </w:rPr>
        <w:t xml:space="preserve">    </w:t>
      </w:r>
      <w:r>
        <w:rPr>
          <w:sz w:val="24"/>
        </w:rPr>
        <w:t>话：</w:t>
      </w:r>
    </w:p>
    <w:p w:rsidR="00495447" w:rsidRDefault="00495447" w:rsidP="00495447">
      <w:pPr>
        <w:spacing w:line="360" w:lineRule="auto"/>
        <w:ind w:firstLineChars="200" w:firstLine="480"/>
        <w:rPr>
          <w:sz w:val="24"/>
        </w:rPr>
      </w:pPr>
      <w:r>
        <w:rPr>
          <w:sz w:val="24"/>
        </w:rPr>
        <w:t>传</w:t>
      </w:r>
      <w:r>
        <w:rPr>
          <w:sz w:val="24"/>
        </w:rPr>
        <w:t xml:space="preserve">    </w:t>
      </w:r>
      <w:r>
        <w:rPr>
          <w:sz w:val="24"/>
        </w:rPr>
        <w:t>真：</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2</w:t>
      </w:r>
    </w:p>
    <w:p w:rsidR="00495447" w:rsidRDefault="00495447" w:rsidP="00495447">
      <w:pPr>
        <w:tabs>
          <w:tab w:val="left" w:pos="360"/>
        </w:tabs>
        <w:spacing w:line="560" w:lineRule="exact"/>
        <w:jc w:val="center"/>
        <w:rPr>
          <w:b/>
          <w:sz w:val="24"/>
        </w:rPr>
      </w:pPr>
      <w:r>
        <w:rPr>
          <w:rFonts w:hint="eastAsia"/>
          <w:b/>
          <w:sz w:val="24"/>
        </w:rPr>
        <w:t>供应商资格要求证明文件</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3</w:t>
      </w:r>
    </w:p>
    <w:p w:rsidR="00DB6A56" w:rsidRDefault="00DB6A56" w:rsidP="00DB6A56">
      <w:pPr>
        <w:autoSpaceDN w:val="0"/>
        <w:spacing w:line="360" w:lineRule="auto"/>
        <w:jc w:val="center"/>
        <w:rPr>
          <w:b/>
          <w:bCs/>
          <w:sz w:val="24"/>
        </w:rPr>
      </w:pPr>
    </w:p>
    <w:p w:rsidR="00DB6A56" w:rsidRPr="002A762D" w:rsidRDefault="00DB6A56" w:rsidP="00DB6A56">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DB6A56" w:rsidRPr="002A762D" w:rsidRDefault="00DB6A56" w:rsidP="00DB6A56">
      <w:pPr>
        <w:spacing w:line="360" w:lineRule="auto"/>
        <w:rPr>
          <w:sz w:val="24"/>
          <w:szCs w:val="21"/>
        </w:rPr>
      </w:pPr>
    </w:p>
    <w:p w:rsidR="00DB6A56" w:rsidRPr="002A762D" w:rsidRDefault="00DB6A56" w:rsidP="00DB6A56">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DB6A56" w:rsidRPr="002A762D" w:rsidRDefault="00DB6A56" w:rsidP="00DB6A56">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3F3CB7">
        <w:rPr>
          <w:rFonts w:hint="eastAsia"/>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DB6A56" w:rsidRPr="002A762D" w:rsidRDefault="00DB6A56" w:rsidP="00DB6A56">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DB6A56" w:rsidRPr="002A762D" w:rsidRDefault="00DB6A56" w:rsidP="00DB6A56">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DB6A56" w:rsidRPr="002A762D" w:rsidRDefault="00DB6A56" w:rsidP="00DB6A56">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100" w:firstLine="5040"/>
        <w:rPr>
          <w:sz w:val="24"/>
        </w:rPr>
      </w:pPr>
      <w:r w:rsidRPr="002A762D">
        <w:rPr>
          <w:sz w:val="24"/>
        </w:rPr>
        <w:t xml:space="preserve">     </w:t>
      </w:r>
      <w:r w:rsidRPr="002A762D">
        <w:rPr>
          <w:sz w:val="24"/>
        </w:rPr>
        <w:t>年</w:t>
      </w:r>
      <w:r w:rsidRPr="002A762D">
        <w:rPr>
          <w:sz w:val="24"/>
        </w:rPr>
        <w:t xml:space="preserve">   </w:t>
      </w:r>
      <w:r w:rsidRPr="002A762D">
        <w:rPr>
          <w:sz w:val="24"/>
        </w:rPr>
        <w:t>月</w:t>
      </w:r>
      <w:r w:rsidRPr="002A762D">
        <w:rPr>
          <w:sz w:val="24"/>
        </w:rPr>
        <w:t xml:space="preserve">   </w:t>
      </w:r>
      <w:r w:rsidRPr="002A762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2A762D" w:rsidTr="00453339">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磋商代表人身份证正面</w:t>
            </w: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tc>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磋商代表人身份证背面</w:t>
            </w:r>
          </w:p>
        </w:tc>
      </w:tr>
    </w:tbl>
    <w:p w:rsidR="00495447" w:rsidRDefault="00495447" w:rsidP="00495447">
      <w:pPr>
        <w:spacing w:line="460" w:lineRule="exact"/>
        <w:ind w:left="181"/>
        <w:jc w:val="left"/>
        <w:rPr>
          <w:b/>
          <w:sz w:val="24"/>
        </w:rPr>
      </w:pPr>
      <w:r>
        <w:rPr>
          <w:b/>
          <w:sz w:val="24"/>
        </w:rPr>
        <w:br w:type="page"/>
      </w:r>
      <w:r>
        <w:rPr>
          <w:b/>
          <w:sz w:val="24"/>
        </w:rPr>
        <w:lastRenderedPageBreak/>
        <w:t>附件</w:t>
      </w:r>
      <w:r>
        <w:rPr>
          <w:b/>
          <w:sz w:val="24"/>
        </w:rPr>
        <w:t>4-1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r>
        <w:rPr>
          <w:sz w:val="24"/>
          <w:u w:val="single"/>
        </w:rPr>
        <w:t xml:space="preserve">                    </w:t>
      </w:r>
    </w:p>
    <w:p w:rsidR="00495447" w:rsidRDefault="00495447" w:rsidP="00495447">
      <w:pPr>
        <w:spacing w:line="460" w:lineRule="exact"/>
        <w:rPr>
          <w:sz w:val="24"/>
        </w:rPr>
      </w:pPr>
      <w:r>
        <w:rPr>
          <w:sz w:val="24"/>
        </w:rPr>
        <w:t>项目编号：</w:t>
      </w:r>
      <w:r>
        <w:rPr>
          <w:sz w:val="24"/>
          <w:u w:val="single"/>
        </w:rPr>
        <w:t xml:space="preserve">                    </w:t>
      </w:r>
    </w:p>
    <w:p w:rsidR="00495447" w:rsidRDefault="00495447" w:rsidP="00495447">
      <w:pPr>
        <w:spacing w:line="460" w:lineRule="exact"/>
        <w:rPr>
          <w:sz w:val="24"/>
          <w:u w:val="single"/>
        </w:rPr>
      </w:pPr>
      <w:r>
        <w:rPr>
          <w:sz w:val="24"/>
        </w:rPr>
        <w:t>包号：</w:t>
      </w:r>
      <w:r>
        <w:rPr>
          <w:sz w:val="24"/>
          <w:u w:val="single"/>
        </w:rPr>
        <w:t xml:space="preserve">                        </w:t>
      </w:r>
    </w:p>
    <w:p w:rsidR="00495447"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w:t>
            </w:r>
            <w:r w:rsidR="003F3CB7">
              <w:rPr>
                <w:color w:val="000000"/>
                <w:kern w:val="0"/>
                <w:szCs w:val="21"/>
              </w:rPr>
              <w:t>磋商</w:t>
            </w:r>
            <w:r>
              <w:rPr>
                <w:color w:val="000000"/>
                <w:kern w:val="0"/>
                <w:szCs w:val="21"/>
              </w:rPr>
              <w:t>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360" w:lineRule="auto"/>
        <w:rPr>
          <w:sz w:val="24"/>
        </w:rPr>
      </w:pPr>
    </w:p>
    <w:p w:rsidR="00495447" w:rsidRDefault="00495447" w:rsidP="00DB6A5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r>
        <w:rPr>
          <w:sz w:val="24"/>
          <w:u w:val="single"/>
        </w:rPr>
        <w:t xml:space="preserve">                    </w:t>
      </w:r>
    </w:p>
    <w:p w:rsidR="00495447" w:rsidRDefault="00495447" w:rsidP="00495447">
      <w:pPr>
        <w:spacing w:line="460" w:lineRule="exact"/>
        <w:rPr>
          <w:sz w:val="24"/>
        </w:rPr>
      </w:pPr>
      <w:r>
        <w:rPr>
          <w:sz w:val="24"/>
        </w:rPr>
        <w:t>项目编号：</w:t>
      </w:r>
      <w:r>
        <w:rPr>
          <w:sz w:val="24"/>
          <w:u w:val="single"/>
        </w:rPr>
        <w:t xml:space="preserve">                    </w:t>
      </w:r>
    </w:p>
    <w:p w:rsidR="00495447" w:rsidRDefault="00495447" w:rsidP="00495447">
      <w:pPr>
        <w:spacing w:line="460" w:lineRule="exact"/>
        <w:rPr>
          <w:sz w:val="24"/>
          <w:u w:val="single"/>
        </w:rPr>
      </w:pPr>
      <w:r>
        <w:rPr>
          <w:sz w:val="24"/>
        </w:rPr>
        <w:t>包号：</w:t>
      </w:r>
      <w:r>
        <w:rPr>
          <w:sz w:val="24"/>
          <w:u w:val="single"/>
        </w:rPr>
        <w:t xml:space="preserve">                        </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EF6257">
            <w:pPr>
              <w:widowControl/>
              <w:snapToGrid w:val="0"/>
              <w:jc w:val="left"/>
              <w:rPr>
                <w:kern w:val="0"/>
                <w:sz w:val="24"/>
                <w:szCs w:val="21"/>
              </w:rPr>
            </w:pPr>
            <w:r>
              <w:rPr>
                <w:color w:val="000000"/>
                <w:sz w:val="24"/>
              </w:rPr>
              <w:t>（三）</w:t>
            </w:r>
            <w:r w:rsidR="00DE3E84" w:rsidRPr="0042760F">
              <w:rPr>
                <w:sz w:val="24"/>
              </w:rPr>
              <w:t>投标人须承诺</w:t>
            </w:r>
            <w:r w:rsidR="00DE3E84" w:rsidRPr="0042760F">
              <w:rPr>
                <w:rFonts w:hint="eastAsia"/>
                <w:sz w:val="24"/>
              </w:rPr>
              <w:t>相应专业</w:t>
            </w:r>
            <w:r w:rsidR="00DE3E84" w:rsidRPr="0042760F">
              <w:rPr>
                <w:sz w:val="24"/>
              </w:rPr>
              <w:t>人员须具备国家相关部门颁发的在有效期内的资质证书，项目实施过程中保证持证上岗。履约验收时，向采购人提供</w:t>
            </w:r>
            <w:r w:rsidR="00DE3E84" w:rsidRPr="0042760F">
              <w:rPr>
                <w:rFonts w:hint="eastAsia"/>
                <w:sz w:val="24"/>
              </w:rPr>
              <w:t>上述</w:t>
            </w:r>
            <w:r w:rsidR="00DE3E84" w:rsidRPr="0042760F">
              <w:rPr>
                <w:sz w:val="24"/>
              </w:rPr>
              <w:t>人员相关资质证书原件（以及发证</w:t>
            </w:r>
            <w:proofErr w:type="gramStart"/>
            <w:r w:rsidR="00DE3E84" w:rsidRPr="0042760F">
              <w:rPr>
                <w:sz w:val="24"/>
              </w:rPr>
              <w:t>机关官网查询</w:t>
            </w:r>
            <w:proofErr w:type="gramEnd"/>
            <w:r w:rsidR="00DE3E84" w:rsidRPr="0042760F">
              <w:rPr>
                <w:sz w:val="24"/>
              </w:rPr>
              <w:t>结果）和缴纳社会保险证明等相关资料。</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r>
        <w:rPr>
          <w:sz w:val="24"/>
        </w:rPr>
        <w:t xml:space="preserve">4. </w:t>
      </w:r>
      <w:r w:rsidR="006720B1">
        <w:rPr>
          <w:sz w:val="24"/>
        </w:rPr>
        <w:t>供应商</w:t>
      </w:r>
      <w:r>
        <w:rPr>
          <w:sz w:val="24"/>
        </w:rPr>
        <w:t>在上表</w:t>
      </w:r>
      <w:r>
        <w:rPr>
          <w:sz w:val="24"/>
        </w:rPr>
        <w:t>“</w:t>
      </w:r>
      <w:r>
        <w:rPr>
          <w:sz w:val="24"/>
        </w:rPr>
        <w:t>项目需求书要求</w:t>
      </w:r>
      <w:r>
        <w:rPr>
          <w:sz w:val="24"/>
        </w:rPr>
        <w:t>”</w:t>
      </w:r>
      <w:r>
        <w:rPr>
          <w:sz w:val="24"/>
        </w:rPr>
        <w:t>的</w:t>
      </w:r>
      <w:r w:rsidR="003F3CB7">
        <w:rPr>
          <w:sz w:val="24"/>
        </w:rPr>
        <w:t>磋商</w:t>
      </w:r>
      <w:r>
        <w:rPr>
          <w:sz w:val="24"/>
        </w:rPr>
        <w:t>应答中必须列出具体数值或内容。如</w:t>
      </w:r>
      <w:r w:rsidR="006720B1">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6720B1">
        <w:rPr>
          <w:sz w:val="24"/>
        </w:rPr>
        <w:t>供应商</w:t>
      </w:r>
      <w:r>
        <w:rPr>
          <w:sz w:val="24"/>
        </w:rPr>
        <w:t>自行承担由此造成的一切后果。</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Pr>
          <w:rFonts w:hint="eastAsia"/>
          <w:b/>
          <w:sz w:val="24"/>
        </w:rPr>
        <w:t>4-3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r>
        <w:rPr>
          <w:sz w:val="24"/>
          <w:u w:val="single"/>
        </w:rPr>
        <w:t xml:space="preserve">                    </w:t>
      </w:r>
    </w:p>
    <w:p w:rsidR="00495447" w:rsidRDefault="00495447" w:rsidP="00495447">
      <w:pPr>
        <w:spacing w:line="460" w:lineRule="exact"/>
        <w:rPr>
          <w:sz w:val="24"/>
        </w:rPr>
      </w:pPr>
      <w:r>
        <w:rPr>
          <w:sz w:val="24"/>
        </w:rPr>
        <w:t>项目编号：</w:t>
      </w:r>
      <w:r>
        <w:rPr>
          <w:sz w:val="24"/>
          <w:u w:val="single"/>
        </w:rPr>
        <w:t xml:space="preserve">                    </w:t>
      </w:r>
    </w:p>
    <w:p w:rsidR="00495447" w:rsidRDefault="00495447" w:rsidP="00495447">
      <w:pPr>
        <w:spacing w:line="460" w:lineRule="exact"/>
        <w:rPr>
          <w:sz w:val="24"/>
          <w:u w:val="single"/>
        </w:rPr>
      </w:pPr>
      <w:r>
        <w:rPr>
          <w:sz w:val="24"/>
        </w:rPr>
        <w:t>包号：</w:t>
      </w:r>
      <w:r>
        <w:rPr>
          <w:sz w:val="24"/>
          <w:u w:val="single"/>
        </w:rPr>
        <w:t xml:space="preserve">                        </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6720B1" w:rsidP="00495447">
      <w:pPr>
        <w:spacing w:line="360" w:lineRule="auto"/>
        <w:ind w:right="84" w:firstLineChars="100" w:firstLine="240"/>
        <w:rPr>
          <w:sz w:val="24"/>
        </w:rPr>
      </w:pPr>
      <w:r>
        <w:rPr>
          <w:sz w:val="24"/>
        </w:rPr>
        <w:t>供应商</w:t>
      </w:r>
      <w:r w:rsidR="00495447">
        <w:rPr>
          <w:sz w:val="24"/>
        </w:rPr>
        <w:t>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w:t>
      </w:r>
      <w:r w:rsidR="006720B1">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6720B1" w:rsidP="00495447">
      <w:pPr>
        <w:spacing w:line="360" w:lineRule="auto"/>
        <w:ind w:firstLineChars="200" w:firstLine="480"/>
        <w:rPr>
          <w:color w:val="000000"/>
          <w:sz w:val="24"/>
        </w:rPr>
      </w:pPr>
      <w:r>
        <w:rPr>
          <w:color w:val="000000"/>
          <w:sz w:val="24"/>
        </w:rPr>
        <w:t>供应商</w:t>
      </w:r>
      <w:r w:rsidR="00495447">
        <w:rPr>
          <w:color w:val="000000"/>
          <w:sz w:val="24"/>
        </w:rPr>
        <w:t>将专项服务委托专业公司承担的，应当进行说明。</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Pr>
          <w:b/>
          <w:sz w:val="24"/>
        </w:rPr>
        <w:t>6</w:t>
      </w:r>
    </w:p>
    <w:p w:rsidR="00495447" w:rsidRDefault="006720B1" w:rsidP="00495447">
      <w:pPr>
        <w:spacing w:line="560" w:lineRule="exact"/>
        <w:jc w:val="center"/>
        <w:rPr>
          <w:b/>
          <w:sz w:val="24"/>
        </w:rPr>
      </w:pPr>
      <w:r>
        <w:rPr>
          <w:b/>
          <w:sz w:val="24"/>
        </w:rPr>
        <w:t>供应商</w:t>
      </w:r>
      <w:r w:rsidR="00495447">
        <w:rPr>
          <w:rFonts w:hint="eastAsia"/>
          <w:b/>
          <w:sz w:val="24"/>
        </w:rPr>
        <w:t>业绩</w:t>
      </w:r>
    </w:p>
    <w:p w:rsidR="00495447" w:rsidRDefault="00495447" w:rsidP="00495447">
      <w:pPr>
        <w:spacing w:line="460" w:lineRule="exact"/>
        <w:ind w:left="192"/>
        <w:rPr>
          <w:sz w:val="24"/>
        </w:rPr>
      </w:pPr>
      <w:r>
        <w:rPr>
          <w:sz w:val="24"/>
        </w:rPr>
        <w:t>项目名称：</w:t>
      </w:r>
      <w:r>
        <w:rPr>
          <w:sz w:val="24"/>
          <w:u w:val="single"/>
        </w:rPr>
        <w:t xml:space="preserve">                    </w:t>
      </w:r>
      <w:r>
        <w:rPr>
          <w:sz w:val="24"/>
        </w:rPr>
        <w:t xml:space="preserve">                  </w:t>
      </w:r>
    </w:p>
    <w:p w:rsidR="00495447" w:rsidRDefault="00495447" w:rsidP="00495447">
      <w:pPr>
        <w:spacing w:line="460" w:lineRule="exact"/>
        <w:ind w:left="192"/>
        <w:rPr>
          <w:sz w:val="24"/>
        </w:rPr>
      </w:pPr>
      <w:r>
        <w:rPr>
          <w:sz w:val="24"/>
        </w:rPr>
        <w:t>项目编号：</w:t>
      </w:r>
      <w:r>
        <w:rPr>
          <w:sz w:val="24"/>
          <w:u w:val="single"/>
        </w:rPr>
        <w:t xml:space="preserve">                    </w:t>
      </w:r>
      <w:r>
        <w:rPr>
          <w:sz w:val="24"/>
        </w:rPr>
        <w:t xml:space="preserve">                 </w:t>
      </w:r>
    </w:p>
    <w:p w:rsidR="00495447" w:rsidRDefault="00495447" w:rsidP="00495447">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w:t>
      </w:r>
      <w:r w:rsidR="006720B1">
        <w:rPr>
          <w:sz w:val="24"/>
        </w:rPr>
        <w:t>供应商</w:t>
      </w:r>
      <w:r>
        <w:rPr>
          <w:rFonts w:hint="eastAsia"/>
          <w:sz w:val="24"/>
        </w:rPr>
        <w:t>业绩</w:t>
      </w:r>
      <w:r>
        <w:rPr>
          <w:sz w:val="24"/>
        </w:rPr>
        <w:t>的，</w:t>
      </w:r>
      <w:r w:rsidR="006720B1">
        <w:rPr>
          <w:sz w:val="24"/>
        </w:rPr>
        <w:t>供应商</w:t>
      </w:r>
      <w:r>
        <w:rPr>
          <w:sz w:val="24"/>
        </w:rPr>
        <w:t>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Pr>
          <w:b/>
          <w:color w:val="000000"/>
          <w:sz w:val="24"/>
        </w:rPr>
        <w:t>7-1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95447" w:rsidRDefault="00495447" w:rsidP="00EF6257">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95447" w:rsidRDefault="00495447" w:rsidP="00EF6257">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95447" w:rsidRDefault="00495447" w:rsidP="00EF6257">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495447" w:rsidRDefault="00495447" w:rsidP="00EF6257">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r>
              <w:rPr>
                <w:position w:val="-50"/>
                <w:sz w:val="24"/>
              </w:rPr>
              <w:t xml:space="preserve"> </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0"/>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360" w:lineRule="auto"/>
        <w:ind w:left="192" w:right="84"/>
        <w:rPr>
          <w:position w:val="-40"/>
        </w:rPr>
      </w:pPr>
      <w:r>
        <w:rPr>
          <w:sz w:val="24"/>
        </w:rPr>
        <w:t xml:space="preserve">  </w:t>
      </w: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Pr>
          <w:b/>
          <w:sz w:val="24"/>
        </w:rPr>
        <w:t>8</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6720B1" w:rsidP="00E90E03">
      <w:pPr>
        <w:autoSpaceDE w:val="0"/>
        <w:autoSpaceDN w:val="0"/>
        <w:spacing w:line="500" w:lineRule="exact"/>
        <w:ind w:left="3840"/>
        <w:jc w:val="left"/>
        <w:rPr>
          <w:sz w:val="24"/>
          <w:szCs w:val="24"/>
        </w:rPr>
      </w:pPr>
      <w:r>
        <w:rPr>
          <w:rFonts w:hint="eastAsia"/>
          <w:sz w:val="24"/>
          <w:szCs w:val="24"/>
        </w:rPr>
        <w:t>供应商</w:t>
      </w:r>
      <w:r w:rsidR="00E90E03">
        <w:rPr>
          <w:rFonts w:hint="eastAsia"/>
          <w:sz w:val="24"/>
          <w:szCs w:val="24"/>
        </w:rPr>
        <w:t>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Pr>
          <w:rFonts w:hint="eastAsia"/>
          <w:b/>
          <w:bCs/>
          <w:sz w:val="24"/>
        </w:rPr>
        <w:t>8-2</w:t>
      </w:r>
    </w:p>
    <w:p w:rsidR="00495447" w:rsidRDefault="00495447" w:rsidP="00495447">
      <w:pPr>
        <w:autoSpaceDN w:val="0"/>
        <w:spacing w:line="360" w:lineRule="auto"/>
        <w:rPr>
          <w:b/>
          <w:kern w:val="0"/>
          <w:sz w:val="24"/>
          <w:szCs w:val="21"/>
        </w:rPr>
      </w:pPr>
      <w:r>
        <w:rPr>
          <w:rFonts w:hint="eastAsia"/>
          <w:b/>
          <w:kern w:val="0"/>
          <w:sz w:val="24"/>
          <w:szCs w:val="21"/>
        </w:rPr>
        <w:t>若</w:t>
      </w:r>
      <w:r w:rsidR="006720B1">
        <w:rPr>
          <w:rFonts w:hint="eastAsia"/>
          <w:b/>
          <w:kern w:val="0"/>
          <w:sz w:val="24"/>
          <w:szCs w:val="21"/>
        </w:rPr>
        <w:t>供应</w:t>
      </w:r>
      <w:proofErr w:type="gramStart"/>
      <w:r w:rsidR="006720B1">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w:t>
      </w:r>
      <w:r>
        <w:rPr>
          <w:rFonts w:hint="eastAsia"/>
          <w:sz w:val="24"/>
          <w:szCs w:val="21"/>
        </w:rPr>
        <w:t xml:space="preserve"> </w:t>
      </w:r>
      <w:r>
        <w:rPr>
          <w:rFonts w:hint="eastAsia"/>
          <w:sz w:val="24"/>
          <w:szCs w:val="21"/>
        </w:rPr>
        <w:t>民政部</w:t>
      </w:r>
      <w:r>
        <w:rPr>
          <w:rFonts w:hint="eastAsia"/>
          <w:sz w:val="24"/>
          <w:szCs w:val="21"/>
        </w:rPr>
        <w:t xml:space="preserve"> </w:t>
      </w:r>
      <w:r>
        <w:rPr>
          <w:rFonts w:hint="eastAsia"/>
          <w:sz w:val="24"/>
          <w:szCs w:val="21"/>
        </w:rPr>
        <w:t>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6720B1" w:rsidP="00495447">
      <w:pPr>
        <w:snapToGrid w:val="0"/>
        <w:spacing w:line="360" w:lineRule="auto"/>
        <w:ind w:firstLineChars="200" w:firstLine="480"/>
        <w:jc w:val="left"/>
        <w:rPr>
          <w:sz w:val="24"/>
          <w:szCs w:val="21"/>
        </w:rPr>
      </w:pPr>
      <w:r>
        <w:rPr>
          <w:rFonts w:hint="eastAsia"/>
          <w:sz w:val="24"/>
          <w:szCs w:val="21"/>
        </w:rPr>
        <w:t>供应商</w:t>
      </w:r>
      <w:r w:rsidR="00495447">
        <w:rPr>
          <w:rFonts w:hint="eastAsia"/>
          <w:sz w:val="24"/>
          <w:szCs w:val="21"/>
        </w:rPr>
        <w:t>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w:t>
      </w:r>
      <w:r>
        <w:rPr>
          <w:rFonts w:hint="eastAsia"/>
          <w:sz w:val="24"/>
          <w:szCs w:val="21"/>
        </w:rPr>
        <w:t xml:space="preserve">   </w:t>
      </w:r>
      <w:r>
        <w:rPr>
          <w:rFonts w:hint="eastAsia"/>
          <w:sz w:val="24"/>
          <w:szCs w:val="21"/>
        </w:rPr>
        <w:t>年</w:t>
      </w:r>
      <w:r>
        <w:rPr>
          <w:rFonts w:hint="eastAsia"/>
          <w:sz w:val="24"/>
          <w:szCs w:val="21"/>
        </w:rPr>
        <w:t xml:space="preserve">   </w:t>
      </w:r>
      <w:r>
        <w:rPr>
          <w:rFonts w:hint="eastAsia"/>
          <w:sz w:val="24"/>
          <w:szCs w:val="21"/>
        </w:rPr>
        <w:t>月</w:t>
      </w:r>
      <w:r>
        <w:rPr>
          <w:rFonts w:hint="eastAsia"/>
          <w:sz w:val="24"/>
          <w:szCs w:val="21"/>
        </w:rPr>
        <w:t xml:space="preserve">   </w:t>
      </w:r>
      <w:r>
        <w:rPr>
          <w:rFonts w:hint="eastAsia"/>
          <w:sz w:val="24"/>
          <w:szCs w:val="21"/>
        </w:rPr>
        <w:t>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sidR="001F705E">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A1485B" w:rsidRPr="00AA49C4" w:rsidRDefault="00A1485B" w:rsidP="00A1485B">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A1485B" w:rsidRPr="00AA49C4" w:rsidRDefault="00A1485B" w:rsidP="00A1485B">
      <w:pPr>
        <w:jc w:val="left"/>
        <w:rPr>
          <w:rFonts w:asciiTheme="minorEastAsia" w:eastAsiaTheme="minorEastAsia" w:hAnsiTheme="minorEastAsia"/>
          <w:b/>
          <w:bCs/>
          <w:sz w:val="24"/>
        </w:rPr>
      </w:pPr>
    </w:p>
    <w:p w:rsidR="00A1485B" w:rsidRPr="00AA49C4" w:rsidRDefault="00A1485B" w:rsidP="00A1485B">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A1485B" w:rsidRPr="00380059" w:rsidRDefault="00135C14" w:rsidP="00135C14">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pStyle w:val="ac"/>
        <w:tabs>
          <w:tab w:val="left" w:pos="360"/>
        </w:tabs>
        <w:spacing w:line="360" w:lineRule="auto"/>
        <w:ind w:firstLineChars="0" w:firstLine="0"/>
        <w:rPr>
          <w:rFonts w:asciiTheme="minorEastAsia" w:eastAsiaTheme="minorEastAsia" w:hAnsiTheme="minorEastAsia"/>
          <w:sz w:val="24"/>
          <w:u w:val="single"/>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380059">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A1485B" w:rsidRPr="00AA49C4" w:rsidRDefault="00A1485B" w:rsidP="00A1485B">
      <w:pPr>
        <w:jc w:val="left"/>
        <w:rPr>
          <w:rFonts w:asciiTheme="minorEastAsia" w:eastAsiaTheme="minorEastAsia" w:hAnsiTheme="minorEastAsia"/>
          <w:b/>
          <w:sz w:val="24"/>
        </w:rPr>
      </w:pPr>
    </w:p>
    <w:p w:rsidR="00A1485B" w:rsidRPr="00AA49C4" w:rsidRDefault="00A1485B" w:rsidP="00A1485B">
      <w:pPr>
        <w:spacing w:line="460" w:lineRule="exact"/>
        <w:ind w:left="192"/>
        <w:jc w:val="left"/>
        <w:rPr>
          <w:rFonts w:asciiTheme="minorEastAsia" w:eastAsiaTheme="minorEastAsia" w:hAnsiTheme="minorEastAsia"/>
          <w:b/>
          <w:sz w:val="24"/>
        </w:rPr>
      </w:pPr>
    </w:p>
    <w:p w:rsidR="00A1485B" w:rsidRPr="00AA49C4" w:rsidRDefault="00A1485B" w:rsidP="00A1485B">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6720B1" w:rsidRDefault="006720B1" w:rsidP="006720B1">
      <w:pPr>
        <w:widowControl/>
        <w:jc w:val="left"/>
        <w:rPr>
          <w:b/>
          <w:sz w:val="24"/>
        </w:rPr>
      </w:pPr>
      <w:r>
        <w:rPr>
          <w:b/>
          <w:sz w:val="24"/>
        </w:rPr>
        <w:lastRenderedPageBreak/>
        <w:t>附件</w:t>
      </w:r>
      <w:r>
        <w:rPr>
          <w:rFonts w:hint="eastAsia"/>
          <w:b/>
          <w:sz w:val="24"/>
        </w:rPr>
        <w:t>10</w:t>
      </w:r>
      <w:r>
        <w:rPr>
          <w:b/>
          <w:sz w:val="24"/>
        </w:rPr>
        <w:t>：</w:t>
      </w:r>
    </w:p>
    <w:p w:rsidR="006720B1" w:rsidRDefault="006720B1" w:rsidP="006720B1">
      <w:pPr>
        <w:tabs>
          <w:tab w:val="left" w:pos="360"/>
        </w:tabs>
        <w:spacing w:line="360" w:lineRule="auto"/>
        <w:jc w:val="center"/>
        <w:rPr>
          <w:b/>
          <w:bCs/>
          <w:sz w:val="24"/>
        </w:rPr>
      </w:pPr>
      <w:r>
        <w:rPr>
          <w:rFonts w:hint="eastAsia"/>
          <w:b/>
          <w:bCs/>
          <w:sz w:val="24"/>
        </w:rPr>
        <w:t>承诺书</w:t>
      </w: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r>
        <w:rPr>
          <w:rFonts w:hint="eastAsia"/>
          <w:kern w:val="0"/>
          <w:sz w:val="24"/>
        </w:rPr>
        <w:t xml:space="preserve"> </w:t>
      </w:r>
    </w:p>
    <w:p w:rsidR="006720B1" w:rsidRDefault="006720B1" w:rsidP="006720B1">
      <w:pPr>
        <w:pStyle w:val="ac"/>
        <w:tabs>
          <w:tab w:val="left" w:pos="360"/>
        </w:tabs>
        <w:spacing w:line="360" w:lineRule="auto"/>
        <w:ind w:firstLine="480"/>
        <w:rPr>
          <w:kern w:val="0"/>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3F3CB7" w:rsidP="006720B1">
      <w:pPr>
        <w:autoSpaceDE w:val="0"/>
        <w:autoSpaceDN w:val="0"/>
        <w:spacing w:line="500" w:lineRule="exact"/>
        <w:ind w:left="3840"/>
        <w:jc w:val="left"/>
        <w:rPr>
          <w:sz w:val="24"/>
          <w:szCs w:val="24"/>
        </w:rPr>
      </w:pPr>
      <w:r>
        <w:rPr>
          <w:rFonts w:hint="eastAsia"/>
          <w:sz w:val="24"/>
          <w:szCs w:val="24"/>
        </w:rPr>
        <w:t>供应商</w:t>
      </w:r>
      <w:r w:rsidR="006720B1">
        <w:rPr>
          <w:sz w:val="24"/>
          <w:szCs w:val="24"/>
        </w:rPr>
        <w:t>名称：</w:t>
      </w:r>
    </w:p>
    <w:p w:rsidR="006720B1" w:rsidRDefault="006720B1" w:rsidP="006720B1">
      <w:pPr>
        <w:autoSpaceDE w:val="0"/>
        <w:autoSpaceDN w:val="0"/>
        <w:spacing w:line="500" w:lineRule="exact"/>
        <w:ind w:left="3840"/>
        <w:jc w:val="left"/>
        <w:rPr>
          <w:sz w:val="24"/>
          <w:szCs w:val="24"/>
        </w:rPr>
      </w:pPr>
    </w:p>
    <w:p w:rsidR="006720B1" w:rsidRDefault="006720B1" w:rsidP="006720B1">
      <w:pPr>
        <w:autoSpaceDE w:val="0"/>
        <w:autoSpaceDN w:val="0"/>
        <w:spacing w:line="500" w:lineRule="exact"/>
        <w:ind w:left="3840"/>
        <w:jc w:val="left"/>
        <w:rPr>
          <w:sz w:val="24"/>
          <w:szCs w:val="24"/>
        </w:rPr>
      </w:pPr>
      <w:r>
        <w:rPr>
          <w:sz w:val="24"/>
          <w:szCs w:val="24"/>
        </w:rPr>
        <w:t>日期：</w:t>
      </w:r>
    </w:p>
    <w:p w:rsidR="006720B1" w:rsidRDefault="006720B1" w:rsidP="006720B1">
      <w:pPr>
        <w:widowControl/>
        <w:jc w:val="left"/>
        <w:rPr>
          <w:b/>
          <w:sz w:val="24"/>
        </w:rPr>
      </w:pPr>
    </w:p>
    <w:p w:rsidR="006720B1" w:rsidRDefault="006720B1" w:rsidP="006720B1">
      <w:pPr>
        <w:autoSpaceDE w:val="0"/>
        <w:autoSpaceDN w:val="0"/>
        <w:spacing w:line="500" w:lineRule="exact"/>
        <w:ind w:left="3840"/>
        <w:jc w:val="left"/>
        <w:rPr>
          <w:b/>
          <w:sz w:val="24"/>
        </w:rPr>
      </w:pPr>
    </w:p>
    <w:p w:rsidR="006720B1" w:rsidRDefault="006720B1" w:rsidP="006720B1">
      <w:pPr>
        <w:widowControl/>
        <w:jc w:val="left"/>
        <w:rPr>
          <w:b/>
          <w:sz w:val="24"/>
        </w:rPr>
      </w:pPr>
      <w:r>
        <w:rPr>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sidR="006720B1">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sidR="006720B1">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DB6A56">
      <w:pPr>
        <w:spacing w:beforeLines="30" w:before="93" w:afterLines="70" w:after="218" w:line="540" w:lineRule="exact"/>
        <w:ind w:leftChars="300" w:left="630"/>
        <w:rPr>
          <w:rFonts w:eastAsia="方正楷体简体"/>
          <w:b/>
          <w:sz w:val="34"/>
          <w:szCs w:val="34"/>
        </w:rPr>
      </w:pPr>
    </w:p>
    <w:p w:rsidR="00495447" w:rsidRDefault="00495447" w:rsidP="00DB6A56">
      <w:pPr>
        <w:spacing w:beforeLines="30" w:before="93" w:afterLines="70" w:after="218" w:line="540" w:lineRule="exact"/>
        <w:ind w:leftChars="300" w:left="630"/>
        <w:rPr>
          <w:rFonts w:eastAsia="方正楷体简体"/>
          <w:b/>
          <w:sz w:val="34"/>
          <w:szCs w:val="34"/>
        </w:rPr>
      </w:pPr>
    </w:p>
    <w:p w:rsidR="00495447" w:rsidRDefault="00495447" w:rsidP="00DB6A56">
      <w:pPr>
        <w:spacing w:beforeLines="30" w:before="93" w:afterLines="70" w:after="218" w:line="540" w:lineRule="exact"/>
        <w:ind w:leftChars="300" w:left="630"/>
        <w:rPr>
          <w:rFonts w:eastAsia="方正楷体简体"/>
          <w:b/>
          <w:sz w:val="34"/>
          <w:szCs w:val="34"/>
        </w:rPr>
      </w:pPr>
    </w:p>
    <w:p w:rsidR="00495447" w:rsidRDefault="00495447" w:rsidP="00DB6A56">
      <w:pPr>
        <w:spacing w:beforeLines="30" w:before="93" w:afterLines="70" w:after="218" w:line="540" w:lineRule="exact"/>
        <w:ind w:leftChars="300" w:left="630"/>
        <w:rPr>
          <w:rFonts w:eastAsia="方正楷体简体"/>
          <w:b/>
          <w:sz w:val="34"/>
          <w:szCs w:val="34"/>
        </w:rPr>
      </w:pPr>
    </w:p>
    <w:p w:rsidR="00495447" w:rsidRDefault="00495447" w:rsidP="00DB6A5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w:t>
      </w:r>
      <w:r w:rsidR="006720B1">
        <w:rPr>
          <w:sz w:val="24"/>
        </w:rPr>
        <w:t>供应商</w:t>
      </w:r>
      <w:r>
        <w:rPr>
          <w:sz w:val="24"/>
          <w:u w:val="single"/>
        </w:rPr>
        <w:t xml:space="preserve">                  </w:t>
      </w:r>
      <w:r>
        <w:rPr>
          <w:sz w:val="24"/>
        </w:rPr>
        <w:t>（</w:t>
      </w:r>
      <w:r w:rsidR="006720B1">
        <w:rPr>
          <w:sz w:val="24"/>
        </w:rPr>
        <w:t>供应商</w:t>
      </w:r>
      <w:r>
        <w:rPr>
          <w:sz w:val="24"/>
        </w:rPr>
        <w:t>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495447" w:rsidRDefault="00495447" w:rsidP="00495447">
      <w:pPr>
        <w:spacing w:line="460" w:lineRule="exact"/>
        <w:ind w:left="472" w:firstLine="237"/>
        <w:jc w:val="left"/>
        <w:rPr>
          <w:sz w:val="24"/>
        </w:rPr>
      </w:pPr>
      <w:r>
        <w:rPr>
          <w:sz w:val="24"/>
        </w:rPr>
        <w:t>大写</w:t>
      </w:r>
      <w:r>
        <w:rPr>
          <w:sz w:val="24"/>
          <w:u w:val="single"/>
        </w:rPr>
        <w:t xml:space="preserve">                    </w:t>
      </w:r>
      <w:r>
        <w:rPr>
          <w:sz w:val="24"/>
        </w:rPr>
        <w:t>（文字表述）。</w:t>
      </w:r>
    </w:p>
    <w:p w:rsidR="00495447" w:rsidRDefault="00495447" w:rsidP="00495447">
      <w:pPr>
        <w:spacing w:line="460" w:lineRule="exact"/>
        <w:ind w:firstLine="471"/>
        <w:rPr>
          <w:sz w:val="24"/>
        </w:rPr>
      </w:pPr>
      <w:r>
        <w:rPr>
          <w:sz w:val="24"/>
        </w:rPr>
        <w:t xml:space="preserve">2. </w:t>
      </w:r>
      <w:r w:rsidR="006720B1">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DA17B7" w:rsidRPr="0042760F" w:rsidRDefault="00DA17B7" w:rsidP="00DA17B7">
      <w:pPr>
        <w:ind w:right="84" w:firstLine="420"/>
        <w:jc w:val="center"/>
        <w:rPr>
          <w:b/>
          <w:sz w:val="24"/>
        </w:rPr>
      </w:pPr>
      <w:r>
        <w:rPr>
          <w:rFonts w:hAnsiTheme="minorEastAsia" w:hint="eastAsia"/>
          <w:b/>
          <w:sz w:val="24"/>
        </w:rPr>
        <w:t>报价</w:t>
      </w:r>
      <w:r w:rsidRPr="0042760F">
        <w:rPr>
          <w:rFonts w:hAnsiTheme="minorEastAsia"/>
          <w:b/>
          <w:sz w:val="24"/>
        </w:rPr>
        <w:t>一览表</w:t>
      </w:r>
    </w:p>
    <w:p w:rsidR="00DA17B7" w:rsidRPr="0042760F" w:rsidRDefault="00DA17B7" w:rsidP="00DA17B7">
      <w:pPr>
        <w:spacing w:line="460" w:lineRule="exact"/>
        <w:rPr>
          <w:sz w:val="24"/>
        </w:rPr>
      </w:pPr>
      <w:r w:rsidRPr="0042760F">
        <w:rPr>
          <w:rFonts w:hAnsiTheme="minorEastAsia"/>
          <w:sz w:val="24"/>
        </w:rPr>
        <w:t>项目名称：</w:t>
      </w:r>
    </w:p>
    <w:p w:rsidR="00DA17B7" w:rsidRPr="0042760F" w:rsidRDefault="00DA17B7" w:rsidP="00DA17B7">
      <w:pPr>
        <w:spacing w:line="460" w:lineRule="exact"/>
        <w:rPr>
          <w:sz w:val="24"/>
        </w:rPr>
      </w:pPr>
      <w:r w:rsidRPr="0042760F">
        <w:rPr>
          <w:rFonts w:hAnsiTheme="minorEastAsia"/>
          <w:sz w:val="24"/>
        </w:rPr>
        <w:t>项目编号：</w:t>
      </w:r>
    </w:p>
    <w:p w:rsidR="00DA17B7" w:rsidRPr="0042760F" w:rsidRDefault="00DA17B7" w:rsidP="00DA17B7">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42760F" w:rsidTr="00A50ACD">
        <w:trPr>
          <w:jc w:val="center"/>
        </w:trPr>
        <w:tc>
          <w:tcPr>
            <w:tcW w:w="730" w:type="pct"/>
            <w:vAlign w:val="center"/>
          </w:tcPr>
          <w:p w:rsidR="00DA17B7" w:rsidRPr="0042760F" w:rsidRDefault="00DA17B7" w:rsidP="00A50A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DA17B7" w:rsidRPr="0042760F" w:rsidRDefault="00DA17B7" w:rsidP="00A50ACD">
            <w:pPr>
              <w:spacing w:line="460" w:lineRule="exact"/>
              <w:jc w:val="center"/>
              <w:rPr>
                <w:sz w:val="24"/>
              </w:rPr>
            </w:pPr>
            <w:r w:rsidRPr="0042760F">
              <w:rPr>
                <w:rFonts w:hAnsiTheme="minorEastAsia"/>
                <w:sz w:val="24"/>
              </w:rPr>
              <w:t>服务名称</w:t>
            </w:r>
          </w:p>
        </w:tc>
        <w:tc>
          <w:tcPr>
            <w:tcW w:w="806" w:type="pct"/>
            <w:vAlign w:val="center"/>
          </w:tcPr>
          <w:p w:rsidR="00DA17B7" w:rsidRPr="0042760F" w:rsidRDefault="00DA17B7" w:rsidP="00A50ACD">
            <w:pPr>
              <w:spacing w:line="460" w:lineRule="exact"/>
              <w:jc w:val="center"/>
              <w:rPr>
                <w:sz w:val="24"/>
              </w:rPr>
            </w:pPr>
            <w:r w:rsidRPr="0042760F">
              <w:rPr>
                <w:rFonts w:hAnsiTheme="minorEastAsia"/>
                <w:sz w:val="24"/>
              </w:rPr>
              <w:t>数量</w:t>
            </w:r>
          </w:p>
        </w:tc>
        <w:tc>
          <w:tcPr>
            <w:tcW w:w="1202" w:type="pct"/>
            <w:vAlign w:val="center"/>
          </w:tcPr>
          <w:p w:rsidR="00DA17B7" w:rsidRPr="0042760F" w:rsidRDefault="00DA17B7" w:rsidP="00A50ACD">
            <w:pPr>
              <w:spacing w:line="460" w:lineRule="exact"/>
              <w:jc w:val="center"/>
              <w:rPr>
                <w:sz w:val="24"/>
              </w:rPr>
            </w:pPr>
            <w:r w:rsidRPr="0042760F">
              <w:rPr>
                <w:rFonts w:hAnsiTheme="minorEastAsia"/>
                <w:sz w:val="24"/>
              </w:rPr>
              <w:t>投标总价</w:t>
            </w:r>
          </w:p>
        </w:tc>
        <w:tc>
          <w:tcPr>
            <w:tcW w:w="984" w:type="pct"/>
            <w:vAlign w:val="center"/>
          </w:tcPr>
          <w:p w:rsidR="00DA17B7" w:rsidRPr="0042760F" w:rsidRDefault="00DA17B7" w:rsidP="00A50ACD">
            <w:pPr>
              <w:spacing w:line="460" w:lineRule="exact"/>
              <w:jc w:val="center"/>
              <w:rPr>
                <w:sz w:val="24"/>
              </w:rPr>
            </w:pPr>
            <w:r w:rsidRPr="0042760F">
              <w:rPr>
                <w:rFonts w:hAnsiTheme="minorEastAsia"/>
                <w:sz w:val="24"/>
              </w:rPr>
              <w:t>备注</w:t>
            </w: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r w:rsidR="00DA17B7" w:rsidRPr="0042760F" w:rsidTr="00A50ACD">
        <w:trPr>
          <w:jc w:val="center"/>
        </w:trPr>
        <w:tc>
          <w:tcPr>
            <w:tcW w:w="730" w:type="pct"/>
          </w:tcPr>
          <w:p w:rsidR="00DA17B7" w:rsidRPr="0042760F" w:rsidRDefault="00DA17B7" w:rsidP="00A50ACD">
            <w:pPr>
              <w:spacing w:line="460" w:lineRule="exact"/>
              <w:rPr>
                <w:sz w:val="24"/>
              </w:rPr>
            </w:pPr>
          </w:p>
        </w:tc>
        <w:tc>
          <w:tcPr>
            <w:tcW w:w="1278" w:type="pct"/>
          </w:tcPr>
          <w:p w:rsidR="00DA17B7" w:rsidRPr="0042760F" w:rsidRDefault="00DA17B7" w:rsidP="00A50ACD">
            <w:pPr>
              <w:spacing w:line="460" w:lineRule="exact"/>
              <w:rPr>
                <w:sz w:val="24"/>
              </w:rPr>
            </w:pPr>
          </w:p>
        </w:tc>
        <w:tc>
          <w:tcPr>
            <w:tcW w:w="806" w:type="pct"/>
          </w:tcPr>
          <w:p w:rsidR="00DA17B7" w:rsidRPr="0042760F" w:rsidRDefault="00DA17B7" w:rsidP="00A50ACD">
            <w:pPr>
              <w:spacing w:line="460" w:lineRule="exact"/>
              <w:rPr>
                <w:sz w:val="24"/>
              </w:rPr>
            </w:pPr>
          </w:p>
        </w:tc>
        <w:tc>
          <w:tcPr>
            <w:tcW w:w="1202" w:type="pct"/>
          </w:tcPr>
          <w:p w:rsidR="00DA17B7" w:rsidRPr="0042760F" w:rsidRDefault="00DA17B7" w:rsidP="00A50ACD">
            <w:pPr>
              <w:spacing w:line="460" w:lineRule="exact"/>
              <w:rPr>
                <w:sz w:val="24"/>
              </w:rPr>
            </w:pPr>
          </w:p>
        </w:tc>
        <w:tc>
          <w:tcPr>
            <w:tcW w:w="984" w:type="pct"/>
          </w:tcPr>
          <w:p w:rsidR="00DA17B7" w:rsidRPr="0042760F" w:rsidRDefault="00DA17B7" w:rsidP="00A50ACD">
            <w:pPr>
              <w:spacing w:line="460" w:lineRule="exact"/>
              <w:rPr>
                <w:sz w:val="24"/>
              </w:rPr>
            </w:pPr>
          </w:p>
        </w:tc>
      </w:tr>
    </w:tbl>
    <w:p w:rsidR="00DA17B7" w:rsidRPr="0042760F" w:rsidRDefault="00DA17B7" w:rsidP="00DA17B7">
      <w:pPr>
        <w:spacing w:line="360" w:lineRule="auto"/>
        <w:ind w:right="84" w:firstLine="420"/>
        <w:rPr>
          <w:b/>
          <w:position w:val="-40"/>
          <w:sz w:val="24"/>
        </w:rPr>
      </w:pPr>
    </w:p>
    <w:p w:rsidR="00DA17B7" w:rsidRPr="0042760F" w:rsidRDefault="00DA17B7" w:rsidP="00DA17B7">
      <w:pPr>
        <w:spacing w:line="460" w:lineRule="exact"/>
        <w:ind w:left="192"/>
        <w:rPr>
          <w:sz w:val="24"/>
        </w:rPr>
      </w:pPr>
    </w:p>
    <w:p w:rsidR="00DA17B7" w:rsidRPr="0042760F" w:rsidRDefault="00DA17B7" w:rsidP="00DA17B7">
      <w:pPr>
        <w:spacing w:line="360" w:lineRule="auto"/>
        <w:ind w:right="84" w:firstLineChars="100" w:firstLine="240"/>
        <w:rPr>
          <w:sz w:val="24"/>
        </w:rPr>
      </w:pPr>
      <w:r w:rsidRPr="0042760F">
        <w:rPr>
          <w:rFonts w:hAnsiTheme="minorEastAsia"/>
          <w:sz w:val="24"/>
        </w:rPr>
        <w:t>投标人名称：</w:t>
      </w:r>
    </w:p>
    <w:p w:rsidR="00DA17B7" w:rsidRPr="0042760F" w:rsidRDefault="00DA17B7" w:rsidP="00DA17B7">
      <w:pPr>
        <w:spacing w:line="360" w:lineRule="auto"/>
        <w:ind w:right="84" w:firstLineChars="100" w:firstLine="240"/>
        <w:rPr>
          <w:sz w:val="24"/>
        </w:rPr>
      </w:pPr>
    </w:p>
    <w:p w:rsidR="00DA17B7" w:rsidRPr="0042760F" w:rsidRDefault="00DA17B7" w:rsidP="00DA17B7">
      <w:pPr>
        <w:spacing w:line="360" w:lineRule="auto"/>
        <w:ind w:right="84" w:firstLineChars="100" w:firstLine="240"/>
        <w:rPr>
          <w:position w:val="-40"/>
          <w:sz w:val="24"/>
        </w:rPr>
      </w:pPr>
      <w:r w:rsidRPr="0042760F">
        <w:rPr>
          <w:rFonts w:hAnsiTheme="minorEastAsia"/>
          <w:sz w:val="24"/>
        </w:rPr>
        <w:t>日期：</w:t>
      </w: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widowControl/>
        <w:jc w:val="left"/>
        <w:rPr>
          <w:b/>
          <w:sz w:val="24"/>
        </w:rPr>
      </w:pPr>
      <w:r w:rsidRPr="0042760F">
        <w:rPr>
          <w:b/>
          <w:sz w:val="24"/>
        </w:rPr>
        <w:br w:type="page"/>
      </w:r>
    </w:p>
    <w:p w:rsidR="00DA17B7" w:rsidRDefault="00DA17B7" w:rsidP="00DA17B7">
      <w:pPr>
        <w:spacing w:line="460" w:lineRule="exact"/>
        <w:ind w:left="192"/>
        <w:jc w:val="left"/>
        <w:rPr>
          <w:b/>
          <w:sz w:val="24"/>
        </w:rPr>
      </w:pPr>
      <w:r>
        <w:rPr>
          <w:b/>
          <w:sz w:val="24"/>
        </w:rPr>
        <w:lastRenderedPageBreak/>
        <w:t>附件</w:t>
      </w:r>
      <w:r>
        <w:rPr>
          <w:rFonts w:hint="eastAsia"/>
          <w:b/>
          <w:sz w:val="24"/>
        </w:rPr>
        <w:t>2</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r>
        <w:rPr>
          <w:sz w:val="24"/>
          <w:u w:val="single"/>
        </w:rPr>
        <w:t xml:space="preserve">                    </w:t>
      </w:r>
    </w:p>
    <w:p w:rsidR="00495447" w:rsidRDefault="00495447" w:rsidP="00495447">
      <w:pPr>
        <w:spacing w:line="460" w:lineRule="exact"/>
        <w:ind w:left="192"/>
        <w:rPr>
          <w:sz w:val="24"/>
        </w:rPr>
      </w:pPr>
      <w:r>
        <w:rPr>
          <w:sz w:val="24"/>
        </w:rPr>
        <w:t>项目编号：</w:t>
      </w:r>
      <w:r>
        <w:rPr>
          <w:sz w:val="24"/>
          <w:u w:val="single"/>
        </w:rPr>
        <w:t xml:space="preserve">                    </w:t>
      </w:r>
    </w:p>
    <w:p w:rsidR="00495447" w:rsidRDefault="00495447" w:rsidP="00495447">
      <w:pPr>
        <w:spacing w:line="460" w:lineRule="exact"/>
        <w:ind w:left="192"/>
        <w:rPr>
          <w:sz w:val="24"/>
        </w:rPr>
      </w:pPr>
      <w:r>
        <w:rPr>
          <w:sz w:val="24"/>
        </w:rPr>
        <w:t>包</w:t>
      </w:r>
      <w:r>
        <w:rPr>
          <w:sz w:val="24"/>
        </w:rPr>
        <w:t xml:space="preserve">    </w:t>
      </w:r>
      <w:r>
        <w:rPr>
          <w:sz w:val="24"/>
        </w:rPr>
        <w:t>号：</w:t>
      </w:r>
      <w:r>
        <w:rPr>
          <w:sz w:val="24"/>
          <w:u w:val="single"/>
        </w:rPr>
        <w:t xml:space="preserve">                    </w:t>
      </w:r>
    </w:p>
    <w:p w:rsidR="00495447" w:rsidRDefault="00495447" w:rsidP="00495447">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szCs w:val="21"/>
              </w:rPr>
              <w:t>序号</w:t>
            </w:r>
          </w:p>
        </w:tc>
        <w:tc>
          <w:tcPr>
            <w:tcW w:w="2019" w:type="pct"/>
            <w:gridSpan w:val="2"/>
            <w:vAlign w:val="center"/>
          </w:tcPr>
          <w:p w:rsidR="00DA17B7" w:rsidRPr="0042760F" w:rsidRDefault="00DA17B7" w:rsidP="00A50ACD">
            <w:pPr>
              <w:jc w:val="center"/>
              <w:rPr>
                <w:szCs w:val="21"/>
              </w:rPr>
            </w:pPr>
            <w:r w:rsidRPr="0042760F">
              <w:rPr>
                <w:szCs w:val="21"/>
              </w:rPr>
              <w:t>价格分项组成</w:t>
            </w:r>
          </w:p>
        </w:tc>
        <w:tc>
          <w:tcPr>
            <w:tcW w:w="1743" w:type="pct"/>
            <w:vAlign w:val="center"/>
          </w:tcPr>
          <w:p w:rsidR="00DA17B7" w:rsidRPr="0042760F" w:rsidRDefault="00DA17B7" w:rsidP="00A50ACD">
            <w:pPr>
              <w:jc w:val="center"/>
              <w:rPr>
                <w:szCs w:val="21"/>
              </w:rPr>
            </w:pPr>
            <w:r w:rsidRPr="0042760F">
              <w:rPr>
                <w:szCs w:val="21"/>
              </w:rPr>
              <w:t>报价</w:t>
            </w:r>
          </w:p>
        </w:tc>
        <w:tc>
          <w:tcPr>
            <w:tcW w:w="781" w:type="pct"/>
          </w:tcPr>
          <w:p w:rsidR="00DA17B7" w:rsidRPr="0042760F" w:rsidRDefault="00DA17B7" w:rsidP="00A50ACD">
            <w:pPr>
              <w:jc w:val="center"/>
              <w:rPr>
                <w:szCs w:val="21"/>
              </w:rPr>
            </w:pPr>
            <w:r w:rsidRPr="0042760F">
              <w:rPr>
                <w:rFonts w:hint="eastAsia"/>
                <w:szCs w:val="21"/>
              </w:rPr>
              <w:t>备注</w:t>
            </w:r>
          </w:p>
          <w:p w:rsidR="00DA17B7" w:rsidRPr="0042760F" w:rsidRDefault="00DA17B7" w:rsidP="00A50ACD">
            <w:pPr>
              <w:jc w:val="center"/>
              <w:rPr>
                <w:szCs w:val="21"/>
              </w:rPr>
            </w:pPr>
            <w:r w:rsidRPr="0042760F">
              <w:rPr>
                <w:rFonts w:hint="eastAsia"/>
                <w:szCs w:val="21"/>
              </w:rPr>
              <w:t>（不涉及的条目请在本栏标注）</w:t>
            </w:r>
          </w:p>
        </w:tc>
      </w:tr>
      <w:tr w:rsidR="00DA17B7" w:rsidRPr="0042760F" w:rsidTr="00A50ACD">
        <w:trPr>
          <w:cantSplit/>
          <w:jc w:val="center"/>
        </w:trPr>
        <w:tc>
          <w:tcPr>
            <w:tcW w:w="457" w:type="pct"/>
            <w:vMerge w:val="restart"/>
            <w:vAlign w:val="center"/>
          </w:tcPr>
          <w:p w:rsidR="00DA17B7" w:rsidRPr="0042760F" w:rsidRDefault="00DA17B7" w:rsidP="00A50ACD">
            <w:pPr>
              <w:jc w:val="center"/>
              <w:rPr>
                <w:szCs w:val="21"/>
              </w:rPr>
            </w:pPr>
            <w:r w:rsidRPr="0042760F">
              <w:rPr>
                <w:szCs w:val="21"/>
              </w:rPr>
              <w:t>1</w:t>
            </w:r>
          </w:p>
        </w:tc>
        <w:tc>
          <w:tcPr>
            <w:tcW w:w="736" w:type="pct"/>
            <w:vMerge w:val="restart"/>
            <w:vAlign w:val="center"/>
          </w:tcPr>
          <w:p w:rsidR="00DA17B7" w:rsidRPr="0042760F" w:rsidRDefault="00DA17B7" w:rsidP="00A50ACD">
            <w:pPr>
              <w:jc w:val="center"/>
              <w:rPr>
                <w:szCs w:val="21"/>
              </w:rPr>
            </w:pPr>
            <w:r w:rsidRPr="0042760F">
              <w:rPr>
                <w:szCs w:val="21"/>
              </w:rPr>
              <w:t>人员费用</w:t>
            </w:r>
          </w:p>
        </w:tc>
        <w:tc>
          <w:tcPr>
            <w:tcW w:w="1283" w:type="pct"/>
            <w:vAlign w:val="center"/>
          </w:tcPr>
          <w:p w:rsidR="00DA17B7" w:rsidRPr="0042760F" w:rsidRDefault="00DA17B7" w:rsidP="00A50ACD">
            <w:pPr>
              <w:jc w:val="center"/>
              <w:rPr>
                <w:szCs w:val="21"/>
              </w:rPr>
            </w:pPr>
            <w:r w:rsidRPr="0042760F">
              <w:rPr>
                <w:szCs w:val="21"/>
              </w:rPr>
              <w:t>人员工资：</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Merge/>
            <w:vAlign w:val="center"/>
          </w:tcPr>
          <w:p w:rsidR="00DA17B7" w:rsidRPr="0042760F" w:rsidRDefault="00DA17B7" w:rsidP="00A50ACD">
            <w:pPr>
              <w:jc w:val="center"/>
              <w:rPr>
                <w:szCs w:val="21"/>
              </w:rPr>
            </w:pPr>
          </w:p>
        </w:tc>
        <w:tc>
          <w:tcPr>
            <w:tcW w:w="736" w:type="pct"/>
            <w:vMerge/>
            <w:vAlign w:val="center"/>
          </w:tcPr>
          <w:p w:rsidR="00DA17B7" w:rsidRPr="0042760F" w:rsidRDefault="00DA17B7" w:rsidP="00A50ACD">
            <w:pPr>
              <w:jc w:val="center"/>
              <w:rPr>
                <w:szCs w:val="21"/>
              </w:rPr>
            </w:pPr>
          </w:p>
        </w:tc>
        <w:tc>
          <w:tcPr>
            <w:tcW w:w="1283" w:type="pct"/>
            <w:vAlign w:val="center"/>
          </w:tcPr>
          <w:p w:rsidR="00DA17B7" w:rsidRPr="0042760F" w:rsidRDefault="00DA17B7" w:rsidP="00A50ACD">
            <w:pPr>
              <w:jc w:val="center"/>
              <w:rPr>
                <w:szCs w:val="21"/>
              </w:rPr>
            </w:pPr>
            <w:r w:rsidRPr="0042760F">
              <w:rPr>
                <w:rFonts w:hint="eastAsia"/>
                <w:szCs w:val="21"/>
              </w:rPr>
              <w:t>社会保险：</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Merge/>
            <w:vAlign w:val="center"/>
          </w:tcPr>
          <w:p w:rsidR="00DA17B7" w:rsidRPr="0042760F" w:rsidRDefault="00DA17B7" w:rsidP="00A50ACD">
            <w:pPr>
              <w:jc w:val="center"/>
              <w:rPr>
                <w:szCs w:val="21"/>
              </w:rPr>
            </w:pPr>
          </w:p>
        </w:tc>
        <w:tc>
          <w:tcPr>
            <w:tcW w:w="736" w:type="pct"/>
            <w:vMerge/>
            <w:vAlign w:val="center"/>
          </w:tcPr>
          <w:p w:rsidR="00DA17B7" w:rsidRPr="0042760F" w:rsidRDefault="00DA17B7" w:rsidP="00A50ACD">
            <w:pPr>
              <w:jc w:val="center"/>
              <w:rPr>
                <w:szCs w:val="21"/>
              </w:rPr>
            </w:pPr>
          </w:p>
        </w:tc>
        <w:tc>
          <w:tcPr>
            <w:tcW w:w="1283" w:type="pct"/>
            <w:vAlign w:val="center"/>
          </w:tcPr>
          <w:p w:rsidR="00DA17B7" w:rsidRPr="0042760F" w:rsidRDefault="00DA17B7" w:rsidP="00563C48">
            <w:pPr>
              <w:ind w:firstLineChars="200" w:firstLine="420"/>
              <w:jc w:val="left"/>
              <w:rPr>
                <w:szCs w:val="21"/>
              </w:rPr>
            </w:pPr>
            <w:r w:rsidRPr="0042760F">
              <w:rPr>
                <w:rFonts w:hint="eastAsia"/>
                <w:szCs w:val="21"/>
              </w:rPr>
              <w:t>住房公积金：</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Merge/>
            <w:vAlign w:val="center"/>
          </w:tcPr>
          <w:p w:rsidR="00DA17B7" w:rsidRPr="0042760F" w:rsidRDefault="00DA17B7" w:rsidP="00A50ACD">
            <w:pPr>
              <w:jc w:val="center"/>
              <w:rPr>
                <w:szCs w:val="21"/>
              </w:rPr>
            </w:pPr>
          </w:p>
        </w:tc>
        <w:tc>
          <w:tcPr>
            <w:tcW w:w="736" w:type="pct"/>
            <w:vMerge/>
            <w:vAlign w:val="center"/>
          </w:tcPr>
          <w:p w:rsidR="00DA17B7" w:rsidRPr="0042760F" w:rsidRDefault="00DA17B7" w:rsidP="00A50ACD">
            <w:pPr>
              <w:jc w:val="center"/>
              <w:rPr>
                <w:szCs w:val="21"/>
              </w:rPr>
            </w:pPr>
          </w:p>
        </w:tc>
        <w:tc>
          <w:tcPr>
            <w:tcW w:w="1283" w:type="pct"/>
            <w:vAlign w:val="center"/>
          </w:tcPr>
          <w:p w:rsidR="00DA17B7" w:rsidRPr="0042760F" w:rsidRDefault="00DA17B7" w:rsidP="00A50ACD">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trHeight w:val="290"/>
          <w:jc w:val="center"/>
        </w:trPr>
        <w:tc>
          <w:tcPr>
            <w:tcW w:w="457" w:type="pct"/>
            <w:vMerge/>
            <w:vAlign w:val="center"/>
          </w:tcPr>
          <w:p w:rsidR="00DA17B7" w:rsidRPr="0042760F" w:rsidRDefault="00DA17B7" w:rsidP="00A50ACD">
            <w:pPr>
              <w:jc w:val="center"/>
              <w:rPr>
                <w:szCs w:val="21"/>
              </w:rPr>
            </w:pPr>
          </w:p>
        </w:tc>
        <w:tc>
          <w:tcPr>
            <w:tcW w:w="736" w:type="pct"/>
            <w:vMerge/>
            <w:vAlign w:val="center"/>
          </w:tcPr>
          <w:p w:rsidR="00DA17B7" w:rsidRPr="0042760F" w:rsidRDefault="00DA17B7" w:rsidP="00A50ACD">
            <w:pPr>
              <w:jc w:val="center"/>
              <w:rPr>
                <w:szCs w:val="21"/>
              </w:rPr>
            </w:pPr>
          </w:p>
        </w:tc>
        <w:tc>
          <w:tcPr>
            <w:tcW w:w="1283" w:type="pct"/>
            <w:vAlign w:val="center"/>
          </w:tcPr>
          <w:p w:rsidR="00DA17B7" w:rsidRPr="0042760F" w:rsidRDefault="00DA17B7" w:rsidP="00A50ACD">
            <w:pPr>
              <w:jc w:val="center"/>
              <w:rPr>
                <w:szCs w:val="21"/>
              </w:rPr>
            </w:pPr>
            <w:r w:rsidRPr="0042760F">
              <w:rPr>
                <w:rFonts w:hint="eastAsia"/>
                <w:szCs w:val="21"/>
              </w:rPr>
              <w:t>其他：</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trHeight w:val="129"/>
          <w:jc w:val="center"/>
        </w:trPr>
        <w:tc>
          <w:tcPr>
            <w:tcW w:w="457" w:type="pct"/>
            <w:vAlign w:val="center"/>
          </w:tcPr>
          <w:p w:rsidR="00DA17B7" w:rsidRPr="0042760F" w:rsidRDefault="00DA17B7" w:rsidP="00A50ACD">
            <w:pPr>
              <w:jc w:val="center"/>
              <w:rPr>
                <w:szCs w:val="21"/>
              </w:rPr>
            </w:pPr>
            <w:r w:rsidRPr="0042760F">
              <w:rPr>
                <w:szCs w:val="21"/>
              </w:rPr>
              <w:t>2</w:t>
            </w:r>
          </w:p>
        </w:tc>
        <w:tc>
          <w:tcPr>
            <w:tcW w:w="2019" w:type="pct"/>
            <w:gridSpan w:val="2"/>
            <w:vAlign w:val="center"/>
          </w:tcPr>
          <w:p w:rsidR="00DA17B7" w:rsidRPr="0042760F" w:rsidRDefault="00DA17B7" w:rsidP="00A50ACD">
            <w:pPr>
              <w:jc w:val="center"/>
              <w:rPr>
                <w:szCs w:val="21"/>
              </w:rPr>
            </w:pPr>
            <w:r w:rsidRPr="0042760F">
              <w:rPr>
                <w:szCs w:val="21"/>
              </w:rPr>
              <w:t>日常运行维护工具耗材费用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trHeight w:val="60"/>
          <w:jc w:val="center"/>
        </w:trPr>
        <w:tc>
          <w:tcPr>
            <w:tcW w:w="457" w:type="pct"/>
            <w:vAlign w:val="center"/>
          </w:tcPr>
          <w:p w:rsidR="00DA17B7" w:rsidRPr="0042760F" w:rsidRDefault="00DA17B7" w:rsidP="00A50ACD">
            <w:pPr>
              <w:jc w:val="center"/>
              <w:rPr>
                <w:szCs w:val="21"/>
              </w:rPr>
            </w:pPr>
            <w:r w:rsidRPr="0042760F">
              <w:rPr>
                <w:szCs w:val="21"/>
              </w:rPr>
              <w:t>3</w:t>
            </w:r>
          </w:p>
        </w:tc>
        <w:tc>
          <w:tcPr>
            <w:tcW w:w="2019" w:type="pct"/>
            <w:gridSpan w:val="2"/>
            <w:vAlign w:val="center"/>
          </w:tcPr>
          <w:p w:rsidR="00DA17B7" w:rsidRPr="0042760F" w:rsidRDefault="00DA17B7" w:rsidP="00A50ACD">
            <w:pPr>
              <w:jc w:val="center"/>
              <w:rPr>
                <w:szCs w:val="21"/>
              </w:rPr>
            </w:pPr>
            <w:r w:rsidRPr="0042760F">
              <w:rPr>
                <w:rFonts w:hint="eastAsia"/>
                <w:szCs w:val="21"/>
              </w:rPr>
              <w:t>保洁</w:t>
            </w:r>
            <w:r w:rsidRPr="0042760F">
              <w:rPr>
                <w:szCs w:val="21"/>
              </w:rPr>
              <w:t>工具耗材费用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trHeight w:val="60"/>
          <w:jc w:val="center"/>
        </w:trPr>
        <w:tc>
          <w:tcPr>
            <w:tcW w:w="457" w:type="pct"/>
            <w:vAlign w:val="center"/>
          </w:tcPr>
          <w:p w:rsidR="00DA17B7" w:rsidRPr="0042760F" w:rsidRDefault="00DA17B7" w:rsidP="00A50ACD">
            <w:pPr>
              <w:jc w:val="center"/>
              <w:rPr>
                <w:szCs w:val="21"/>
              </w:rPr>
            </w:pPr>
            <w:r w:rsidRPr="0042760F">
              <w:rPr>
                <w:szCs w:val="21"/>
              </w:rPr>
              <w:t>4</w:t>
            </w:r>
          </w:p>
        </w:tc>
        <w:tc>
          <w:tcPr>
            <w:tcW w:w="2019" w:type="pct"/>
            <w:gridSpan w:val="2"/>
            <w:vAlign w:val="center"/>
          </w:tcPr>
          <w:p w:rsidR="00DA17B7" w:rsidRPr="0042760F" w:rsidRDefault="00DA17B7" w:rsidP="00A50ACD">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szCs w:val="21"/>
              </w:rPr>
              <w:t>5</w:t>
            </w:r>
          </w:p>
        </w:tc>
        <w:tc>
          <w:tcPr>
            <w:tcW w:w="2019" w:type="pct"/>
            <w:gridSpan w:val="2"/>
            <w:vAlign w:val="center"/>
          </w:tcPr>
          <w:p w:rsidR="00DA17B7" w:rsidRPr="0042760F" w:rsidRDefault="00DA17B7" w:rsidP="00A50ACD">
            <w:pPr>
              <w:jc w:val="center"/>
              <w:rPr>
                <w:szCs w:val="21"/>
              </w:rPr>
            </w:pPr>
            <w:r w:rsidRPr="0042760F">
              <w:rPr>
                <w:szCs w:val="21"/>
              </w:rPr>
              <w:t>绿化养护费用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6</w:t>
            </w:r>
          </w:p>
        </w:tc>
        <w:tc>
          <w:tcPr>
            <w:tcW w:w="2019" w:type="pct"/>
            <w:gridSpan w:val="2"/>
            <w:vAlign w:val="center"/>
          </w:tcPr>
          <w:p w:rsidR="00DA17B7" w:rsidRPr="0042760F" w:rsidRDefault="00DA17B7" w:rsidP="00A50ACD">
            <w:pPr>
              <w:jc w:val="center"/>
              <w:rPr>
                <w:szCs w:val="21"/>
              </w:rPr>
            </w:pPr>
            <w:r w:rsidRPr="0042760F">
              <w:rPr>
                <w:rFonts w:hint="eastAsia"/>
                <w:szCs w:val="21"/>
              </w:rPr>
              <w:t>餐费</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7</w:t>
            </w:r>
          </w:p>
        </w:tc>
        <w:tc>
          <w:tcPr>
            <w:tcW w:w="2019" w:type="pct"/>
            <w:gridSpan w:val="2"/>
            <w:vAlign w:val="center"/>
          </w:tcPr>
          <w:p w:rsidR="00DA17B7" w:rsidRPr="0042760F" w:rsidRDefault="00DA17B7" w:rsidP="00A50ACD">
            <w:pPr>
              <w:jc w:val="center"/>
              <w:rPr>
                <w:szCs w:val="21"/>
              </w:rPr>
            </w:pPr>
            <w:r w:rsidRPr="0042760F">
              <w:rPr>
                <w:rFonts w:hint="eastAsia"/>
                <w:szCs w:val="21"/>
              </w:rPr>
              <w:t>服装费用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8</w:t>
            </w:r>
          </w:p>
        </w:tc>
        <w:tc>
          <w:tcPr>
            <w:tcW w:w="2019" w:type="pct"/>
            <w:gridSpan w:val="2"/>
            <w:vAlign w:val="center"/>
          </w:tcPr>
          <w:p w:rsidR="00DA17B7" w:rsidRPr="0042760F" w:rsidRDefault="00DA17B7" w:rsidP="00A50ACD">
            <w:pPr>
              <w:jc w:val="center"/>
              <w:rPr>
                <w:szCs w:val="21"/>
              </w:rPr>
            </w:pPr>
            <w:r w:rsidRPr="0042760F">
              <w:rPr>
                <w:szCs w:val="21"/>
              </w:rPr>
              <w:t>办公费用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9</w:t>
            </w:r>
          </w:p>
        </w:tc>
        <w:tc>
          <w:tcPr>
            <w:tcW w:w="2019" w:type="pct"/>
            <w:gridSpan w:val="2"/>
            <w:vAlign w:val="center"/>
          </w:tcPr>
          <w:p w:rsidR="00DA17B7" w:rsidRPr="0042760F" w:rsidRDefault="00DA17B7" w:rsidP="00A50ACD">
            <w:pPr>
              <w:jc w:val="center"/>
              <w:rPr>
                <w:szCs w:val="21"/>
              </w:rPr>
            </w:pPr>
            <w:r w:rsidRPr="0042760F">
              <w:rPr>
                <w:szCs w:val="21"/>
              </w:rPr>
              <w:t>固定资产折旧</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10</w:t>
            </w:r>
          </w:p>
        </w:tc>
        <w:tc>
          <w:tcPr>
            <w:tcW w:w="2019" w:type="pct"/>
            <w:gridSpan w:val="2"/>
            <w:vAlign w:val="center"/>
          </w:tcPr>
          <w:p w:rsidR="00DA17B7" w:rsidRPr="0042760F" w:rsidRDefault="00DA17B7" w:rsidP="00A50ACD">
            <w:pPr>
              <w:jc w:val="center"/>
              <w:rPr>
                <w:szCs w:val="21"/>
              </w:rPr>
            </w:pPr>
            <w:r w:rsidRPr="0042760F">
              <w:rPr>
                <w:szCs w:val="21"/>
              </w:rPr>
              <w:t>利润</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11</w:t>
            </w:r>
          </w:p>
        </w:tc>
        <w:tc>
          <w:tcPr>
            <w:tcW w:w="2019" w:type="pct"/>
            <w:gridSpan w:val="2"/>
            <w:vAlign w:val="center"/>
          </w:tcPr>
          <w:p w:rsidR="00DA17B7" w:rsidRPr="0042760F" w:rsidRDefault="00DA17B7" w:rsidP="00A50ACD">
            <w:pPr>
              <w:jc w:val="center"/>
              <w:rPr>
                <w:szCs w:val="21"/>
              </w:rPr>
            </w:pPr>
            <w:r w:rsidRPr="0042760F">
              <w:rPr>
                <w:szCs w:val="21"/>
              </w:rPr>
              <w:t>税金</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457" w:type="pct"/>
            <w:vAlign w:val="center"/>
          </w:tcPr>
          <w:p w:rsidR="00DA17B7" w:rsidRPr="0042760F" w:rsidRDefault="00DA17B7" w:rsidP="00A50ACD">
            <w:pPr>
              <w:jc w:val="center"/>
              <w:rPr>
                <w:szCs w:val="21"/>
              </w:rPr>
            </w:pPr>
            <w:r w:rsidRPr="0042760F">
              <w:rPr>
                <w:rFonts w:hint="eastAsia"/>
                <w:szCs w:val="21"/>
              </w:rPr>
              <w:t>12</w:t>
            </w:r>
          </w:p>
        </w:tc>
        <w:tc>
          <w:tcPr>
            <w:tcW w:w="2019" w:type="pct"/>
            <w:gridSpan w:val="2"/>
            <w:vAlign w:val="center"/>
          </w:tcPr>
          <w:p w:rsidR="00DA17B7" w:rsidRPr="0042760F" w:rsidRDefault="00DA17B7" w:rsidP="00A50ACD">
            <w:pPr>
              <w:jc w:val="center"/>
              <w:rPr>
                <w:szCs w:val="21"/>
              </w:rPr>
            </w:pPr>
            <w:r w:rsidRPr="0042760F">
              <w:rPr>
                <w:szCs w:val="21"/>
              </w:rPr>
              <w:t>其他需要列明的费用</w:t>
            </w:r>
          </w:p>
        </w:tc>
        <w:tc>
          <w:tcPr>
            <w:tcW w:w="1743" w:type="pct"/>
            <w:vAlign w:val="center"/>
          </w:tcPr>
          <w:p w:rsidR="00DA17B7" w:rsidRPr="0042760F" w:rsidRDefault="00DA17B7" w:rsidP="00A50ACD">
            <w:pPr>
              <w:jc w:val="left"/>
              <w:rPr>
                <w:szCs w:val="21"/>
              </w:rPr>
            </w:pPr>
          </w:p>
        </w:tc>
        <w:tc>
          <w:tcPr>
            <w:tcW w:w="781" w:type="pct"/>
          </w:tcPr>
          <w:p w:rsidR="00DA17B7" w:rsidRPr="0042760F" w:rsidRDefault="00DA17B7" w:rsidP="00A50ACD">
            <w:pPr>
              <w:jc w:val="left"/>
              <w:rPr>
                <w:szCs w:val="21"/>
              </w:rPr>
            </w:pPr>
          </w:p>
        </w:tc>
      </w:tr>
      <w:tr w:rsidR="00DA17B7" w:rsidRPr="0042760F" w:rsidTr="00A50ACD">
        <w:trPr>
          <w:cantSplit/>
          <w:jc w:val="center"/>
        </w:trPr>
        <w:tc>
          <w:tcPr>
            <w:tcW w:w="2476" w:type="pct"/>
            <w:gridSpan w:val="3"/>
            <w:vAlign w:val="center"/>
          </w:tcPr>
          <w:p w:rsidR="00DA17B7" w:rsidRPr="0042760F" w:rsidRDefault="00DA17B7" w:rsidP="00A50ACD">
            <w:pPr>
              <w:jc w:val="center"/>
              <w:rPr>
                <w:szCs w:val="21"/>
              </w:rPr>
            </w:pPr>
            <w:r w:rsidRPr="0042760F">
              <w:rPr>
                <w:szCs w:val="21"/>
              </w:rPr>
              <w:t>合计</w:t>
            </w:r>
          </w:p>
        </w:tc>
        <w:tc>
          <w:tcPr>
            <w:tcW w:w="1" w:type="pct"/>
            <w:gridSpan w:val="2"/>
            <w:vAlign w:val="center"/>
          </w:tcPr>
          <w:p w:rsidR="00DA17B7" w:rsidRPr="0042760F" w:rsidRDefault="00DA17B7" w:rsidP="00A50ACD">
            <w:pPr>
              <w:jc w:val="left"/>
              <w:rPr>
                <w:szCs w:val="21"/>
              </w:rPr>
            </w:pPr>
          </w:p>
        </w:tc>
      </w:tr>
    </w:tbl>
    <w:p w:rsidR="00DA17B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17B7" w:rsidRPr="00DA17B7" w:rsidRDefault="00DA17B7" w:rsidP="00DA17B7">
      <w:pPr>
        <w:spacing w:line="360" w:lineRule="auto"/>
        <w:ind w:firstLineChars="200" w:firstLine="480"/>
        <w:rPr>
          <w:kern w:val="0"/>
          <w:sz w:val="24"/>
          <w:szCs w:val="24"/>
        </w:rPr>
      </w:pPr>
      <w:r>
        <w:rPr>
          <w:rFonts w:hint="eastAsia"/>
          <w:kern w:val="0"/>
          <w:sz w:val="24"/>
          <w:szCs w:val="24"/>
        </w:rPr>
        <w:t xml:space="preserve">2. </w:t>
      </w:r>
      <w:r w:rsidRPr="00DA17B7">
        <w:rPr>
          <w:rFonts w:hint="eastAsia"/>
          <w:kern w:val="0"/>
          <w:sz w:val="24"/>
          <w:szCs w:val="24"/>
        </w:rPr>
        <w:t>上表合计价格应与《开标一览表》报价金额保持一致。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3</w:t>
      </w:r>
      <w:r w:rsidR="00495447">
        <w:rPr>
          <w:kern w:val="0"/>
          <w:sz w:val="24"/>
          <w:szCs w:val="24"/>
        </w:rPr>
        <w:t xml:space="preserve">. </w:t>
      </w:r>
      <w:r w:rsidRPr="00DA17B7">
        <w:rPr>
          <w:rFonts w:hint="eastAsia"/>
          <w:kern w:val="0"/>
          <w:sz w:val="24"/>
          <w:szCs w:val="24"/>
        </w:rPr>
        <w:t>上表中人员工资</w:t>
      </w:r>
      <w:r w:rsidRPr="00DA17B7">
        <w:rPr>
          <w:rFonts w:hint="eastAsia"/>
          <w:kern w:val="0"/>
          <w:sz w:val="24"/>
          <w:szCs w:val="24"/>
        </w:rPr>
        <w:t>+</w:t>
      </w:r>
      <w:r w:rsidRPr="00DA17B7">
        <w:rPr>
          <w:rFonts w:hint="eastAsia"/>
          <w:kern w:val="0"/>
          <w:sz w:val="24"/>
          <w:szCs w:val="24"/>
        </w:rPr>
        <w:t>社会保险</w:t>
      </w:r>
      <w:r w:rsidRPr="00DA17B7">
        <w:rPr>
          <w:rFonts w:hint="eastAsia"/>
          <w:kern w:val="0"/>
          <w:sz w:val="24"/>
          <w:szCs w:val="24"/>
        </w:rPr>
        <w:t>+</w:t>
      </w:r>
      <w:r w:rsidRPr="00DA17B7">
        <w:rPr>
          <w:rFonts w:hint="eastAsia"/>
          <w:kern w:val="0"/>
          <w:sz w:val="24"/>
          <w:szCs w:val="24"/>
        </w:rPr>
        <w:t>住房公积金</w:t>
      </w:r>
      <w:r w:rsidRPr="00DA17B7">
        <w:rPr>
          <w:rFonts w:hint="eastAsia"/>
          <w:kern w:val="0"/>
          <w:sz w:val="24"/>
          <w:szCs w:val="24"/>
        </w:rPr>
        <w:t>+</w:t>
      </w:r>
      <w:r w:rsidRPr="00DA17B7">
        <w:rPr>
          <w:rFonts w:hint="eastAsia"/>
          <w:kern w:val="0"/>
          <w:sz w:val="24"/>
          <w:szCs w:val="24"/>
        </w:rPr>
        <w:t>福利费应与《人员费用分项一览表》合计金额保持一致。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4</w:t>
      </w:r>
      <w:r w:rsidR="00495447">
        <w:rPr>
          <w:kern w:val="0"/>
          <w:sz w:val="24"/>
          <w:szCs w:val="24"/>
        </w:rPr>
        <w:t xml:space="preserve">. </w:t>
      </w:r>
      <w:r w:rsidRPr="00DA17B7">
        <w:rPr>
          <w:rFonts w:hint="eastAsia"/>
          <w:kern w:val="0"/>
          <w:sz w:val="24"/>
          <w:szCs w:val="24"/>
        </w:rPr>
        <w:t>福利费包含但不限于防暑降温费、冬季取暖补贴和集中供热采暖补贴等费用。</w:t>
      </w:r>
    </w:p>
    <w:p w:rsidR="00495447" w:rsidRDefault="00DA17B7" w:rsidP="00495447">
      <w:pPr>
        <w:spacing w:line="360" w:lineRule="auto"/>
        <w:ind w:firstLineChars="200" w:firstLine="480"/>
        <w:rPr>
          <w:kern w:val="0"/>
          <w:sz w:val="24"/>
          <w:szCs w:val="24"/>
        </w:rPr>
      </w:pPr>
      <w:r>
        <w:rPr>
          <w:rFonts w:hint="eastAsia"/>
          <w:sz w:val="24"/>
          <w:szCs w:val="24"/>
        </w:rPr>
        <w:t>5</w:t>
      </w:r>
      <w:r w:rsidR="00495447">
        <w:rPr>
          <w:sz w:val="24"/>
          <w:szCs w:val="24"/>
        </w:rPr>
        <w:t xml:space="preserve">. </w:t>
      </w:r>
      <w:r w:rsidR="00495447">
        <w:rPr>
          <w:kern w:val="0"/>
          <w:sz w:val="24"/>
          <w:szCs w:val="24"/>
        </w:rPr>
        <w:t>上述报价不得出现</w:t>
      </w:r>
      <w:r w:rsidR="00495447">
        <w:rPr>
          <w:kern w:val="0"/>
          <w:sz w:val="24"/>
          <w:szCs w:val="24"/>
        </w:rPr>
        <w:t>0</w:t>
      </w:r>
      <w:r w:rsidR="00495447">
        <w:rPr>
          <w:kern w:val="0"/>
          <w:sz w:val="24"/>
          <w:szCs w:val="24"/>
        </w:rPr>
        <w:t>报价</w:t>
      </w:r>
      <w:r w:rsidR="00495447">
        <w:rPr>
          <w:rFonts w:hint="eastAsia"/>
          <w:kern w:val="0"/>
          <w:sz w:val="24"/>
          <w:szCs w:val="24"/>
        </w:rPr>
        <w:t>。</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DA17B7">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495447" w:rsidRDefault="00495447" w:rsidP="00495447">
      <w:pPr>
        <w:spacing w:line="460" w:lineRule="exact"/>
        <w:rPr>
          <w:b/>
          <w:sz w:val="24"/>
        </w:rPr>
      </w:pPr>
      <w:r>
        <w:rPr>
          <w:b/>
          <w:sz w:val="24"/>
        </w:rPr>
        <w:lastRenderedPageBreak/>
        <w:t>附件</w:t>
      </w:r>
      <w:r w:rsidR="00DA17B7">
        <w:rPr>
          <w:rFonts w:hint="eastAsia"/>
          <w:b/>
          <w:sz w:val="24"/>
        </w:rPr>
        <w:t>3</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42760F" w:rsidTr="00A50ACD">
        <w:trPr>
          <w:cantSplit/>
          <w:trHeight w:val="643"/>
          <w:jc w:val="center"/>
        </w:trPr>
        <w:tc>
          <w:tcPr>
            <w:tcW w:w="876" w:type="dxa"/>
            <w:vAlign w:val="center"/>
          </w:tcPr>
          <w:p w:rsidR="00DA17B7" w:rsidRPr="0042760F" w:rsidRDefault="00DA17B7" w:rsidP="00A50ACD">
            <w:pPr>
              <w:jc w:val="center"/>
              <w:rPr>
                <w:sz w:val="24"/>
                <w:szCs w:val="24"/>
              </w:rPr>
            </w:pPr>
            <w:r w:rsidRPr="0042760F">
              <w:rPr>
                <w:rFonts w:hAnsiTheme="minorEastAsia" w:hint="eastAsia"/>
                <w:sz w:val="24"/>
                <w:szCs w:val="24"/>
              </w:rPr>
              <w:t>序号</w:t>
            </w:r>
          </w:p>
        </w:tc>
        <w:tc>
          <w:tcPr>
            <w:tcW w:w="1356" w:type="dxa"/>
            <w:gridSpan w:val="2"/>
            <w:vAlign w:val="center"/>
          </w:tcPr>
          <w:p w:rsidR="00DA17B7" w:rsidRPr="0042760F" w:rsidRDefault="00DA17B7" w:rsidP="00A50ACD">
            <w:pPr>
              <w:jc w:val="center"/>
              <w:rPr>
                <w:sz w:val="24"/>
                <w:szCs w:val="24"/>
              </w:rPr>
            </w:pPr>
            <w:r w:rsidRPr="0042760F">
              <w:rPr>
                <w:rFonts w:hAnsiTheme="minorEastAsia"/>
                <w:sz w:val="24"/>
                <w:szCs w:val="24"/>
              </w:rPr>
              <w:t>具体岗位</w:t>
            </w:r>
          </w:p>
        </w:tc>
        <w:tc>
          <w:tcPr>
            <w:tcW w:w="1512" w:type="dxa"/>
            <w:vAlign w:val="center"/>
          </w:tcPr>
          <w:p w:rsidR="00DA17B7" w:rsidRPr="0042760F" w:rsidRDefault="00DA17B7" w:rsidP="00A50ACD">
            <w:pPr>
              <w:jc w:val="center"/>
              <w:rPr>
                <w:sz w:val="24"/>
                <w:szCs w:val="24"/>
              </w:rPr>
            </w:pPr>
            <w:r w:rsidRPr="0042760F">
              <w:rPr>
                <w:rFonts w:hAnsiTheme="minorEastAsia"/>
                <w:sz w:val="24"/>
                <w:szCs w:val="24"/>
              </w:rPr>
              <w:t>人数（人）</w:t>
            </w:r>
          </w:p>
        </w:tc>
        <w:tc>
          <w:tcPr>
            <w:tcW w:w="1416" w:type="dxa"/>
            <w:vAlign w:val="center"/>
          </w:tcPr>
          <w:p w:rsidR="00DA17B7" w:rsidRPr="0042760F" w:rsidRDefault="00DA17B7" w:rsidP="00A50ACD">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DA17B7" w:rsidRPr="0042760F" w:rsidRDefault="00DA17B7" w:rsidP="00A50ACD">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DA17B7" w:rsidRPr="0042760F" w:rsidRDefault="00DA17B7" w:rsidP="00A50ACD">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A50ACD">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A50ACD">
            <w:pPr>
              <w:jc w:val="center"/>
              <w:rPr>
                <w:sz w:val="24"/>
                <w:szCs w:val="24"/>
              </w:rPr>
            </w:pPr>
            <w:r w:rsidRPr="0042760F">
              <w:rPr>
                <w:rFonts w:hAnsiTheme="minorEastAsia"/>
                <w:sz w:val="24"/>
                <w:szCs w:val="24"/>
              </w:rPr>
              <w:t>月小计</w:t>
            </w:r>
          </w:p>
        </w:tc>
        <w:tc>
          <w:tcPr>
            <w:tcW w:w="1435" w:type="dxa"/>
            <w:vAlign w:val="center"/>
          </w:tcPr>
          <w:p w:rsidR="00DA17B7" w:rsidRPr="0042760F" w:rsidRDefault="00DA17B7" w:rsidP="00A50ACD">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DA17B7" w:rsidRPr="0042760F" w:rsidTr="00A50ACD">
        <w:trPr>
          <w:cantSplit/>
          <w:trHeight w:val="643"/>
          <w:jc w:val="center"/>
        </w:trPr>
        <w:tc>
          <w:tcPr>
            <w:tcW w:w="876" w:type="dxa"/>
            <w:vAlign w:val="center"/>
          </w:tcPr>
          <w:p w:rsidR="00DA17B7" w:rsidRPr="0042760F" w:rsidRDefault="00DA17B7" w:rsidP="00A50ACD">
            <w:pPr>
              <w:jc w:val="center"/>
              <w:rPr>
                <w:sz w:val="24"/>
                <w:szCs w:val="24"/>
              </w:rPr>
            </w:pPr>
          </w:p>
        </w:tc>
        <w:tc>
          <w:tcPr>
            <w:tcW w:w="1356" w:type="dxa"/>
            <w:gridSpan w:val="2"/>
            <w:vAlign w:val="center"/>
          </w:tcPr>
          <w:p w:rsidR="00DA17B7" w:rsidRPr="0042760F" w:rsidRDefault="00DA17B7" w:rsidP="00A50ACD">
            <w:pPr>
              <w:jc w:val="center"/>
              <w:rPr>
                <w:sz w:val="24"/>
                <w:szCs w:val="24"/>
              </w:rPr>
            </w:pPr>
          </w:p>
        </w:tc>
        <w:tc>
          <w:tcPr>
            <w:tcW w:w="1512" w:type="dxa"/>
            <w:vAlign w:val="center"/>
          </w:tcPr>
          <w:p w:rsidR="00DA17B7" w:rsidRPr="0042760F" w:rsidRDefault="00DA17B7" w:rsidP="00A50ACD">
            <w:pPr>
              <w:jc w:val="center"/>
              <w:rPr>
                <w:sz w:val="24"/>
                <w:szCs w:val="24"/>
              </w:rPr>
            </w:pPr>
          </w:p>
        </w:tc>
        <w:tc>
          <w:tcPr>
            <w:tcW w:w="1416" w:type="dxa"/>
            <w:vAlign w:val="center"/>
          </w:tcPr>
          <w:p w:rsidR="00DA17B7" w:rsidRPr="0042760F" w:rsidRDefault="00DA17B7" w:rsidP="00A50ACD">
            <w:pPr>
              <w:jc w:val="center"/>
              <w:rPr>
                <w:sz w:val="24"/>
                <w:szCs w:val="24"/>
              </w:rPr>
            </w:pPr>
          </w:p>
        </w:tc>
        <w:tc>
          <w:tcPr>
            <w:tcW w:w="129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435" w:type="dxa"/>
            <w:vAlign w:val="center"/>
          </w:tcPr>
          <w:p w:rsidR="00DA17B7" w:rsidRPr="0042760F" w:rsidRDefault="00DA17B7" w:rsidP="00A50ACD">
            <w:pPr>
              <w:jc w:val="center"/>
              <w:rPr>
                <w:sz w:val="24"/>
                <w:szCs w:val="24"/>
              </w:rPr>
            </w:pPr>
          </w:p>
        </w:tc>
      </w:tr>
      <w:tr w:rsidR="00DA17B7" w:rsidRPr="0042760F" w:rsidTr="00A50ACD">
        <w:trPr>
          <w:cantSplit/>
          <w:trHeight w:val="643"/>
          <w:jc w:val="center"/>
        </w:trPr>
        <w:tc>
          <w:tcPr>
            <w:tcW w:w="876" w:type="dxa"/>
            <w:vAlign w:val="center"/>
          </w:tcPr>
          <w:p w:rsidR="00DA17B7" w:rsidRPr="0042760F" w:rsidRDefault="00DA17B7" w:rsidP="00A50ACD">
            <w:pPr>
              <w:jc w:val="center"/>
              <w:rPr>
                <w:sz w:val="24"/>
                <w:szCs w:val="24"/>
              </w:rPr>
            </w:pPr>
          </w:p>
        </w:tc>
        <w:tc>
          <w:tcPr>
            <w:tcW w:w="1356" w:type="dxa"/>
            <w:gridSpan w:val="2"/>
            <w:vAlign w:val="center"/>
          </w:tcPr>
          <w:p w:rsidR="00DA17B7" w:rsidRPr="0042760F" w:rsidRDefault="00DA17B7" w:rsidP="00A50ACD">
            <w:pPr>
              <w:jc w:val="center"/>
              <w:rPr>
                <w:sz w:val="24"/>
                <w:szCs w:val="24"/>
              </w:rPr>
            </w:pPr>
          </w:p>
        </w:tc>
        <w:tc>
          <w:tcPr>
            <w:tcW w:w="1512" w:type="dxa"/>
            <w:vAlign w:val="center"/>
          </w:tcPr>
          <w:p w:rsidR="00DA17B7" w:rsidRPr="0042760F" w:rsidRDefault="00DA17B7" w:rsidP="00A50ACD">
            <w:pPr>
              <w:jc w:val="center"/>
              <w:rPr>
                <w:sz w:val="24"/>
                <w:szCs w:val="24"/>
              </w:rPr>
            </w:pPr>
          </w:p>
        </w:tc>
        <w:tc>
          <w:tcPr>
            <w:tcW w:w="1416" w:type="dxa"/>
            <w:vAlign w:val="center"/>
          </w:tcPr>
          <w:p w:rsidR="00DA17B7" w:rsidRPr="0042760F" w:rsidRDefault="00DA17B7" w:rsidP="00A50ACD">
            <w:pPr>
              <w:jc w:val="center"/>
              <w:rPr>
                <w:sz w:val="24"/>
                <w:szCs w:val="24"/>
              </w:rPr>
            </w:pPr>
          </w:p>
        </w:tc>
        <w:tc>
          <w:tcPr>
            <w:tcW w:w="129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435" w:type="dxa"/>
            <w:vAlign w:val="center"/>
          </w:tcPr>
          <w:p w:rsidR="00DA17B7" w:rsidRPr="0042760F" w:rsidRDefault="00DA17B7" w:rsidP="00A50ACD">
            <w:pPr>
              <w:jc w:val="center"/>
              <w:rPr>
                <w:sz w:val="24"/>
                <w:szCs w:val="24"/>
              </w:rPr>
            </w:pPr>
          </w:p>
        </w:tc>
      </w:tr>
      <w:tr w:rsidR="00DA17B7" w:rsidRPr="0042760F" w:rsidTr="00A50ACD">
        <w:trPr>
          <w:cantSplit/>
          <w:trHeight w:val="643"/>
          <w:jc w:val="center"/>
        </w:trPr>
        <w:tc>
          <w:tcPr>
            <w:tcW w:w="876" w:type="dxa"/>
            <w:vAlign w:val="center"/>
          </w:tcPr>
          <w:p w:rsidR="00DA17B7" w:rsidRPr="0042760F" w:rsidRDefault="00DA17B7" w:rsidP="00A50ACD">
            <w:pPr>
              <w:jc w:val="center"/>
              <w:rPr>
                <w:sz w:val="24"/>
                <w:szCs w:val="24"/>
              </w:rPr>
            </w:pPr>
          </w:p>
        </w:tc>
        <w:tc>
          <w:tcPr>
            <w:tcW w:w="1356" w:type="dxa"/>
            <w:gridSpan w:val="2"/>
            <w:vAlign w:val="center"/>
          </w:tcPr>
          <w:p w:rsidR="00DA17B7" w:rsidRPr="0042760F" w:rsidRDefault="00DA17B7" w:rsidP="00A50ACD">
            <w:pPr>
              <w:jc w:val="center"/>
              <w:rPr>
                <w:sz w:val="24"/>
                <w:szCs w:val="24"/>
              </w:rPr>
            </w:pPr>
          </w:p>
        </w:tc>
        <w:tc>
          <w:tcPr>
            <w:tcW w:w="1512" w:type="dxa"/>
            <w:vAlign w:val="center"/>
          </w:tcPr>
          <w:p w:rsidR="00DA17B7" w:rsidRPr="0042760F" w:rsidRDefault="00DA17B7" w:rsidP="00A50ACD">
            <w:pPr>
              <w:jc w:val="center"/>
              <w:rPr>
                <w:sz w:val="24"/>
                <w:szCs w:val="24"/>
              </w:rPr>
            </w:pPr>
          </w:p>
        </w:tc>
        <w:tc>
          <w:tcPr>
            <w:tcW w:w="1416" w:type="dxa"/>
            <w:vAlign w:val="center"/>
          </w:tcPr>
          <w:p w:rsidR="00DA17B7" w:rsidRPr="0042760F" w:rsidRDefault="00DA17B7" w:rsidP="00A50ACD">
            <w:pPr>
              <w:jc w:val="center"/>
              <w:rPr>
                <w:sz w:val="24"/>
                <w:szCs w:val="24"/>
              </w:rPr>
            </w:pPr>
          </w:p>
        </w:tc>
        <w:tc>
          <w:tcPr>
            <w:tcW w:w="129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435" w:type="dxa"/>
            <w:vAlign w:val="center"/>
          </w:tcPr>
          <w:p w:rsidR="00DA17B7" w:rsidRPr="0042760F" w:rsidRDefault="00DA17B7" w:rsidP="00A50ACD">
            <w:pPr>
              <w:jc w:val="center"/>
              <w:rPr>
                <w:sz w:val="24"/>
                <w:szCs w:val="24"/>
              </w:rPr>
            </w:pPr>
          </w:p>
        </w:tc>
      </w:tr>
      <w:tr w:rsidR="00DA17B7" w:rsidRPr="0042760F" w:rsidTr="00A50ACD">
        <w:trPr>
          <w:cantSplit/>
          <w:trHeight w:val="643"/>
          <w:jc w:val="center"/>
        </w:trPr>
        <w:tc>
          <w:tcPr>
            <w:tcW w:w="876" w:type="dxa"/>
            <w:vAlign w:val="center"/>
          </w:tcPr>
          <w:p w:rsidR="00DA17B7" w:rsidRPr="0042760F" w:rsidRDefault="00DA17B7" w:rsidP="00A50ACD">
            <w:pPr>
              <w:jc w:val="center"/>
              <w:rPr>
                <w:sz w:val="24"/>
                <w:szCs w:val="24"/>
              </w:rPr>
            </w:pPr>
          </w:p>
        </w:tc>
        <w:tc>
          <w:tcPr>
            <w:tcW w:w="1356" w:type="dxa"/>
            <w:gridSpan w:val="2"/>
            <w:vAlign w:val="center"/>
          </w:tcPr>
          <w:p w:rsidR="00DA17B7" w:rsidRPr="0042760F" w:rsidRDefault="00DA17B7" w:rsidP="00A50ACD">
            <w:pPr>
              <w:jc w:val="center"/>
              <w:rPr>
                <w:sz w:val="24"/>
                <w:szCs w:val="24"/>
              </w:rPr>
            </w:pPr>
          </w:p>
        </w:tc>
        <w:tc>
          <w:tcPr>
            <w:tcW w:w="1512" w:type="dxa"/>
            <w:vAlign w:val="center"/>
          </w:tcPr>
          <w:p w:rsidR="00DA17B7" w:rsidRPr="0042760F" w:rsidRDefault="00DA17B7" w:rsidP="00A50ACD">
            <w:pPr>
              <w:jc w:val="center"/>
              <w:rPr>
                <w:sz w:val="24"/>
                <w:szCs w:val="24"/>
              </w:rPr>
            </w:pPr>
          </w:p>
        </w:tc>
        <w:tc>
          <w:tcPr>
            <w:tcW w:w="1416" w:type="dxa"/>
            <w:vAlign w:val="center"/>
          </w:tcPr>
          <w:p w:rsidR="00DA17B7" w:rsidRPr="0042760F" w:rsidRDefault="00DA17B7" w:rsidP="00A50ACD">
            <w:pPr>
              <w:jc w:val="center"/>
              <w:rPr>
                <w:sz w:val="24"/>
                <w:szCs w:val="24"/>
              </w:rPr>
            </w:pPr>
          </w:p>
        </w:tc>
        <w:tc>
          <w:tcPr>
            <w:tcW w:w="129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116" w:type="dxa"/>
            <w:vAlign w:val="center"/>
          </w:tcPr>
          <w:p w:rsidR="00DA17B7" w:rsidRPr="0042760F" w:rsidRDefault="00DA17B7" w:rsidP="00A50ACD">
            <w:pPr>
              <w:jc w:val="center"/>
              <w:rPr>
                <w:sz w:val="24"/>
                <w:szCs w:val="24"/>
              </w:rPr>
            </w:pPr>
          </w:p>
        </w:tc>
        <w:tc>
          <w:tcPr>
            <w:tcW w:w="1435" w:type="dxa"/>
            <w:vAlign w:val="center"/>
          </w:tcPr>
          <w:p w:rsidR="00DA17B7" w:rsidRPr="0042760F" w:rsidRDefault="00DA17B7" w:rsidP="00A50ACD">
            <w:pPr>
              <w:jc w:val="center"/>
              <w:rPr>
                <w:sz w:val="24"/>
                <w:szCs w:val="24"/>
              </w:rPr>
            </w:pPr>
          </w:p>
        </w:tc>
      </w:tr>
      <w:tr w:rsidR="00DA17B7" w:rsidRPr="0042760F" w:rsidTr="00A50ACD">
        <w:trPr>
          <w:cantSplit/>
          <w:trHeight w:val="643"/>
          <w:jc w:val="center"/>
        </w:trPr>
        <w:tc>
          <w:tcPr>
            <w:tcW w:w="897" w:type="dxa"/>
            <w:gridSpan w:val="2"/>
          </w:tcPr>
          <w:p w:rsidR="00DA17B7" w:rsidRPr="0042760F" w:rsidRDefault="00DA17B7" w:rsidP="00A50ACD">
            <w:pPr>
              <w:jc w:val="center"/>
              <w:rPr>
                <w:rFonts w:hAnsiTheme="minorEastAsia"/>
                <w:sz w:val="24"/>
                <w:szCs w:val="24"/>
              </w:rPr>
            </w:pPr>
          </w:p>
        </w:tc>
        <w:tc>
          <w:tcPr>
            <w:tcW w:w="7791" w:type="dxa"/>
            <w:gridSpan w:val="6"/>
            <w:vAlign w:val="center"/>
          </w:tcPr>
          <w:p w:rsidR="00DA17B7" w:rsidRPr="0042760F" w:rsidRDefault="00DA17B7" w:rsidP="00A50ACD">
            <w:pPr>
              <w:jc w:val="center"/>
              <w:rPr>
                <w:sz w:val="24"/>
                <w:szCs w:val="24"/>
              </w:rPr>
            </w:pPr>
            <w:r w:rsidRPr="0042760F">
              <w:rPr>
                <w:rFonts w:hAnsiTheme="minorEastAsia" w:hint="eastAsia"/>
                <w:sz w:val="24"/>
                <w:szCs w:val="24"/>
              </w:rPr>
              <w:t>人员费用合计</w:t>
            </w:r>
          </w:p>
        </w:tc>
        <w:tc>
          <w:tcPr>
            <w:tcW w:w="1116" w:type="dxa"/>
            <w:vAlign w:val="center"/>
          </w:tcPr>
          <w:p w:rsidR="00DA17B7" w:rsidRPr="0042760F" w:rsidRDefault="00DA17B7" w:rsidP="00A50ACD">
            <w:pPr>
              <w:jc w:val="center"/>
              <w:rPr>
                <w:sz w:val="24"/>
                <w:szCs w:val="24"/>
              </w:rPr>
            </w:pPr>
          </w:p>
        </w:tc>
        <w:tc>
          <w:tcPr>
            <w:tcW w:w="1435" w:type="dxa"/>
            <w:vAlign w:val="center"/>
          </w:tcPr>
          <w:p w:rsidR="00DA17B7" w:rsidRPr="0042760F" w:rsidRDefault="00DA17B7" w:rsidP="00A50ACD">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495447" w:rsidRDefault="00495447" w:rsidP="00495447">
      <w:pPr>
        <w:spacing w:line="360" w:lineRule="auto"/>
        <w:ind w:firstLineChars="1700" w:firstLine="4080"/>
        <w:rPr>
          <w:sz w:val="24"/>
        </w:rPr>
      </w:pPr>
    </w:p>
    <w:bookmarkEnd w:id="0"/>
    <w:p w:rsidR="00495447" w:rsidRDefault="00495447" w:rsidP="00495447">
      <w:pPr>
        <w:spacing w:line="460" w:lineRule="exact"/>
        <w:jc w:val="left"/>
        <w:rPr>
          <w:sz w:val="24"/>
        </w:rPr>
      </w:pPr>
    </w:p>
    <w:sectPr w:rsidR="00495447"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7743" w:rsidRDefault="00907743">
      <w:r>
        <w:separator/>
      </w:r>
    </w:p>
  </w:endnote>
  <w:endnote w:type="continuationSeparator" w:id="0">
    <w:p w:rsidR="00907743" w:rsidRDefault="00907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华文行楷"/>
    <w:charset w:val="86"/>
    <w:family w:val="auto"/>
    <w:pitch w:val="default"/>
    <w:sig w:usb0="00000000" w:usb1="0000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方正舒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033" w:rsidRDefault="00733033">
    <w:pPr>
      <w:pStyle w:val="a6"/>
      <w:jc w:val="center"/>
    </w:pPr>
    <w:r>
      <w:fldChar w:fldCharType="begin"/>
    </w:r>
    <w:r>
      <w:instrText xml:space="preserve"> PAGE   \* MERGEFORMAT </w:instrText>
    </w:r>
    <w:r>
      <w:fldChar w:fldCharType="separate"/>
    </w:r>
    <w:r w:rsidR="00A21EB2">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7743" w:rsidRDefault="00907743">
      <w:r>
        <w:separator/>
      </w:r>
    </w:p>
  </w:footnote>
  <w:footnote w:type="continuationSeparator" w:id="0">
    <w:p w:rsidR="00907743" w:rsidRDefault="009077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033" w:rsidRDefault="00733033">
    <w:pPr>
      <w:pStyle w:val="a3"/>
      <w:jc w:val="both"/>
    </w:pPr>
    <w:r>
      <w:rPr>
        <w:rFonts w:hint="eastAsia"/>
      </w:rPr>
      <w:t>竞争性磋商文件</w:t>
    </w:r>
    <w:r>
      <w:rPr>
        <w:rFonts w:hint="eastAsia"/>
      </w:rPr>
      <w:t xml:space="preserve">                                                        </w:t>
    </w:r>
    <w:r>
      <w:rPr>
        <w:rFonts w:hint="eastAsia"/>
      </w:rPr>
      <w:t>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033" w:rsidRDefault="00733033">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033" w:rsidRDefault="00733033">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033" w:rsidRDefault="00733033">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033" w:rsidRDefault="0073303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2"/>
  </w:num>
  <w:num w:numId="20">
    <w:abstractNumId w:val="1"/>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55F"/>
    <w:rsid w:val="00045600"/>
    <w:rsid w:val="0005195C"/>
    <w:rsid w:val="0005498F"/>
    <w:rsid w:val="00054F1E"/>
    <w:rsid w:val="0005619E"/>
    <w:rsid w:val="000573A8"/>
    <w:rsid w:val="0006080C"/>
    <w:rsid w:val="000633AE"/>
    <w:rsid w:val="0006452D"/>
    <w:rsid w:val="0006453B"/>
    <w:rsid w:val="00064816"/>
    <w:rsid w:val="00065FED"/>
    <w:rsid w:val="000704BA"/>
    <w:rsid w:val="00070EAE"/>
    <w:rsid w:val="000764E0"/>
    <w:rsid w:val="00076A6F"/>
    <w:rsid w:val="00082DAE"/>
    <w:rsid w:val="00082F02"/>
    <w:rsid w:val="00083E6C"/>
    <w:rsid w:val="000843CA"/>
    <w:rsid w:val="0008723B"/>
    <w:rsid w:val="00090B02"/>
    <w:rsid w:val="00090F26"/>
    <w:rsid w:val="00091DB6"/>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2B21"/>
    <w:rsid w:val="000C3D48"/>
    <w:rsid w:val="000C6E85"/>
    <w:rsid w:val="000D30EB"/>
    <w:rsid w:val="000E2EE1"/>
    <w:rsid w:val="000E5503"/>
    <w:rsid w:val="000F57E0"/>
    <w:rsid w:val="000F5995"/>
    <w:rsid w:val="000F7F46"/>
    <w:rsid w:val="00101429"/>
    <w:rsid w:val="00101A05"/>
    <w:rsid w:val="001042B0"/>
    <w:rsid w:val="00106044"/>
    <w:rsid w:val="00111284"/>
    <w:rsid w:val="001130D2"/>
    <w:rsid w:val="001170FF"/>
    <w:rsid w:val="00117413"/>
    <w:rsid w:val="00121A6C"/>
    <w:rsid w:val="00121B2F"/>
    <w:rsid w:val="00122119"/>
    <w:rsid w:val="00125EC4"/>
    <w:rsid w:val="00133327"/>
    <w:rsid w:val="00133BB6"/>
    <w:rsid w:val="00133BC4"/>
    <w:rsid w:val="001346E9"/>
    <w:rsid w:val="0013574E"/>
    <w:rsid w:val="00135C14"/>
    <w:rsid w:val="00137FEB"/>
    <w:rsid w:val="00142E4E"/>
    <w:rsid w:val="00147345"/>
    <w:rsid w:val="001526C4"/>
    <w:rsid w:val="001527AA"/>
    <w:rsid w:val="00154C60"/>
    <w:rsid w:val="001559C7"/>
    <w:rsid w:val="00156B04"/>
    <w:rsid w:val="00157026"/>
    <w:rsid w:val="00160174"/>
    <w:rsid w:val="00160D2A"/>
    <w:rsid w:val="00161BCD"/>
    <w:rsid w:val="001642A3"/>
    <w:rsid w:val="00165D87"/>
    <w:rsid w:val="00167F61"/>
    <w:rsid w:val="001723DE"/>
    <w:rsid w:val="00172A27"/>
    <w:rsid w:val="001830F9"/>
    <w:rsid w:val="00193FBE"/>
    <w:rsid w:val="001955B5"/>
    <w:rsid w:val="001A03BE"/>
    <w:rsid w:val="001A0F33"/>
    <w:rsid w:val="001A3FE5"/>
    <w:rsid w:val="001A64D8"/>
    <w:rsid w:val="001B5BD5"/>
    <w:rsid w:val="001B6A39"/>
    <w:rsid w:val="001B7B77"/>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28AF"/>
    <w:rsid w:val="00243539"/>
    <w:rsid w:val="002465D6"/>
    <w:rsid w:val="00252A42"/>
    <w:rsid w:val="002551EE"/>
    <w:rsid w:val="00255AD9"/>
    <w:rsid w:val="00256085"/>
    <w:rsid w:val="00264AB9"/>
    <w:rsid w:val="002657C3"/>
    <w:rsid w:val="00265B3C"/>
    <w:rsid w:val="00271BDA"/>
    <w:rsid w:val="00275DD2"/>
    <w:rsid w:val="00280ADD"/>
    <w:rsid w:val="00280FCE"/>
    <w:rsid w:val="00281ADC"/>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4ED3"/>
    <w:rsid w:val="002C7AC2"/>
    <w:rsid w:val="002D15F8"/>
    <w:rsid w:val="002D1C12"/>
    <w:rsid w:val="002D1CE0"/>
    <w:rsid w:val="002D2966"/>
    <w:rsid w:val="002D3C68"/>
    <w:rsid w:val="002D6B01"/>
    <w:rsid w:val="002D73C8"/>
    <w:rsid w:val="002E0C5C"/>
    <w:rsid w:val="002E6FE5"/>
    <w:rsid w:val="002F28DE"/>
    <w:rsid w:val="002F4F7B"/>
    <w:rsid w:val="002F6CB9"/>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B1"/>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3F95"/>
    <w:rsid w:val="003C42CA"/>
    <w:rsid w:val="003C4CB4"/>
    <w:rsid w:val="003D0166"/>
    <w:rsid w:val="003D08C6"/>
    <w:rsid w:val="003D2F45"/>
    <w:rsid w:val="003D6D88"/>
    <w:rsid w:val="003D7E7E"/>
    <w:rsid w:val="003E00A9"/>
    <w:rsid w:val="003E0680"/>
    <w:rsid w:val="003E10FF"/>
    <w:rsid w:val="003E1762"/>
    <w:rsid w:val="003E2928"/>
    <w:rsid w:val="003E34C6"/>
    <w:rsid w:val="003E4360"/>
    <w:rsid w:val="003E5900"/>
    <w:rsid w:val="003F3CB7"/>
    <w:rsid w:val="003F7F3A"/>
    <w:rsid w:val="0040093C"/>
    <w:rsid w:val="004051C6"/>
    <w:rsid w:val="00405BA0"/>
    <w:rsid w:val="0041037E"/>
    <w:rsid w:val="004107A8"/>
    <w:rsid w:val="004110D4"/>
    <w:rsid w:val="004158CB"/>
    <w:rsid w:val="00415C41"/>
    <w:rsid w:val="0042146F"/>
    <w:rsid w:val="00421689"/>
    <w:rsid w:val="0042248F"/>
    <w:rsid w:val="004228B7"/>
    <w:rsid w:val="00423141"/>
    <w:rsid w:val="00423ED6"/>
    <w:rsid w:val="004329A5"/>
    <w:rsid w:val="00432DC6"/>
    <w:rsid w:val="004360E1"/>
    <w:rsid w:val="00440355"/>
    <w:rsid w:val="00441D86"/>
    <w:rsid w:val="00442E1A"/>
    <w:rsid w:val="0045043F"/>
    <w:rsid w:val="00453339"/>
    <w:rsid w:val="004561B3"/>
    <w:rsid w:val="00460AB8"/>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0B"/>
    <w:rsid w:val="004C6D18"/>
    <w:rsid w:val="004D0E09"/>
    <w:rsid w:val="004D1434"/>
    <w:rsid w:val="004D1D00"/>
    <w:rsid w:val="004D2271"/>
    <w:rsid w:val="004D355C"/>
    <w:rsid w:val="004D7F49"/>
    <w:rsid w:val="004E0323"/>
    <w:rsid w:val="004E4951"/>
    <w:rsid w:val="004E69C4"/>
    <w:rsid w:val="004F10B3"/>
    <w:rsid w:val="0050020F"/>
    <w:rsid w:val="00500246"/>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8E6"/>
    <w:rsid w:val="00544AC1"/>
    <w:rsid w:val="00545E39"/>
    <w:rsid w:val="00550D21"/>
    <w:rsid w:val="005528E7"/>
    <w:rsid w:val="00557388"/>
    <w:rsid w:val="005624C4"/>
    <w:rsid w:val="00562DA8"/>
    <w:rsid w:val="00563C4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0431B"/>
    <w:rsid w:val="0061678D"/>
    <w:rsid w:val="00617780"/>
    <w:rsid w:val="006211F9"/>
    <w:rsid w:val="006229B4"/>
    <w:rsid w:val="00623AE7"/>
    <w:rsid w:val="006240E8"/>
    <w:rsid w:val="00624F6C"/>
    <w:rsid w:val="0062612F"/>
    <w:rsid w:val="0062763C"/>
    <w:rsid w:val="0063158C"/>
    <w:rsid w:val="00631B5B"/>
    <w:rsid w:val="0063496C"/>
    <w:rsid w:val="006349C8"/>
    <w:rsid w:val="006373C4"/>
    <w:rsid w:val="00640411"/>
    <w:rsid w:val="0064526A"/>
    <w:rsid w:val="00654AE0"/>
    <w:rsid w:val="006550A8"/>
    <w:rsid w:val="00655650"/>
    <w:rsid w:val="00661895"/>
    <w:rsid w:val="0066582A"/>
    <w:rsid w:val="00666327"/>
    <w:rsid w:val="006720B1"/>
    <w:rsid w:val="006723E0"/>
    <w:rsid w:val="0067347A"/>
    <w:rsid w:val="00675D9E"/>
    <w:rsid w:val="00677F57"/>
    <w:rsid w:val="006800F5"/>
    <w:rsid w:val="00681702"/>
    <w:rsid w:val="00681BF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6E720E"/>
    <w:rsid w:val="00700F46"/>
    <w:rsid w:val="00702764"/>
    <w:rsid w:val="0070364F"/>
    <w:rsid w:val="007039C5"/>
    <w:rsid w:val="00703F2F"/>
    <w:rsid w:val="0070586C"/>
    <w:rsid w:val="00707CC8"/>
    <w:rsid w:val="00711AD1"/>
    <w:rsid w:val="007120C8"/>
    <w:rsid w:val="00716479"/>
    <w:rsid w:val="007203AA"/>
    <w:rsid w:val="00720FC2"/>
    <w:rsid w:val="00721024"/>
    <w:rsid w:val="00722893"/>
    <w:rsid w:val="00723B92"/>
    <w:rsid w:val="007249A1"/>
    <w:rsid w:val="0072699F"/>
    <w:rsid w:val="00727323"/>
    <w:rsid w:val="00730031"/>
    <w:rsid w:val="007314A4"/>
    <w:rsid w:val="00731D66"/>
    <w:rsid w:val="00733033"/>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0E4"/>
    <w:rsid w:val="00777B1F"/>
    <w:rsid w:val="00782053"/>
    <w:rsid w:val="007820E5"/>
    <w:rsid w:val="00782C83"/>
    <w:rsid w:val="0078731E"/>
    <w:rsid w:val="0078732E"/>
    <w:rsid w:val="00787E00"/>
    <w:rsid w:val="00790FAD"/>
    <w:rsid w:val="00792106"/>
    <w:rsid w:val="0079570B"/>
    <w:rsid w:val="007967D5"/>
    <w:rsid w:val="007A0FE9"/>
    <w:rsid w:val="007A1445"/>
    <w:rsid w:val="007A21C9"/>
    <w:rsid w:val="007A3664"/>
    <w:rsid w:val="007A4A67"/>
    <w:rsid w:val="007A72F7"/>
    <w:rsid w:val="007B0E6C"/>
    <w:rsid w:val="007B2C07"/>
    <w:rsid w:val="007B6CED"/>
    <w:rsid w:val="007C1810"/>
    <w:rsid w:val="007C3CFF"/>
    <w:rsid w:val="007C5EE2"/>
    <w:rsid w:val="007C6375"/>
    <w:rsid w:val="007C6859"/>
    <w:rsid w:val="007C7796"/>
    <w:rsid w:val="007D45C1"/>
    <w:rsid w:val="007D5400"/>
    <w:rsid w:val="007E06D9"/>
    <w:rsid w:val="007E0DE4"/>
    <w:rsid w:val="007E2960"/>
    <w:rsid w:val="007E5B2A"/>
    <w:rsid w:val="007E6EFA"/>
    <w:rsid w:val="007E7B3F"/>
    <w:rsid w:val="007F2970"/>
    <w:rsid w:val="007F3D64"/>
    <w:rsid w:val="007F619C"/>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682"/>
    <w:rsid w:val="00833E3E"/>
    <w:rsid w:val="00834B01"/>
    <w:rsid w:val="008367BE"/>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4FC7"/>
    <w:rsid w:val="008E56D5"/>
    <w:rsid w:val="008F6AEF"/>
    <w:rsid w:val="008F6B88"/>
    <w:rsid w:val="008F7A5E"/>
    <w:rsid w:val="0090065D"/>
    <w:rsid w:val="00907743"/>
    <w:rsid w:val="00910DDF"/>
    <w:rsid w:val="009111AE"/>
    <w:rsid w:val="009200F5"/>
    <w:rsid w:val="009210FB"/>
    <w:rsid w:val="00922F95"/>
    <w:rsid w:val="009268E3"/>
    <w:rsid w:val="00930B78"/>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8AD"/>
    <w:rsid w:val="009811BB"/>
    <w:rsid w:val="00985DDE"/>
    <w:rsid w:val="00990B43"/>
    <w:rsid w:val="00991362"/>
    <w:rsid w:val="0099181F"/>
    <w:rsid w:val="009A0835"/>
    <w:rsid w:val="009A27C1"/>
    <w:rsid w:val="009A45B8"/>
    <w:rsid w:val="009A5651"/>
    <w:rsid w:val="009A744F"/>
    <w:rsid w:val="009B22F4"/>
    <w:rsid w:val="009B324F"/>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07699"/>
    <w:rsid w:val="00A11F23"/>
    <w:rsid w:val="00A1485B"/>
    <w:rsid w:val="00A16412"/>
    <w:rsid w:val="00A20293"/>
    <w:rsid w:val="00A21EB2"/>
    <w:rsid w:val="00A22045"/>
    <w:rsid w:val="00A230AE"/>
    <w:rsid w:val="00A23FAC"/>
    <w:rsid w:val="00A2483D"/>
    <w:rsid w:val="00A24B5D"/>
    <w:rsid w:val="00A26A5F"/>
    <w:rsid w:val="00A337C7"/>
    <w:rsid w:val="00A342C9"/>
    <w:rsid w:val="00A362CA"/>
    <w:rsid w:val="00A40D17"/>
    <w:rsid w:val="00A420D8"/>
    <w:rsid w:val="00A44073"/>
    <w:rsid w:val="00A445CE"/>
    <w:rsid w:val="00A46088"/>
    <w:rsid w:val="00A469A2"/>
    <w:rsid w:val="00A473C2"/>
    <w:rsid w:val="00A50ACD"/>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9411D"/>
    <w:rsid w:val="00AA0139"/>
    <w:rsid w:val="00AA2516"/>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1E58"/>
    <w:rsid w:val="00AF23F1"/>
    <w:rsid w:val="00AF3CDE"/>
    <w:rsid w:val="00AF7ADC"/>
    <w:rsid w:val="00B01CBF"/>
    <w:rsid w:val="00B05030"/>
    <w:rsid w:val="00B11DC2"/>
    <w:rsid w:val="00B2313C"/>
    <w:rsid w:val="00B24BA8"/>
    <w:rsid w:val="00B24E25"/>
    <w:rsid w:val="00B25BA9"/>
    <w:rsid w:val="00B3097A"/>
    <w:rsid w:val="00B32593"/>
    <w:rsid w:val="00B416B5"/>
    <w:rsid w:val="00B44842"/>
    <w:rsid w:val="00B45822"/>
    <w:rsid w:val="00B46E63"/>
    <w:rsid w:val="00B56E09"/>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0E8C"/>
    <w:rsid w:val="00BA6966"/>
    <w:rsid w:val="00BA6BC0"/>
    <w:rsid w:val="00BB35D2"/>
    <w:rsid w:val="00BB37DB"/>
    <w:rsid w:val="00BB61A8"/>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1E49"/>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193E"/>
    <w:rsid w:val="00C526FE"/>
    <w:rsid w:val="00C620BD"/>
    <w:rsid w:val="00C65114"/>
    <w:rsid w:val="00C66C49"/>
    <w:rsid w:val="00C71EEA"/>
    <w:rsid w:val="00C736EE"/>
    <w:rsid w:val="00C75D90"/>
    <w:rsid w:val="00C763A9"/>
    <w:rsid w:val="00C77271"/>
    <w:rsid w:val="00C77314"/>
    <w:rsid w:val="00C778BF"/>
    <w:rsid w:val="00C87C77"/>
    <w:rsid w:val="00C90589"/>
    <w:rsid w:val="00C95EEA"/>
    <w:rsid w:val="00CA0902"/>
    <w:rsid w:val="00CA366E"/>
    <w:rsid w:val="00CA6843"/>
    <w:rsid w:val="00CB0E25"/>
    <w:rsid w:val="00CB14CC"/>
    <w:rsid w:val="00CC0929"/>
    <w:rsid w:val="00CC6C7A"/>
    <w:rsid w:val="00CD4E0D"/>
    <w:rsid w:val="00CD7F59"/>
    <w:rsid w:val="00CE2661"/>
    <w:rsid w:val="00CE4FF8"/>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5DD2"/>
    <w:rsid w:val="00D563AD"/>
    <w:rsid w:val="00D56A61"/>
    <w:rsid w:val="00D62B6D"/>
    <w:rsid w:val="00D631B3"/>
    <w:rsid w:val="00D63C00"/>
    <w:rsid w:val="00D64A44"/>
    <w:rsid w:val="00D67E59"/>
    <w:rsid w:val="00D708C0"/>
    <w:rsid w:val="00D712F6"/>
    <w:rsid w:val="00D812DE"/>
    <w:rsid w:val="00D84F95"/>
    <w:rsid w:val="00D859C6"/>
    <w:rsid w:val="00D85FC6"/>
    <w:rsid w:val="00D86D6D"/>
    <w:rsid w:val="00D92F6B"/>
    <w:rsid w:val="00D942B4"/>
    <w:rsid w:val="00D9534C"/>
    <w:rsid w:val="00D965DC"/>
    <w:rsid w:val="00D97145"/>
    <w:rsid w:val="00DA17B7"/>
    <w:rsid w:val="00DA64A4"/>
    <w:rsid w:val="00DA6A35"/>
    <w:rsid w:val="00DB0DAE"/>
    <w:rsid w:val="00DB10F2"/>
    <w:rsid w:val="00DB2DDA"/>
    <w:rsid w:val="00DB5613"/>
    <w:rsid w:val="00DB5E7F"/>
    <w:rsid w:val="00DB6A56"/>
    <w:rsid w:val="00DC2852"/>
    <w:rsid w:val="00DC43E2"/>
    <w:rsid w:val="00DC6685"/>
    <w:rsid w:val="00DC6F19"/>
    <w:rsid w:val="00DD2A27"/>
    <w:rsid w:val="00DD2A83"/>
    <w:rsid w:val="00DD48B2"/>
    <w:rsid w:val="00DD6C69"/>
    <w:rsid w:val="00DE2E16"/>
    <w:rsid w:val="00DE3E84"/>
    <w:rsid w:val="00DE5585"/>
    <w:rsid w:val="00DE5A34"/>
    <w:rsid w:val="00DE6496"/>
    <w:rsid w:val="00DF14D3"/>
    <w:rsid w:val="00DF22BD"/>
    <w:rsid w:val="00DF3063"/>
    <w:rsid w:val="00DF3298"/>
    <w:rsid w:val="00DF4C8F"/>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0285"/>
    <w:rsid w:val="00E340D0"/>
    <w:rsid w:val="00E359EF"/>
    <w:rsid w:val="00E4116A"/>
    <w:rsid w:val="00E426D5"/>
    <w:rsid w:val="00E43F56"/>
    <w:rsid w:val="00E44B5E"/>
    <w:rsid w:val="00E44DCD"/>
    <w:rsid w:val="00E464A4"/>
    <w:rsid w:val="00E47D54"/>
    <w:rsid w:val="00E5285A"/>
    <w:rsid w:val="00E530DB"/>
    <w:rsid w:val="00E56FE6"/>
    <w:rsid w:val="00E6161D"/>
    <w:rsid w:val="00E637F8"/>
    <w:rsid w:val="00E63CE4"/>
    <w:rsid w:val="00E676E7"/>
    <w:rsid w:val="00E71E98"/>
    <w:rsid w:val="00E73BFF"/>
    <w:rsid w:val="00E84D97"/>
    <w:rsid w:val="00E85D6D"/>
    <w:rsid w:val="00E87037"/>
    <w:rsid w:val="00E87FDD"/>
    <w:rsid w:val="00E90319"/>
    <w:rsid w:val="00E90E03"/>
    <w:rsid w:val="00E97DE2"/>
    <w:rsid w:val="00EA0DB6"/>
    <w:rsid w:val="00EA3F6A"/>
    <w:rsid w:val="00EA4E2C"/>
    <w:rsid w:val="00EA4F61"/>
    <w:rsid w:val="00EB3A88"/>
    <w:rsid w:val="00EC1AEA"/>
    <w:rsid w:val="00EC6E3E"/>
    <w:rsid w:val="00EC729F"/>
    <w:rsid w:val="00ED13D5"/>
    <w:rsid w:val="00ED4267"/>
    <w:rsid w:val="00ED561B"/>
    <w:rsid w:val="00EE28E9"/>
    <w:rsid w:val="00EE7B95"/>
    <w:rsid w:val="00EE7D45"/>
    <w:rsid w:val="00EF1DE8"/>
    <w:rsid w:val="00EF3871"/>
    <w:rsid w:val="00EF5E33"/>
    <w:rsid w:val="00EF6257"/>
    <w:rsid w:val="00EF78D5"/>
    <w:rsid w:val="00EF7B87"/>
    <w:rsid w:val="00F04ACB"/>
    <w:rsid w:val="00F05473"/>
    <w:rsid w:val="00F1600B"/>
    <w:rsid w:val="00F16668"/>
    <w:rsid w:val="00F16E05"/>
    <w:rsid w:val="00F20095"/>
    <w:rsid w:val="00F307BF"/>
    <w:rsid w:val="00F331B4"/>
    <w:rsid w:val="00F36A36"/>
    <w:rsid w:val="00F37385"/>
    <w:rsid w:val="00F40005"/>
    <w:rsid w:val="00F444C8"/>
    <w:rsid w:val="00F52F78"/>
    <w:rsid w:val="00F5384E"/>
    <w:rsid w:val="00F559A8"/>
    <w:rsid w:val="00F5680E"/>
    <w:rsid w:val="00F65FEF"/>
    <w:rsid w:val="00F71F3E"/>
    <w:rsid w:val="00F84AF5"/>
    <w:rsid w:val="00F84B29"/>
    <w:rsid w:val="00F87FDA"/>
    <w:rsid w:val="00F90D8C"/>
    <w:rsid w:val="00F915EC"/>
    <w:rsid w:val="00F9304C"/>
    <w:rsid w:val="00F9459C"/>
    <w:rsid w:val="00F96A0D"/>
    <w:rsid w:val="00FA4347"/>
    <w:rsid w:val="00FB050D"/>
    <w:rsid w:val="00FB15AE"/>
    <w:rsid w:val="00FB53CD"/>
    <w:rsid w:val="00FC04D8"/>
    <w:rsid w:val="00FC09F4"/>
    <w:rsid w:val="00FC2283"/>
    <w:rsid w:val="00FC32F7"/>
    <w:rsid w:val="00FC3956"/>
    <w:rsid w:val="00FC65D8"/>
    <w:rsid w:val="00FD2073"/>
    <w:rsid w:val="00FD3F09"/>
    <w:rsid w:val="00FD5A07"/>
    <w:rsid w:val="00FD5BD6"/>
    <w:rsid w:val="00FE171B"/>
    <w:rsid w:val="00FE1E02"/>
    <w:rsid w:val="00FE263C"/>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459613">
      <w:bodyDiv w:val="1"/>
      <w:marLeft w:val="0"/>
      <w:marRight w:val="0"/>
      <w:marTop w:val="0"/>
      <w:marBottom w:val="0"/>
      <w:divBdr>
        <w:top w:val="none" w:sz="0" w:space="0" w:color="auto"/>
        <w:left w:val="none" w:sz="0" w:space="0" w:color="auto"/>
        <w:bottom w:val="none" w:sz="0" w:space="0" w:color="auto"/>
        <w:right w:val="none" w:sz="0" w:space="0" w:color="auto"/>
      </w:divBdr>
    </w:div>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550926765">
      <w:bodyDiv w:val="1"/>
      <w:marLeft w:val="0"/>
      <w:marRight w:val="0"/>
      <w:marTop w:val="0"/>
      <w:marBottom w:val="0"/>
      <w:divBdr>
        <w:top w:val="none" w:sz="0" w:space="0" w:color="auto"/>
        <w:left w:val="none" w:sz="0" w:space="0" w:color="auto"/>
        <w:bottom w:val="none" w:sz="0" w:space="0" w:color="auto"/>
        <w:right w:val="none" w:sz="0" w:space="0" w:color="auto"/>
      </w:divBdr>
    </w:div>
    <w:div w:id="606499785">
      <w:bodyDiv w:val="1"/>
      <w:marLeft w:val="0"/>
      <w:marRight w:val="0"/>
      <w:marTop w:val="0"/>
      <w:marBottom w:val="0"/>
      <w:divBdr>
        <w:top w:val="none" w:sz="0" w:space="0" w:color="auto"/>
        <w:left w:val="none" w:sz="0" w:space="0" w:color="auto"/>
        <w:bottom w:val="none" w:sz="0" w:space="0" w:color="auto"/>
        <w:right w:val="none" w:sz="0" w:space="0" w:color="auto"/>
      </w:divBdr>
      <w:divsChild>
        <w:div w:id="1828472601">
          <w:marLeft w:val="0"/>
          <w:marRight w:val="0"/>
          <w:marTop w:val="0"/>
          <w:marBottom w:val="0"/>
          <w:divBdr>
            <w:top w:val="none" w:sz="0" w:space="0" w:color="auto"/>
            <w:left w:val="none" w:sz="0" w:space="0" w:color="auto"/>
            <w:bottom w:val="none" w:sz="0" w:space="0" w:color="auto"/>
            <w:right w:val="none" w:sz="0" w:space="0" w:color="auto"/>
          </w:divBdr>
          <w:divsChild>
            <w:div w:id="1754009053">
              <w:marLeft w:val="0"/>
              <w:marRight w:val="0"/>
              <w:marTop w:val="0"/>
              <w:marBottom w:val="0"/>
              <w:divBdr>
                <w:top w:val="none" w:sz="0" w:space="0" w:color="auto"/>
                <w:left w:val="none" w:sz="0" w:space="0" w:color="auto"/>
                <w:bottom w:val="none" w:sz="0" w:space="0" w:color="auto"/>
                <w:right w:val="none" w:sz="0" w:space="0" w:color="auto"/>
              </w:divBdr>
              <w:divsChild>
                <w:div w:id="1018121334">
                  <w:marLeft w:val="0"/>
                  <w:marRight w:val="0"/>
                  <w:marTop w:val="0"/>
                  <w:marBottom w:val="0"/>
                  <w:divBdr>
                    <w:top w:val="none" w:sz="0" w:space="0" w:color="auto"/>
                    <w:left w:val="none" w:sz="0" w:space="0" w:color="auto"/>
                    <w:bottom w:val="none" w:sz="0" w:space="0" w:color="auto"/>
                    <w:right w:val="none" w:sz="0" w:space="0" w:color="auto"/>
                  </w:divBdr>
                  <w:divsChild>
                    <w:div w:id="1759714905">
                      <w:marLeft w:val="0"/>
                      <w:marRight w:val="0"/>
                      <w:marTop w:val="0"/>
                      <w:marBottom w:val="0"/>
                      <w:divBdr>
                        <w:top w:val="none" w:sz="0" w:space="0" w:color="auto"/>
                        <w:left w:val="none" w:sz="0" w:space="0" w:color="auto"/>
                        <w:bottom w:val="none" w:sz="0" w:space="0" w:color="auto"/>
                        <w:right w:val="none" w:sz="0" w:space="0" w:color="auto"/>
                      </w:divBdr>
                      <w:divsChild>
                        <w:div w:id="1786191853">
                          <w:marLeft w:val="-225"/>
                          <w:marRight w:val="-225"/>
                          <w:marTop w:val="0"/>
                          <w:marBottom w:val="0"/>
                          <w:divBdr>
                            <w:top w:val="none" w:sz="0" w:space="0" w:color="auto"/>
                            <w:left w:val="none" w:sz="0" w:space="0" w:color="auto"/>
                            <w:bottom w:val="none" w:sz="0" w:space="0" w:color="auto"/>
                            <w:right w:val="none" w:sz="0" w:space="0" w:color="auto"/>
                          </w:divBdr>
                          <w:divsChild>
                            <w:div w:id="306787127">
                              <w:marLeft w:val="0"/>
                              <w:marRight w:val="0"/>
                              <w:marTop w:val="0"/>
                              <w:marBottom w:val="0"/>
                              <w:divBdr>
                                <w:top w:val="none" w:sz="0" w:space="0" w:color="auto"/>
                                <w:left w:val="none" w:sz="0" w:space="0" w:color="auto"/>
                                <w:bottom w:val="none" w:sz="0" w:space="0" w:color="auto"/>
                                <w:right w:val="none" w:sz="0" w:space="0" w:color="auto"/>
                              </w:divBdr>
                              <w:divsChild>
                                <w:div w:id="192873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199777747">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76267836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08ED5-5F76-49A0-80B7-F7AC29822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76</Pages>
  <Words>6174</Words>
  <Characters>35195</Characters>
  <Application>Microsoft Office Word</Application>
  <DocSecurity>0</DocSecurity>
  <PresentationFormat/>
  <Lines>293</Lines>
  <Paragraphs>82</Paragraphs>
  <Slides>0</Slides>
  <Notes>0</Notes>
  <HiddenSlides>0</HiddenSlides>
  <MMClips>0</MMClips>
  <ScaleCrop>false</ScaleCrop>
  <Company>Microsoft</Company>
  <LinksUpToDate>false</LinksUpToDate>
  <CharactersWithSpaces>41287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21</cp:revision>
  <cp:lastPrinted>2015-08-04T03:01:00Z</cp:lastPrinted>
  <dcterms:created xsi:type="dcterms:W3CDTF">2025-09-16T03:33:00Z</dcterms:created>
  <dcterms:modified xsi:type="dcterms:W3CDTF">2025-09-16T06:02:00Z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